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44684F" w14:textId="44B0EC64" w:rsidR="0053025A" w:rsidRDefault="0053025A" w:rsidP="006131E6">
      <w:pPr>
        <w:widowControl w:val="0"/>
        <w:suppressAutoHyphens/>
        <w:autoSpaceDN w:val="0"/>
        <w:spacing w:after="0" w:line="240" w:lineRule="auto"/>
        <w:jc w:val="center"/>
        <w:textAlignment w:val="baseline"/>
        <w:rPr>
          <w:rFonts w:ascii="Times New Roman" w:eastAsia="Andale Sans UI" w:hAnsi="Times New Roman" w:cs="Times New Roman"/>
          <w:kern w:val="3"/>
          <w:sz w:val="28"/>
          <w:szCs w:val="28"/>
          <w:lang w:eastAsia="ja-JP" w:bidi="fa-IR"/>
        </w:rPr>
      </w:pPr>
      <w:r>
        <w:rPr>
          <w:rFonts w:ascii="Times New Roman" w:hAnsi="Times New Roman" w:cs="Times New Roman"/>
          <w:noProof/>
          <w:sz w:val="24"/>
          <w:szCs w:val="24"/>
        </w:rPr>
        <w:drawing>
          <wp:inline distT="0" distB="0" distL="0" distR="0" wp14:anchorId="618764A2" wp14:editId="2EA6C3CA">
            <wp:extent cx="6767355" cy="9563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9275" cy="9565813"/>
                    </a:xfrm>
                    <a:prstGeom prst="rect">
                      <a:avLst/>
                    </a:prstGeom>
                    <a:noFill/>
                    <a:ln>
                      <a:noFill/>
                    </a:ln>
                  </pic:spPr>
                </pic:pic>
              </a:graphicData>
            </a:graphic>
          </wp:inline>
        </w:drawing>
      </w:r>
    </w:p>
    <w:p w14:paraId="59AF21CB" w14:textId="77777777" w:rsidR="009259EB" w:rsidRPr="006131E6" w:rsidRDefault="009259EB"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Содержание</w:t>
      </w:r>
    </w:p>
    <w:p w14:paraId="2EB04715" w14:textId="77777777" w:rsidR="009259EB" w:rsidRPr="006131E6" w:rsidRDefault="009259EB" w:rsidP="006131E6">
      <w:pPr>
        <w:pStyle w:val="a3"/>
        <w:numPr>
          <w:ilvl w:val="0"/>
          <w:numId w:val="5"/>
        </w:numPr>
        <w:spacing w:line="240" w:lineRule="auto"/>
        <w:ind w:left="426" w:hanging="284"/>
        <w:jc w:val="both"/>
        <w:rPr>
          <w:rFonts w:ascii="Times New Roman" w:hAnsi="Times New Roman" w:cs="Times New Roman"/>
          <w:sz w:val="28"/>
          <w:szCs w:val="28"/>
        </w:rPr>
      </w:pPr>
      <w:r w:rsidRPr="006131E6">
        <w:rPr>
          <w:rFonts w:ascii="Times New Roman" w:hAnsi="Times New Roman" w:cs="Times New Roman"/>
          <w:b/>
          <w:sz w:val="28"/>
          <w:szCs w:val="28"/>
        </w:rPr>
        <w:t>Целевой раздел</w:t>
      </w:r>
    </w:p>
    <w:p w14:paraId="3BA3BE68" w14:textId="77777777" w:rsidR="00693115" w:rsidRPr="006131E6" w:rsidRDefault="009259EB"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1.1. Пояснительная записка</w:t>
      </w:r>
      <w:r w:rsidR="00FB7DBE" w:rsidRPr="006131E6">
        <w:rPr>
          <w:rFonts w:ascii="Times New Roman" w:hAnsi="Times New Roman" w:cs="Times New Roman"/>
          <w:sz w:val="28"/>
          <w:szCs w:val="28"/>
        </w:rPr>
        <w:t>………………………………………………</w:t>
      </w:r>
      <w:r w:rsidR="00323FEA" w:rsidRPr="006131E6">
        <w:rPr>
          <w:rFonts w:ascii="Times New Roman" w:hAnsi="Times New Roman" w:cs="Times New Roman"/>
          <w:sz w:val="28"/>
          <w:szCs w:val="28"/>
        </w:rPr>
        <w:t>……</w:t>
      </w:r>
      <w:r w:rsidR="00FB7DBE" w:rsidRPr="006131E6">
        <w:rPr>
          <w:rFonts w:ascii="Times New Roman" w:hAnsi="Times New Roman" w:cs="Times New Roman"/>
          <w:sz w:val="28"/>
          <w:szCs w:val="28"/>
        </w:rPr>
        <w:t>…</w:t>
      </w:r>
      <w:r w:rsidR="00C23248">
        <w:rPr>
          <w:rFonts w:ascii="Times New Roman" w:hAnsi="Times New Roman" w:cs="Times New Roman"/>
          <w:sz w:val="28"/>
          <w:szCs w:val="28"/>
        </w:rPr>
        <w:t>…</w:t>
      </w:r>
      <w:r w:rsidR="00EE0EE8">
        <w:rPr>
          <w:rFonts w:ascii="Times New Roman" w:hAnsi="Times New Roman" w:cs="Times New Roman"/>
          <w:sz w:val="28"/>
          <w:szCs w:val="28"/>
        </w:rPr>
        <w:t>...</w:t>
      </w:r>
      <w:r w:rsidR="00C23248">
        <w:rPr>
          <w:rFonts w:ascii="Times New Roman" w:hAnsi="Times New Roman" w:cs="Times New Roman"/>
          <w:b/>
          <w:sz w:val="28"/>
          <w:szCs w:val="28"/>
        </w:rPr>
        <w:t>4</w:t>
      </w:r>
    </w:p>
    <w:p w14:paraId="13CC6417" w14:textId="77777777" w:rsidR="00693115" w:rsidRPr="006131E6" w:rsidRDefault="009259EB" w:rsidP="006131E6">
      <w:pPr>
        <w:spacing w:line="240" w:lineRule="auto"/>
        <w:ind w:left="357" w:hanging="357"/>
        <w:contextualSpacing/>
        <w:jc w:val="both"/>
        <w:rPr>
          <w:rFonts w:ascii="Times New Roman" w:hAnsi="Times New Roman" w:cs="Times New Roman"/>
          <w:sz w:val="28"/>
          <w:szCs w:val="28"/>
        </w:rPr>
      </w:pPr>
      <w:r w:rsidRPr="006131E6">
        <w:rPr>
          <w:rFonts w:ascii="Times New Roman" w:hAnsi="Times New Roman" w:cs="Times New Roman"/>
          <w:sz w:val="28"/>
          <w:szCs w:val="28"/>
        </w:rPr>
        <w:t>1.2. Цели и задачи программы. Педагогические принципы построения программы</w:t>
      </w:r>
      <w:r w:rsidR="00FB7DBE" w:rsidRPr="006131E6">
        <w:rPr>
          <w:rFonts w:ascii="Times New Roman" w:hAnsi="Times New Roman" w:cs="Times New Roman"/>
          <w:sz w:val="28"/>
          <w:szCs w:val="28"/>
        </w:rPr>
        <w:t>…………………………………………………………………...</w:t>
      </w:r>
      <w:r w:rsidR="00C23248">
        <w:rPr>
          <w:rFonts w:ascii="Times New Roman" w:hAnsi="Times New Roman" w:cs="Times New Roman"/>
          <w:sz w:val="28"/>
          <w:szCs w:val="28"/>
        </w:rPr>
        <w:t>...........</w:t>
      </w:r>
      <w:r w:rsidR="00C23248">
        <w:rPr>
          <w:rFonts w:ascii="Times New Roman" w:hAnsi="Times New Roman" w:cs="Times New Roman"/>
          <w:b/>
          <w:sz w:val="28"/>
          <w:szCs w:val="28"/>
        </w:rPr>
        <w:t>5</w:t>
      </w:r>
    </w:p>
    <w:p w14:paraId="232884B3" w14:textId="77777777" w:rsidR="00693115" w:rsidRPr="006131E6" w:rsidRDefault="009259EB"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1.2.1. </w:t>
      </w:r>
      <w:r w:rsidR="00DD508E" w:rsidRPr="006131E6">
        <w:rPr>
          <w:rFonts w:ascii="Times New Roman" w:hAnsi="Times New Roman" w:cs="Times New Roman"/>
          <w:sz w:val="28"/>
          <w:szCs w:val="28"/>
        </w:rPr>
        <w:t xml:space="preserve">Особенности комплектования групп для воспитанников с ограниченными возможностями </w:t>
      </w:r>
      <w:proofErr w:type="gramStart"/>
      <w:r w:rsidR="00DD508E" w:rsidRPr="006131E6">
        <w:rPr>
          <w:rFonts w:ascii="Times New Roman" w:hAnsi="Times New Roman" w:cs="Times New Roman"/>
          <w:sz w:val="28"/>
          <w:szCs w:val="28"/>
        </w:rPr>
        <w:t>здоровья  дошкольной</w:t>
      </w:r>
      <w:proofErr w:type="gramEnd"/>
      <w:r w:rsidR="00DD508E" w:rsidRPr="006131E6">
        <w:rPr>
          <w:rFonts w:ascii="Times New Roman" w:hAnsi="Times New Roman" w:cs="Times New Roman"/>
          <w:sz w:val="28"/>
          <w:szCs w:val="28"/>
        </w:rPr>
        <w:t xml:space="preserve"> организации</w:t>
      </w:r>
      <w:r w:rsidR="00FB7DBE" w:rsidRPr="006131E6">
        <w:rPr>
          <w:rFonts w:ascii="Times New Roman" w:hAnsi="Times New Roman" w:cs="Times New Roman"/>
          <w:sz w:val="28"/>
          <w:szCs w:val="28"/>
        </w:rPr>
        <w:t>……</w:t>
      </w:r>
      <w:r w:rsidR="00323FEA" w:rsidRPr="006131E6">
        <w:rPr>
          <w:rFonts w:ascii="Times New Roman" w:hAnsi="Times New Roman" w:cs="Times New Roman"/>
          <w:sz w:val="28"/>
          <w:szCs w:val="28"/>
        </w:rPr>
        <w:t>…</w:t>
      </w:r>
      <w:r w:rsidR="00C23248">
        <w:rPr>
          <w:rFonts w:ascii="Times New Roman" w:hAnsi="Times New Roman" w:cs="Times New Roman"/>
          <w:sz w:val="28"/>
          <w:szCs w:val="28"/>
        </w:rPr>
        <w:t>…</w:t>
      </w:r>
      <w:r w:rsidR="00C23248" w:rsidRPr="00C23248">
        <w:rPr>
          <w:rFonts w:ascii="Times New Roman" w:hAnsi="Times New Roman" w:cs="Times New Roman"/>
          <w:bCs/>
          <w:sz w:val="28"/>
          <w:szCs w:val="28"/>
        </w:rPr>
        <w:t>……………………..</w:t>
      </w:r>
      <w:r w:rsidR="00C23248">
        <w:rPr>
          <w:rFonts w:ascii="Times New Roman" w:hAnsi="Times New Roman" w:cs="Times New Roman"/>
          <w:b/>
          <w:sz w:val="28"/>
          <w:szCs w:val="28"/>
        </w:rPr>
        <w:t>9</w:t>
      </w:r>
    </w:p>
    <w:p w14:paraId="64777F4C" w14:textId="77777777" w:rsidR="00693115" w:rsidRPr="006131E6" w:rsidRDefault="009259EB" w:rsidP="00C23248">
      <w:pPr>
        <w:spacing w:line="240" w:lineRule="auto"/>
        <w:contextualSpacing/>
        <w:rPr>
          <w:rFonts w:ascii="Times New Roman" w:hAnsi="Times New Roman" w:cs="Times New Roman"/>
          <w:sz w:val="28"/>
          <w:szCs w:val="28"/>
        </w:rPr>
      </w:pPr>
      <w:r w:rsidRPr="006131E6">
        <w:rPr>
          <w:rFonts w:ascii="Times New Roman" w:hAnsi="Times New Roman" w:cs="Times New Roman"/>
          <w:sz w:val="28"/>
          <w:szCs w:val="28"/>
        </w:rPr>
        <w:t xml:space="preserve">1.2.2. </w:t>
      </w:r>
      <w:r w:rsidR="00F538CC" w:rsidRPr="006131E6">
        <w:rPr>
          <w:rFonts w:ascii="Times New Roman" w:hAnsi="Times New Roman" w:cs="Times New Roman"/>
          <w:sz w:val="28"/>
          <w:szCs w:val="28"/>
        </w:rPr>
        <w:t xml:space="preserve">Основные формы организации </w:t>
      </w:r>
      <w:proofErr w:type="gramStart"/>
      <w:r w:rsidR="00F538CC" w:rsidRPr="006131E6">
        <w:rPr>
          <w:rFonts w:ascii="Times New Roman" w:hAnsi="Times New Roman" w:cs="Times New Roman"/>
          <w:sz w:val="28"/>
          <w:szCs w:val="28"/>
        </w:rPr>
        <w:t>деятельности  воспитанников</w:t>
      </w:r>
      <w:proofErr w:type="gramEnd"/>
      <w:r w:rsidR="00F538CC" w:rsidRPr="006131E6">
        <w:rPr>
          <w:rFonts w:ascii="Times New Roman" w:hAnsi="Times New Roman" w:cs="Times New Roman"/>
          <w:sz w:val="28"/>
          <w:szCs w:val="28"/>
        </w:rPr>
        <w:t xml:space="preserve"> </w:t>
      </w:r>
      <w:r w:rsidR="00C23248">
        <w:rPr>
          <w:rFonts w:ascii="Times New Roman" w:hAnsi="Times New Roman" w:cs="Times New Roman"/>
          <w:sz w:val="28"/>
          <w:szCs w:val="28"/>
        </w:rPr>
        <w:t>с ОВЗ……….</w:t>
      </w:r>
      <w:r w:rsidR="00C23248" w:rsidRPr="00C23248">
        <w:rPr>
          <w:rFonts w:ascii="Times New Roman" w:hAnsi="Times New Roman" w:cs="Times New Roman"/>
          <w:b/>
          <w:bCs/>
          <w:sz w:val="28"/>
          <w:szCs w:val="28"/>
        </w:rPr>
        <w:t>9</w:t>
      </w:r>
      <w:r w:rsidR="00C23248">
        <w:rPr>
          <w:rFonts w:ascii="Times New Roman" w:hAnsi="Times New Roman" w:cs="Times New Roman"/>
          <w:sz w:val="28"/>
          <w:szCs w:val="28"/>
        </w:rPr>
        <w:t xml:space="preserve">  </w:t>
      </w:r>
    </w:p>
    <w:p w14:paraId="575B7042" w14:textId="77777777" w:rsidR="00F538CC" w:rsidRPr="006131E6" w:rsidRDefault="009259EB"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1.2.3. </w:t>
      </w:r>
      <w:r w:rsidR="00F538CC" w:rsidRPr="006131E6">
        <w:rPr>
          <w:rFonts w:ascii="Times New Roman" w:hAnsi="Times New Roman" w:cs="Times New Roman"/>
          <w:sz w:val="28"/>
          <w:szCs w:val="28"/>
        </w:rPr>
        <w:t>Взаимодействие с семьями воспитанников</w:t>
      </w:r>
      <w:r w:rsidR="00323FEA" w:rsidRPr="006131E6">
        <w:rPr>
          <w:rFonts w:ascii="Times New Roman" w:hAnsi="Times New Roman" w:cs="Times New Roman"/>
          <w:sz w:val="28"/>
          <w:szCs w:val="28"/>
        </w:rPr>
        <w:t>…………………</w:t>
      </w:r>
      <w:proofErr w:type="gramStart"/>
      <w:r w:rsidR="00323FEA" w:rsidRPr="006131E6">
        <w:rPr>
          <w:rFonts w:ascii="Times New Roman" w:hAnsi="Times New Roman" w:cs="Times New Roman"/>
          <w:sz w:val="28"/>
          <w:szCs w:val="28"/>
        </w:rPr>
        <w:t>…….</w:t>
      </w:r>
      <w:proofErr w:type="gramEnd"/>
      <w:r w:rsidR="00323FEA" w:rsidRPr="006131E6">
        <w:rPr>
          <w:rFonts w:ascii="Times New Roman" w:hAnsi="Times New Roman" w:cs="Times New Roman"/>
          <w:sz w:val="28"/>
          <w:szCs w:val="28"/>
        </w:rPr>
        <w:t>.…</w:t>
      </w:r>
      <w:r w:rsidR="00C23248" w:rsidRPr="00C23248">
        <w:rPr>
          <w:rFonts w:ascii="Times New Roman" w:hAnsi="Times New Roman" w:cs="Times New Roman"/>
          <w:bCs/>
          <w:sz w:val="28"/>
          <w:szCs w:val="28"/>
        </w:rPr>
        <w:t>………</w:t>
      </w:r>
      <w:r w:rsidR="00323FEA" w:rsidRPr="006131E6">
        <w:rPr>
          <w:rFonts w:ascii="Times New Roman" w:hAnsi="Times New Roman" w:cs="Times New Roman"/>
          <w:b/>
          <w:sz w:val="28"/>
          <w:szCs w:val="28"/>
        </w:rPr>
        <w:t>10</w:t>
      </w:r>
    </w:p>
    <w:p w14:paraId="69EE7229" w14:textId="77777777" w:rsidR="009259EB" w:rsidRPr="006131E6" w:rsidRDefault="009259EB" w:rsidP="00C23248">
      <w:pPr>
        <w:spacing w:line="240" w:lineRule="auto"/>
        <w:rPr>
          <w:rFonts w:ascii="Times New Roman" w:hAnsi="Times New Roman" w:cs="Times New Roman"/>
          <w:sz w:val="28"/>
          <w:szCs w:val="28"/>
        </w:rPr>
      </w:pPr>
      <w:r w:rsidRPr="006131E6">
        <w:rPr>
          <w:rFonts w:ascii="Times New Roman" w:hAnsi="Times New Roman" w:cs="Times New Roman"/>
          <w:sz w:val="28"/>
          <w:szCs w:val="28"/>
        </w:rPr>
        <w:t xml:space="preserve">1.3. </w:t>
      </w:r>
      <w:r w:rsidR="003E2A77" w:rsidRPr="006131E6">
        <w:rPr>
          <w:rFonts w:ascii="Times New Roman" w:hAnsi="Times New Roman" w:cs="Times New Roman"/>
          <w:sz w:val="28"/>
          <w:szCs w:val="28"/>
        </w:rPr>
        <w:t>Планируемые результаты освоения программы. Целевые</w:t>
      </w:r>
      <w:r w:rsidR="00C23248">
        <w:rPr>
          <w:rFonts w:ascii="Times New Roman" w:hAnsi="Times New Roman" w:cs="Times New Roman"/>
          <w:sz w:val="28"/>
          <w:szCs w:val="28"/>
        </w:rPr>
        <w:t xml:space="preserve"> ориентиры ………</w:t>
      </w:r>
      <w:r w:rsidR="00C23248" w:rsidRPr="006131E6">
        <w:rPr>
          <w:rFonts w:ascii="Times New Roman" w:hAnsi="Times New Roman" w:cs="Times New Roman"/>
          <w:b/>
          <w:sz w:val="28"/>
          <w:szCs w:val="28"/>
        </w:rPr>
        <w:t>11</w:t>
      </w:r>
      <w:r w:rsidR="00C23248">
        <w:rPr>
          <w:rFonts w:ascii="Times New Roman" w:hAnsi="Times New Roman" w:cs="Times New Roman"/>
          <w:sz w:val="28"/>
          <w:szCs w:val="28"/>
        </w:rPr>
        <w:t xml:space="preserve">  </w:t>
      </w:r>
    </w:p>
    <w:p w14:paraId="7B9E7518" w14:textId="77777777" w:rsidR="00693115" w:rsidRPr="006131E6" w:rsidRDefault="00693115" w:rsidP="006131E6">
      <w:pPr>
        <w:spacing w:line="240" w:lineRule="auto"/>
        <w:jc w:val="both"/>
        <w:rPr>
          <w:rFonts w:ascii="Times New Roman" w:hAnsi="Times New Roman" w:cs="Times New Roman"/>
          <w:sz w:val="28"/>
          <w:szCs w:val="28"/>
        </w:rPr>
      </w:pPr>
      <w:r w:rsidRPr="006131E6">
        <w:rPr>
          <w:rFonts w:ascii="Times New Roman" w:hAnsi="Times New Roman" w:cs="Times New Roman"/>
          <w:b/>
          <w:sz w:val="28"/>
          <w:szCs w:val="28"/>
          <w:lang w:val="en-US"/>
        </w:rPr>
        <w:t>II</w:t>
      </w:r>
      <w:r w:rsidRPr="006131E6">
        <w:rPr>
          <w:rFonts w:ascii="Times New Roman" w:hAnsi="Times New Roman" w:cs="Times New Roman"/>
          <w:b/>
          <w:sz w:val="28"/>
          <w:szCs w:val="28"/>
        </w:rPr>
        <w:t>. Содержательный раздел</w:t>
      </w:r>
    </w:p>
    <w:p w14:paraId="08FF10A2" w14:textId="77777777"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2.1. Характеристика детей с тяжелыми нарушениями речи (общим недоразвитием речи) </w:t>
      </w:r>
      <w:r w:rsidR="00323FEA" w:rsidRPr="006131E6">
        <w:rPr>
          <w:rFonts w:ascii="Times New Roman" w:hAnsi="Times New Roman" w:cs="Times New Roman"/>
          <w:sz w:val="28"/>
          <w:szCs w:val="28"/>
        </w:rPr>
        <w:t>………………………………………………………...</w:t>
      </w:r>
      <w:r w:rsidR="00EE0EE8">
        <w:rPr>
          <w:rFonts w:ascii="Times New Roman" w:hAnsi="Times New Roman" w:cs="Times New Roman"/>
          <w:sz w:val="28"/>
          <w:szCs w:val="28"/>
        </w:rPr>
        <w:t>........................................</w:t>
      </w:r>
      <w:r w:rsidR="00190C61" w:rsidRPr="006131E6">
        <w:rPr>
          <w:rFonts w:ascii="Times New Roman" w:hAnsi="Times New Roman" w:cs="Times New Roman"/>
          <w:b/>
          <w:sz w:val="28"/>
          <w:szCs w:val="28"/>
        </w:rPr>
        <w:t>12</w:t>
      </w:r>
    </w:p>
    <w:p w14:paraId="3C2DD485" w14:textId="77777777"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2.2. Содержание образовательных областей программы. Коррекционная, образовательная, игровая, досуговая деятельность</w:t>
      </w:r>
      <w:r w:rsidR="005A30DE" w:rsidRPr="006131E6">
        <w:rPr>
          <w:rFonts w:ascii="Times New Roman" w:hAnsi="Times New Roman" w:cs="Times New Roman"/>
          <w:sz w:val="28"/>
          <w:szCs w:val="28"/>
        </w:rPr>
        <w:t>.</w:t>
      </w:r>
    </w:p>
    <w:p w14:paraId="453EB899" w14:textId="77777777" w:rsidR="00FB7DBE" w:rsidRPr="006131E6" w:rsidRDefault="00FB7DBE"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2.2.2 СТАРШАЯ ГРУППА</w:t>
      </w:r>
    </w:p>
    <w:p w14:paraId="123CADF6" w14:textId="77777777" w:rsidR="00FB7DBE" w:rsidRPr="006131E6" w:rsidRDefault="00FB7DBE"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Задачи и содержание коррекционно-развивающей работы</w:t>
      </w:r>
      <w:r w:rsidR="00323FEA" w:rsidRPr="006131E6">
        <w:rPr>
          <w:rFonts w:ascii="Times New Roman" w:hAnsi="Times New Roman" w:cs="Times New Roman"/>
          <w:sz w:val="28"/>
          <w:szCs w:val="28"/>
        </w:rPr>
        <w:t>……………</w:t>
      </w:r>
      <w:r w:rsidR="006F75BB" w:rsidRPr="006131E6">
        <w:rPr>
          <w:rFonts w:ascii="Times New Roman" w:hAnsi="Times New Roman" w:cs="Times New Roman"/>
          <w:sz w:val="28"/>
          <w:szCs w:val="28"/>
        </w:rPr>
        <w:t>…</w:t>
      </w:r>
      <w:r w:rsidR="00EE0EE8">
        <w:rPr>
          <w:rFonts w:ascii="Times New Roman" w:hAnsi="Times New Roman" w:cs="Times New Roman"/>
          <w:sz w:val="28"/>
          <w:szCs w:val="28"/>
        </w:rPr>
        <w:t>…</w:t>
      </w:r>
      <w:proofErr w:type="gramStart"/>
      <w:r w:rsidR="00EE0EE8">
        <w:rPr>
          <w:rFonts w:ascii="Times New Roman" w:hAnsi="Times New Roman" w:cs="Times New Roman"/>
          <w:sz w:val="28"/>
          <w:szCs w:val="28"/>
        </w:rPr>
        <w:t>…….</w:t>
      </w:r>
      <w:proofErr w:type="gramEnd"/>
      <w:r w:rsidR="00EE0EE8">
        <w:rPr>
          <w:rFonts w:ascii="Times New Roman" w:hAnsi="Times New Roman" w:cs="Times New Roman"/>
          <w:sz w:val="28"/>
          <w:szCs w:val="28"/>
        </w:rPr>
        <w:t>.</w:t>
      </w:r>
      <w:r w:rsidR="005A30DE" w:rsidRPr="006131E6">
        <w:rPr>
          <w:rFonts w:ascii="Times New Roman" w:hAnsi="Times New Roman" w:cs="Times New Roman"/>
          <w:b/>
          <w:sz w:val="28"/>
          <w:szCs w:val="28"/>
        </w:rPr>
        <w:t>14</w:t>
      </w:r>
    </w:p>
    <w:p w14:paraId="3CEA6AD1" w14:textId="77777777" w:rsidR="00323FEA" w:rsidRPr="006131E6" w:rsidRDefault="00323FEA" w:rsidP="006131E6">
      <w:pPr>
        <w:spacing w:line="240" w:lineRule="auto"/>
        <w:contextualSpacing/>
        <w:jc w:val="both"/>
        <w:rPr>
          <w:rFonts w:ascii="Times New Roman" w:hAnsi="Times New Roman" w:cs="Times New Roman"/>
          <w:b/>
          <w:sz w:val="28"/>
          <w:szCs w:val="28"/>
        </w:rPr>
      </w:pPr>
      <w:r w:rsidRPr="006131E6">
        <w:rPr>
          <w:rFonts w:ascii="Times New Roman" w:hAnsi="Times New Roman" w:cs="Times New Roman"/>
          <w:sz w:val="28"/>
          <w:szCs w:val="28"/>
        </w:rPr>
        <w:t xml:space="preserve">2.2.3. ПОДГОТОВИТЕЛЬНАЯ К ШКОЛЕ ГРУППА </w:t>
      </w:r>
    </w:p>
    <w:p w14:paraId="0810B377" w14:textId="77777777" w:rsidR="00323FEA" w:rsidRPr="006131E6" w:rsidRDefault="00323FE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Задачи и содержание коррекционно-развивающей работы…………….</w:t>
      </w:r>
      <w:r w:rsidR="00BF21FD" w:rsidRPr="006131E6">
        <w:rPr>
          <w:rFonts w:ascii="Times New Roman" w:hAnsi="Times New Roman" w:cs="Times New Roman"/>
          <w:sz w:val="28"/>
          <w:szCs w:val="28"/>
        </w:rPr>
        <w:t>..</w:t>
      </w:r>
      <w:r w:rsidRPr="006131E6">
        <w:rPr>
          <w:rFonts w:ascii="Times New Roman" w:hAnsi="Times New Roman" w:cs="Times New Roman"/>
          <w:sz w:val="28"/>
          <w:szCs w:val="28"/>
        </w:rPr>
        <w:t>.</w:t>
      </w:r>
      <w:r w:rsidR="00EE0EE8">
        <w:rPr>
          <w:rFonts w:ascii="Times New Roman" w:hAnsi="Times New Roman" w:cs="Times New Roman"/>
          <w:sz w:val="28"/>
          <w:szCs w:val="28"/>
        </w:rPr>
        <w:t>..............</w:t>
      </w:r>
      <w:r w:rsidR="00EE0EE8">
        <w:rPr>
          <w:rFonts w:ascii="Times New Roman" w:hAnsi="Times New Roman" w:cs="Times New Roman"/>
          <w:b/>
          <w:sz w:val="28"/>
          <w:szCs w:val="28"/>
        </w:rPr>
        <w:t>29</w:t>
      </w:r>
    </w:p>
    <w:p w14:paraId="03C1800D" w14:textId="77777777" w:rsidR="00323FEA" w:rsidRPr="006131E6" w:rsidRDefault="00323FEA" w:rsidP="006131E6">
      <w:pPr>
        <w:spacing w:line="240" w:lineRule="auto"/>
        <w:jc w:val="both"/>
        <w:rPr>
          <w:rFonts w:ascii="Times New Roman" w:hAnsi="Times New Roman" w:cs="Times New Roman"/>
          <w:b/>
          <w:sz w:val="28"/>
          <w:szCs w:val="28"/>
        </w:rPr>
      </w:pPr>
    </w:p>
    <w:p w14:paraId="315A1F75" w14:textId="77777777" w:rsidR="005373B0" w:rsidRPr="006131E6" w:rsidRDefault="005373B0" w:rsidP="006131E6">
      <w:pPr>
        <w:spacing w:line="240" w:lineRule="auto"/>
        <w:jc w:val="both"/>
        <w:rPr>
          <w:rFonts w:ascii="Times New Roman" w:hAnsi="Times New Roman" w:cs="Times New Roman"/>
          <w:b/>
          <w:sz w:val="28"/>
          <w:szCs w:val="28"/>
        </w:rPr>
      </w:pPr>
      <w:r w:rsidRPr="006131E6">
        <w:rPr>
          <w:rFonts w:ascii="Times New Roman" w:hAnsi="Times New Roman" w:cs="Times New Roman"/>
          <w:b/>
          <w:sz w:val="28"/>
          <w:szCs w:val="28"/>
          <w:lang w:val="en-US"/>
        </w:rPr>
        <w:t>III</w:t>
      </w:r>
      <w:r w:rsidRPr="006131E6">
        <w:rPr>
          <w:rFonts w:ascii="Times New Roman" w:hAnsi="Times New Roman" w:cs="Times New Roman"/>
          <w:b/>
          <w:sz w:val="28"/>
          <w:szCs w:val="28"/>
        </w:rPr>
        <w:t xml:space="preserve">. Организационный раздел. </w:t>
      </w:r>
    </w:p>
    <w:p w14:paraId="69758FD6" w14:textId="77777777" w:rsidR="005A30DE" w:rsidRPr="006131E6" w:rsidRDefault="005373B0"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3.1. Основные направления коррекционной и образовательной деятельности</w:t>
      </w:r>
      <w:r w:rsidR="005A30DE" w:rsidRPr="006131E6">
        <w:rPr>
          <w:rFonts w:ascii="Times New Roman" w:hAnsi="Times New Roman" w:cs="Times New Roman"/>
          <w:sz w:val="28"/>
          <w:szCs w:val="28"/>
        </w:rPr>
        <w:t>…………………………………………………………………</w:t>
      </w:r>
      <w:r w:rsidR="00EE0EE8">
        <w:rPr>
          <w:rFonts w:ascii="Times New Roman" w:hAnsi="Times New Roman" w:cs="Times New Roman"/>
          <w:sz w:val="28"/>
          <w:szCs w:val="28"/>
        </w:rPr>
        <w:t>…</w:t>
      </w:r>
      <w:proofErr w:type="gramStart"/>
      <w:r w:rsidR="00EE0EE8">
        <w:rPr>
          <w:rFonts w:ascii="Times New Roman" w:hAnsi="Times New Roman" w:cs="Times New Roman"/>
          <w:sz w:val="28"/>
          <w:szCs w:val="28"/>
        </w:rPr>
        <w:t>…….</w:t>
      </w:r>
      <w:proofErr w:type="gramEnd"/>
      <w:r w:rsidR="00EE0EE8">
        <w:rPr>
          <w:rFonts w:ascii="Times New Roman" w:hAnsi="Times New Roman" w:cs="Times New Roman"/>
          <w:sz w:val="28"/>
          <w:szCs w:val="28"/>
        </w:rPr>
        <w:t>.</w:t>
      </w:r>
      <w:r w:rsidR="005A30DE" w:rsidRPr="006131E6">
        <w:rPr>
          <w:rFonts w:ascii="Times New Roman" w:hAnsi="Times New Roman" w:cs="Times New Roman"/>
          <w:b/>
          <w:sz w:val="28"/>
          <w:szCs w:val="28"/>
        </w:rPr>
        <w:t>4</w:t>
      </w:r>
      <w:r w:rsidR="00EE0EE8">
        <w:rPr>
          <w:rFonts w:ascii="Times New Roman" w:hAnsi="Times New Roman" w:cs="Times New Roman"/>
          <w:b/>
          <w:sz w:val="28"/>
          <w:szCs w:val="28"/>
        </w:rPr>
        <w:t>1</w:t>
      </w:r>
    </w:p>
    <w:p w14:paraId="5E1BF7C1" w14:textId="77777777" w:rsidR="005A30DE" w:rsidRPr="006131E6" w:rsidRDefault="005373B0"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3.2. Система коррекционной и образовательной деятельности</w:t>
      </w:r>
      <w:r w:rsidR="005A30DE" w:rsidRPr="006131E6">
        <w:rPr>
          <w:rFonts w:ascii="Times New Roman" w:hAnsi="Times New Roman" w:cs="Times New Roman"/>
          <w:sz w:val="28"/>
          <w:szCs w:val="28"/>
        </w:rPr>
        <w:t>………...……</w:t>
      </w:r>
      <w:r w:rsidR="00EE0EE8">
        <w:rPr>
          <w:rFonts w:ascii="Times New Roman" w:hAnsi="Times New Roman" w:cs="Times New Roman"/>
          <w:sz w:val="28"/>
          <w:szCs w:val="28"/>
        </w:rPr>
        <w:t>……</w:t>
      </w:r>
      <w:r w:rsidR="005A30DE" w:rsidRPr="006131E6">
        <w:rPr>
          <w:rFonts w:ascii="Times New Roman" w:hAnsi="Times New Roman" w:cs="Times New Roman"/>
          <w:b/>
          <w:sz w:val="28"/>
          <w:szCs w:val="28"/>
        </w:rPr>
        <w:t>43</w:t>
      </w:r>
    </w:p>
    <w:p w14:paraId="71FCA058" w14:textId="77777777" w:rsidR="005373B0" w:rsidRPr="006131E6" w:rsidRDefault="005373B0"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3.3. </w:t>
      </w:r>
      <w:r w:rsidR="005A30DE" w:rsidRPr="006131E6">
        <w:rPr>
          <w:rFonts w:ascii="Times New Roman" w:hAnsi="Times New Roman" w:cs="Times New Roman"/>
          <w:sz w:val="28"/>
          <w:szCs w:val="28"/>
        </w:rPr>
        <w:t>Предметно-пространственная развивающая среда……………………</w:t>
      </w:r>
      <w:r w:rsidR="00080456" w:rsidRPr="006131E6">
        <w:rPr>
          <w:rFonts w:ascii="Times New Roman" w:hAnsi="Times New Roman" w:cs="Times New Roman"/>
          <w:sz w:val="28"/>
          <w:szCs w:val="28"/>
        </w:rPr>
        <w:t>…</w:t>
      </w:r>
      <w:proofErr w:type="gramStart"/>
      <w:r w:rsidR="00EE0EE8">
        <w:rPr>
          <w:rFonts w:ascii="Times New Roman" w:hAnsi="Times New Roman" w:cs="Times New Roman"/>
          <w:sz w:val="28"/>
          <w:szCs w:val="28"/>
        </w:rPr>
        <w:t>…….</w:t>
      </w:r>
      <w:proofErr w:type="gramEnd"/>
      <w:r w:rsidR="00080456" w:rsidRPr="006131E6">
        <w:rPr>
          <w:rFonts w:ascii="Times New Roman" w:hAnsi="Times New Roman" w:cs="Times New Roman"/>
          <w:b/>
          <w:sz w:val="28"/>
          <w:szCs w:val="28"/>
        </w:rPr>
        <w:t>4</w:t>
      </w:r>
      <w:r w:rsidR="00EE0EE8">
        <w:rPr>
          <w:rFonts w:ascii="Times New Roman" w:hAnsi="Times New Roman" w:cs="Times New Roman"/>
          <w:b/>
          <w:sz w:val="28"/>
          <w:szCs w:val="28"/>
        </w:rPr>
        <w:t>3</w:t>
      </w:r>
    </w:p>
    <w:p w14:paraId="03A04C21" w14:textId="77777777" w:rsidR="00080456" w:rsidRPr="006131E6" w:rsidRDefault="00080456" w:rsidP="006131E6">
      <w:pPr>
        <w:spacing w:line="240" w:lineRule="auto"/>
        <w:contextualSpacing/>
        <w:jc w:val="both"/>
        <w:rPr>
          <w:rFonts w:ascii="Times New Roman" w:hAnsi="Times New Roman" w:cs="Times New Roman"/>
          <w:b/>
          <w:sz w:val="28"/>
          <w:szCs w:val="28"/>
        </w:rPr>
      </w:pPr>
      <w:r w:rsidRPr="006131E6">
        <w:rPr>
          <w:rFonts w:ascii="Times New Roman" w:hAnsi="Times New Roman" w:cs="Times New Roman"/>
          <w:sz w:val="28"/>
          <w:szCs w:val="28"/>
        </w:rPr>
        <w:t xml:space="preserve">3.4. Контроль освоения обучающимися с </w:t>
      </w:r>
      <w:proofErr w:type="gramStart"/>
      <w:r w:rsidRPr="006131E6">
        <w:rPr>
          <w:rFonts w:ascii="Times New Roman" w:hAnsi="Times New Roman" w:cs="Times New Roman"/>
          <w:sz w:val="28"/>
          <w:szCs w:val="28"/>
        </w:rPr>
        <w:t>ОВЗ  адаптированной</w:t>
      </w:r>
      <w:proofErr w:type="gramEnd"/>
      <w:r w:rsidRPr="006131E6">
        <w:rPr>
          <w:rFonts w:ascii="Times New Roman" w:hAnsi="Times New Roman" w:cs="Times New Roman"/>
          <w:sz w:val="28"/>
          <w:szCs w:val="28"/>
        </w:rPr>
        <w:t xml:space="preserve"> образовательной программы дошкольного образования……………………</w:t>
      </w:r>
      <w:r w:rsidR="00EE0EE8">
        <w:rPr>
          <w:rFonts w:ascii="Times New Roman" w:hAnsi="Times New Roman" w:cs="Times New Roman"/>
          <w:sz w:val="28"/>
          <w:szCs w:val="28"/>
        </w:rPr>
        <w:t>…………………………</w:t>
      </w:r>
      <w:r w:rsidRPr="006131E6">
        <w:rPr>
          <w:rFonts w:ascii="Times New Roman" w:hAnsi="Times New Roman" w:cs="Times New Roman"/>
          <w:b/>
          <w:sz w:val="28"/>
          <w:szCs w:val="28"/>
        </w:rPr>
        <w:t>45</w:t>
      </w:r>
    </w:p>
    <w:p w14:paraId="379540B7" w14:textId="77777777" w:rsidR="00635826" w:rsidRPr="006131E6" w:rsidRDefault="00635826"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3.5. Специальная и методическая литература……………………………</w:t>
      </w:r>
      <w:r w:rsidR="00EE0EE8">
        <w:rPr>
          <w:rFonts w:ascii="Times New Roman" w:hAnsi="Times New Roman" w:cs="Times New Roman"/>
          <w:sz w:val="28"/>
          <w:szCs w:val="28"/>
        </w:rPr>
        <w:t>……</w:t>
      </w:r>
      <w:proofErr w:type="gramStart"/>
      <w:r w:rsidR="00EE0EE8">
        <w:rPr>
          <w:rFonts w:ascii="Times New Roman" w:hAnsi="Times New Roman" w:cs="Times New Roman"/>
          <w:sz w:val="28"/>
          <w:szCs w:val="28"/>
        </w:rPr>
        <w:t>…….</w:t>
      </w:r>
      <w:proofErr w:type="gramEnd"/>
      <w:r w:rsidRPr="006131E6">
        <w:rPr>
          <w:rFonts w:ascii="Times New Roman" w:hAnsi="Times New Roman" w:cs="Times New Roman"/>
          <w:b/>
          <w:sz w:val="28"/>
          <w:szCs w:val="28"/>
        </w:rPr>
        <w:t>45</w:t>
      </w:r>
    </w:p>
    <w:p w14:paraId="73E08531" w14:textId="77777777" w:rsidR="00693115" w:rsidRPr="006131E6" w:rsidRDefault="00693115" w:rsidP="006131E6">
      <w:pPr>
        <w:pStyle w:val="a3"/>
        <w:spacing w:line="240" w:lineRule="auto"/>
        <w:ind w:left="1080"/>
        <w:jc w:val="both"/>
        <w:rPr>
          <w:rFonts w:ascii="Times New Roman" w:hAnsi="Times New Roman" w:cs="Times New Roman"/>
          <w:sz w:val="28"/>
          <w:szCs w:val="28"/>
        </w:rPr>
      </w:pPr>
    </w:p>
    <w:p w14:paraId="0762AB68" w14:textId="77777777" w:rsidR="00FF271F" w:rsidRPr="006131E6" w:rsidRDefault="00FF271F" w:rsidP="006131E6">
      <w:pPr>
        <w:spacing w:line="240" w:lineRule="auto"/>
        <w:rPr>
          <w:rFonts w:ascii="Times New Roman" w:hAnsi="Times New Roman" w:cs="Times New Roman"/>
          <w:b/>
          <w:sz w:val="40"/>
          <w:szCs w:val="28"/>
        </w:rPr>
      </w:pPr>
    </w:p>
    <w:p w14:paraId="6F5658F8" w14:textId="77777777" w:rsidR="00FF271F" w:rsidRPr="006131E6" w:rsidRDefault="00FF271F" w:rsidP="006131E6">
      <w:pPr>
        <w:spacing w:line="240" w:lineRule="auto"/>
        <w:rPr>
          <w:rFonts w:ascii="Times New Roman" w:hAnsi="Times New Roman" w:cs="Times New Roman"/>
          <w:b/>
          <w:sz w:val="40"/>
          <w:szCs w:val="28"/>
        </w:rPr>
      </w:pPr>
    </w:p>
    <w:p w14:paraId="5EA01808" w14:textId="77777777" w:rsidR="00FF271F" w:rsidRDefault="00FF271F" w:rsidP="006131E6">
      <w:pPr>
        <w:spacing w:line="240" w:lineRule="auto"/>
        <w:rPr>
          <w:rFonts w:ascii="Times New Roman" w:hAnsi="Times New Roman" w:cs="Times New Roman"/>
          <w:b/>
          <w:sz w:val="40"/>
          <w:szCs w:val="28"/>
        </w:rPr>
      </w:pPr>
    </w:p>
    <w:p w14:paraId="3EC6C126" w14:textId="77777777" w:rsidR="00EE0EE8" w:rsidRDefault="00EE0EE8" w:rsidP="006131E6">
      <w:pPr>
        <w:spacing w:line="240" w:lineRule="auto"/>
        <w:rPr>
          <w:rFonts w:ascii="Times New Roman" w:hAnsi="Times New Roman" w:cs="Times New Roman"/>
          <w:b/>
          <w:sz w:val="40"/>
          <w:szCs w:val="28"/>
        </w:rPr>
      </w:pPr>
    </w:p>
    <w:p w14:paraId="69ECAB44" w14:textId="77777777" w:rsidR="006131E6" w:rsidRPr="006131E6" w:rsidRDefault="006131E6" w:rsidP="006131E6">
      <w:pPr>
        <w:spacing w:line="240" w:lineRule="auto"/>
        <w:rPr>
          <w:rFonts w:ascii="Times New Roman" w:hAnsi="Times New Roman" w:cs="Times New Roman"/>
          <w:b/>
          <w:sz w:val="40"/>
          <w:szCs w:val="28"/>
        </w:rPr>
      </w:pPr>
    </w:p>
    <w:p w14:paraId="37732F16" w14:textId="77777777" w:rsidR="007E03E5" w:rsidRPr="006131E6" w:rsidRDefault="007E03E5" w:rsidP="006131E6">
      <w:pPr>
        <w:spacing w:after="10" w:line="240" w:lineRule="auto"/>
        <w:ind w:left="19"/>
        <w:rPr>
          <w:rFonts w:ascii="Times New Roman" w:hAnsi="Times New Roman" w:cs="Times New Roman"/>
          <w:b/>
          <w:sz w:val="28"/>
          <w:szCs w:val="28"/>
        </w:rPr>
      </w:pPr>
      <w:r w:rsidRPr="006131E6">
        <w:rPr>
          <w:rFonts w:ascii="Times New Roman" w:hAnsi="Times New Roman" w:cs="Times New Roman"/>
          <w:b/>
          <w:sz w:val="28"/>
          <w:szCs w:val="28"/>
        </w:rPr>
        <w:lastRenderedPageBreak/>
        <w:t xml:space="preserve">СПИСОК ИСПОЛЬЗУЕМЫХ СОКРАЩЕНИЙ </w:t>
      </w:r>
    </w:p>
    <w:p w14:paraId="58E24199" w14:textId="77777777" w:rsidR="007E03E5" w:rsidRPr="006131E6" w:rsidRDefault="007E03E5" w:rsidP="006131E6">
      <w:pPr>
        <w:spacing w:after="10" w:line="240" w:lineRule="auto"/>
        <w:ind w:left="19"/>
        <w:rPr>
          <w:rFonts w:ascii="Times New Roman" w:hAnsi="Times New Roman" w:cs="Times New Roman"/>
          <w:sz w:val="28"/>
          <w:szCs w:val="28"/>
        </w:rPr>
      </w:pPr>
    </w:p>
    <w:p w14:paraId="7AFB65EB" w14:textId="77777777" w:rsidR="007E03E5" w:rsidRPr="006131E6" w:rsidRDefault="007E03E5" w:rsidP="006131E6">
      <w:pPr>
        <w:spacing w:line="240" w:lineRule="auto"/>
        <w:ind w:left="19" w:right="12"/>
        <w:rPr>
          <w:rFonts w:ascii="Times New Roman" w:hAnsi="Times New Roman" w:cs="Times New Roman"/>
          <w:sz w:val="28"/>
          <w:szCs w:val="28"/>
        </w:rPr>
      </w:pPr>
      <w:r w:rsidRPr="006131E6">
        <w:rPr>
          <w:rFonts w:ascii="Times New Roman" w:hAnsi="Times New Roman" w:cs="Times New Roman"/>
          <w:b/>
          <w:sz w:val="28"/>
          <w:szCs w:val="28"/>
        </w:rPr>
        <w:t xml:space="preserve">ДОО </w:t>
      </w:r>
      <w:r w:rsidRPr="006131E6">
        <w:rPr>
          <w:rFonts w:ascii="Times New Roman" w:hAnsi="Times New Roman" w:cs="Times New Roman"/>
          <w:sz w:val="28"/>
          <w:szCs w:val="28"/>
        </w:rPr>
        <w:t xml:space="preserve">— дошкольная образовательная организация. МАДОУ — муниципальное автономное дошкольное образовательное учреждение. </w:t>
      </w:r>
    </w:p>
    <w:p w14:paraId="1981D253" w14:textId="77777777" w:rsidR="007E03E5" w:rsidRPr="006131E6" w:rsidRDefault="007E03E5" w:rsidP="006131E6">
      <w:pPr>
        <w:spacing w:line="240" w:lineRule="auto"/>
        <w:ind w:left="19" w:right="12"/>
        <w:rPr>
          <w:rFonts w:ascii="Times New Roman" w:hAnsi="Times New Roman" w:cs="Times New Roman"/>
          <w:sz w:val="28"/>
          <w:szCs w:val="28"/>
        </w:rPr>
      </w:pPr>
      <w:r w:rsidRPr="006131E6">
        <w:rPr>
          <w:rFonts w:ascii="Times New Roman" w:hAnsi="Times New Roman" w:cs="Times New Roman"/>
          <w:b/>
          <w:sz w:val="28"/>
          <w:szCs w:val="28"/>
        </w:rPr>
        <w:t>АООП ДО</w:t>
      </w:r>
      <w:r w:rsidRPr="006131E6">
        <w:rPr>
          <w:rFonts w:ascii="Times New Roman" w:hAnsi="Times New Roman" w:cs="Times New Roman"/>
          <w:sz w:val="28"/>
          <w:szCs w:val="28"/>
        </w:rPr>
        <w:t xml:space="preserve"> – адаптированная основная образовательная программа дошкольного образования. </w:t>
      </w:r>
    </w:p>
    <w:p w14:paraId="246E67A3" w14:textId="77777777" w:rsidR="007E03E5" w:rsidRPr="006131E6" w:rsidRDefault="007E03E5" w:rsidP="006131E6">
      <w:pPr>
        <w:spacing w:line="240" w:lineRule="auto"/>
        <w:ind w:left="19" w:right="12"/>
        <w:rPr>
          <w:rFonts w:ascii="Times New Roman" w:hAnsi="Times New Roman" w:cs="Times New Roman"/>
          <w:sz w:val="28"/>
          <w:szCs w:val="28"/>
        </w:rPr>
      </w:pPr>
      <w:r w:rsidRPr="006131E6">
        <w:rPr>
          <w:rFonts w:ascii="Times New Roman" w:hAnsi="Times New Roman" w:cs="Times New Roman"/>
          <w:b/>
          <w:sz w:val="28"/>
          <w:szCs w:val="28"/>
        </w:rPr>
        <w:t xml:space="preserve">ФГОС ДО </w:t>
      </w:r>
      <w:r w:rsidRPr="006131E6">
        <w:rPr>
          <w:rFonts w:ascii="Times New Roman" w:hAnsi="Times New Roman" w:cs="Times New Roman"/>
          <w:sz w:val="28"/>
          <w:szCs w:val="28"/>
        </w:rPr>
        <w:t xml:space="preserve">— федеральный государственный образовательный стандарт дошкольного образования (Приказ № 1155 от 17 октября 2013 года). </w:t>
      </w:r>
    </w:p>
    <w:p w14:paraId="3A8A9582" w14:textId="77777777" w:rsidR="007E03E5" w:rsidRPr="006131E6" w:rsidRDefault="007E03E5" w:rsidP="006131E6">
      <w:pPr>
        <w:spacing w:line="240" w:lineRule="auto"/>
        <w:ind w:left="19" w:right="426"/>
        <w:rPr>
          <w:rFonts w:ascii="Times New Roman" w:hAnsi="Times New Roman" w:cs="Times New Roman"/>
          <w:sz w:val="28"/>
          <w:szCs w:val="28"/>
        </w:rPr>
      </w:pPr>
      <w:r w:rsidRPr="006131E6">
        <w:rPr>
          <w:rFonts w:ascii="Times New Roman" w:hAnsi="Times New Roman" w:cs="Times New Roman"/>
          <w:b/>
          <w:sz w:val="28"/>
          <w:szCs w:val="28"/>
        </w:rPr>
        <w:t>ПМПК</w:t>
      </w:r>
      <w:r w:rsidRPr="006131E6">
        <w:rPr>
          <w:rFonts w:ascii="Times New Roman" w:hAnsi="Times New Roman" w:cs="Times New Roman"/>
          <w:sz w:val="28"/>
          <w:szCs w:val="28"/>
        </w:rPr>
        <w:t xml:space="preserve"> –</w:t>
      </w:r>
      <w:proofErr w:type="spellStart"/>
      <w:r w:rsidRPr="006131E6">
        <w:rPr>
          <w:rFonts w:ascii="Times New Roman" w:hAnsi="Times New Roman" w:cs="Times New Roman"/>
          <w:sz w:val="28"/>
          <w:szCs w:val="28"/>
        </w:rPr>
        <w:t>психолого</w:t>
      </w:r>
      <w:proofErr w:type="spellEnd"/>
      <w:r w:rsidRPr="006131E6">
        <w:rPr>
          <w:rFonts w:ascii="Times New Roman" w:hAnsi="Times New Roman" w:cs="Times New Roman"/>
          <w:sz w:val="28"/>
          <w:szCs w:val="28"/>
        </w:rPr>
        <w:t xml:space="preserve"> -медико- педагогический консилиум </w:t>
      </w:r>
    </w:p>
    <w:p w14:paraId="71966607" w14:textId="77777777" w:rsidR="007E03E5" w:rsidRPr="006131E6" w:rsidRDefault="007E03E5" w:rsidP="006131E6">
      <w:pPr>
        <w:spacing w:line="240" w:lineRule="auto"/>
        <w:ind w:left="19" w:right="426"/>
        <w:rPr>
          <w:rFonts w:ascii="Times New Roman" w:hAnsi="Times New Roman" w:cs="Times New Roman"/>
          <w:sz w:val="28"/>
          <w:szCs w:val="28"/>
        </w:rPr>
      </w:pPr>
      <w:r w:rsidRPr="006131E6">
        <w:rPr>
          <w:rFonts w:ascii="Times New Roman" w:hAnsi="Times New Roman" w:cs="Times New Roman"/>
          <w:b/>
          <w:sz w:val="28"/>
          <w:szCs w:val="28"/>
        </w:rPr>
        <w:t>ОВЗ-</w:t>
      </w:r>
      <w:r w:rsidRPr="006131E6">
        <w:rPr>
          <w:rFonts w:ascii="Times New Roman" w:hAnsi="Times New Roman" w:cs="Times New Roman"/>
          <w:sz w:val="28"/>
          <w:szCs w:val="28"/>
        </w:rPr>
        <w:t xml:space="preserve">ограниченные возможности здоровья. </w:t>
      </w:r>
    </w:p>
    <w:p w14:paraId="31D51786" w14:textId="77777777" w:rsidR="007E03E5" w:rsidRPr="006131E6" w:rsidRDefault="007E03E5" w:rsidP="006131E6">
      <w:pPr>
        <w:spacing w:after="0" w:line="240" w:lineRule="auto"/>
        <w:ind w:left="5"/>
        <w:rPr>
          <w:rFonts w:ascii="Times New Roman" w:hAnsi="Times New Roman" w:cs="Times New Roman"/>
        </w:rPr>
      </w:pPr>
      <w:r w:rsidRPr="006131E6">
        <w:rPr>
          <w:rFonts w:ascii="Times New Roman" w:hAnsi="Times New Roman" w:cs="Times New Roman"/>
        </w:rPr>
        <w:t xml:space="preserve"> </w:t>
      </w:r>
    </w:p>
    <w:p w14:paraId="56F4489E" w14:textId="77777777" w:rsidR="007E03E5" w:rsidRPr="006131E6" w:rsidRDefault="00FF271F" w:rsidP="006131E6">
      <w:pPr>
        <w:spacing w:line="240" w:lineRule="auto"/>
        <w:rPr>
          <w:rFonts w:ascii="Times New Roman" w:hAnsi="Times New Roman" w:cs="Times New Roman"/>
          <w:b/>
          <w:sz w:val="40"/>
          <w:szCs w:val="28"/>
        </w:rPr>
      </w:pPr>
      <w:r w:rsidRPr="006131E6">
        <w:rPr>
          <w:rFonts w:ascii="Times New Roman" w:hAnsi="Times New Roman" w:cs="Times New Roman"/>
          <w:b/>
          <w:sz w:val="40"/>
          <w:szCs w:val="28"/>
        </w:rPr>
        <w:t xml:space="preserve"> </w:t>
      </w:r>
    </w:p>
    <w:p w14:paraId="7492C68A" w14:textId="77777777" w:rsidR="007E03E5" w:rsidRPr="006131E6" w:rsidRDefault="007E03E5" w:rsidP="006131E6">
      <w:pPr>
        <w:spacing w:line="240" w:lineRule="auto"/>
        <w:rPr>
          <w:rFonts w:ascii="Times New Roman" w:hAnsi="Times New Roman" w:cs="Times New Roman"/>
          <w:b/>
          <w:sz w:val="40"/>
          <w:szCs w:val="28"/>
        </w:rPr>
      </w:pPr>
    </w:p>
    <w:p w14:paraId="3DD7809D" w14:textId="77777777" w:rsidR="007E03E5" w:rsidRPr="006131E6" w:rsidRDefault="007E03E5" w:rsidP="006131E6">
      <w:pPr>
        <w:spacing w:line="240" w:lineRule="auto"/>
        <w:rPr>
          <w:rFonts w:ascii="Times New Roman" w:hAnsi="Times New Roman" w:cs="Times New Roman"/>
          <w:b/>
          <w:sz w:val="40"/>
          <w:szCs w:val="28"/>
        </w:rPr>
      </w:pPr>
    </w:p>
    <w:p w14:paraId="0F6DD0D8" w14:textId="77777777" w:rsidR="007E03E5" w:rsidRPr="006131E6" w:rsidRDefault="007E03E5" w:rsidP="006131E6">
      <w:pPr>
        <w:spacing w:line="240" w:lineRule="auto"/>
        <w:rPr>
          <w:rFonts w:ascii="Times New Roman" w:hAnsi="Times New Roman" w:cs="Times New Roman"/>
          <w:b/>
          <w:sz w:val="40"/>
          <w:szCs w:val="28"/>
        </w:rPr>
      </w:pPr>
    </w:p>
    <w:p w14:paraId="02F19EBA" w14:textId="77777777" w:rsidR="007E03E5" w:rsidRPr="006131E6" w:rsidRDefault="007E03E5" w:rsidP="006131E6">
      <w:pPr>
        <w:spacing w:line="240" w:lineRule="auto"/>
        <w:rPr>
          <w:rFonts w:ascii="Times New Roman" w:hAnsi="Times New Roman" w:cs="Times New Roman"/>
          <w:b/>
          <w:sz w:val="40"/>
          <w:szCs w:val="28"/>
        </w:rPr>
      </w:pPr>
    </w:p>
    <w:p w14:paraId="0A62F827" w14:textId="77777777" w:rsidR="007E03E5" w:rsidRPr="006131E6" w:rsidRDefault="007E03E5" w:rsidP="006131E6">
      <w:pPr>
        <w:spacing w:line="240" w:lineRule="auto"/>
        <w:rPr>
          <w:rFonts w:ascii="Times New Roman" w:hAnsi="Times New Roman" w:cs="Times New Roman"/>
          <w:b/>
          <w:sz w:val="40"/>
          <w:szCs w:val="28"/>
        </w:rPr>
      </w:pPr>
    </w:p>
    <w:p w14:paraId="11D69497" w14:textId="77777777" w:rsidR="007E03E5" w:rsidRPr="006131E6" w:rsidRDefault="007E03E5" w:rsidP="006131E6">
      <w:pPr>
        <w:spacing w:line="240" w:lineRule="auto"/>
        <w:rPr>
          <w:rFonts w:ascii="Times New Roman" w:hAnsi="Times New Roman" w:cs="Times New Roman"/>
          <w:b/>
          <w:sz w:val="40"/>
          <w:szCs w:val="28"/>
        </w:rPr>
      </w:pPr>
    </w:p>
    <w:p w14:paraId="700F1399" w14:textId="77777777" w:rsidR="007E03E5" w:rsidRPr="006131E6" w:rsidRDefault="007E03E5" w:rsidP="006131E6">
      <w:pPr>
        <w:spacing w:line="240" w:lineRule="auto"/>
        <w:rPr>
          <w:rFonts w:ascii="Times New Roman" w:hAnsi="Times New Roman" w:cs="Times New Roman"/>
          <w:b/>
          <w:sz w:val="40"/>
          <w:szCs w:val="28"/>
        </w:rPr>
      </w:pPr>
    </w:p>
    <w:p w14:paraId="0D6FD2BA" w14:textId="77777777" w:rsidR="007E03E5" w:rsidRPr="006131E6" w:rsidRDefault="007E03E5" w:rsidP="006131E6">
      <w:pPr>
        <w:spacing w:line="240" w:lineRule="auto"/>
        <w:rPr>
          <w:rFonts w:ascii="Times New Roman" w:hAnsi="Times New Roman" w:cs="Times New Roman"/>
          <w:b/>
          <w:sz w:val="40"/>
          <w:szCs w:val="28"/>
        </w:rPr>
      </w:pPr>
    </w:p>
    <w:p w14:paraId="15F3E84A" w14:textId="77777777" w:rsidR="007E03E5" w:rsidRPr="006131E6" w:rsidRDefault="007E03E5" w:rsidP="006131E6">
      <w:pPr>
        <w:spacing w:line="240" w:lineRule="auto"/>
        <w:rPr>
          <w:rFonts w:ascii="Times New Roman" w:hAnsi="Times New Roman" w:cs="Times New Roman"/>
          <w:b/>
          <w:sz w:val="40"/>
          <w:szCs w:val="28"/>
        </w:rPr>
      </w:pPr>
    </w:p>
    <w:p w14:paraId="492313A2" w14:textId="77777777" w:rsidR="007E03E5" w:rsidRPr="006131E6" w:rsidRDefault="007E03E5" w:rsidP="006131E6">
      <w:pPr>
        <w:spacing w:line="240" w:lineRule="auto"/>
        <w:rPr>
          <w:rFonts w:ascii="Times New Roman" w:hAnsi="Times New Roman" w:cs="Times New Roman"/>
          <w:b/>
          <w:sz w:val="40"/>
          <w:szCs w:val="28"/>
        </w:rPr>
      </w:pPr>
    </w:p>
    <w:p w14:paraId="61B502E5" w14:textId="77777777" w:rsidR="007E03E5" w:rsidRPr="006131E6" w:rsidRDefault="007E03E5" w:rsidP="006131E6">
      <w:pPr>
        <w:spacing w:line="240" w:lineRule="auto"/>
        <w:rPr>
          <w:rFonts w:ascii="Times New Roman" w:hAnsi="Times New Roman" w:cs="Times New Roman"/>
          <w:b/>
          <w:sz w:val="40"/>
          <w:szCs w:val="28"/>
        </w:rPr>
      </w:pPr>
    </w:p>
    <w:p w14:paraId="783CEB3F" w14:textId="77777777" w:rsidR="007E03E5" w:rsidRPr="006131E6" w:rsidRDefault="007E03E5" w:rsidP="006131E6">
      <w:pPr>
        <w:spacing w:line="240" w:lineRule="auto"/>
        <w:rPr>
          <w:rFonts w:ascii="Times New Roman" w:hAnsi="Times New Roman" w:cs="Times New Roman"/>
          <w:b/>
          <w:sz w:val="40"/>
          <w:szCs w:val="28"/>
        </w:rPr>
      </w:pPr>
    </w:p>
    <w:p w14:paraId="5419CAD8" w14:textId="77777777" w:rsidR="007E03E5" w:rsidRDefault="007E03E5" w:rsidP="006131E6">
      <w:pPr>
        <w:spacing w:line="240" w:lineRule="auto"/>
        <w:rPr>
          <w:rFonts w:ascii="Times New Roman" w:hAnsi="Times New Roman" w:cs="Times New Roman"/>
          <w:b/>
          <w:sz w:val="40"/>
          <w:szCs w:val="28"/>
        </w:rPr>
      </w:pPr>
    </w:p>
    <w:p w14:paraId="7C879D27" w14:textId="77777777" w:rsidR="006131E6" w:rsidRPr="006131E6" w:rsidRDefault="006131E6" w:rsidP="006131E6">
      <w:pPr>
        <w:spacing w:line="240" w:lineRule="auto"/>
        <w:rPr>
          <w:rFonts w:ascii="Times New Roman" w:hAnsi="Times New Roman" w:cs="Times New Roman"/>
          <w:b/>
          <w:sz w:val="40"/>
          <w:szCs w:val="28"/>
        </w:rPr>
      </w:pPr>
    </w:p>
    <w:p w14:paraId="79A4D574" w14:textId="77777777" w:rsidR="00FF271F" w:rsidRPr="006131E6" w:rsidRDefault="00FF271F" w:rsidP="006131E6">
      <w:pPr>
        <w:spacing w:line="240" w:lineRule="auto"/>
        <w:rPr>
          <w:rFonts w:ascii="Times New Roman" w:hAnsi="Times New Roman" w:cs="Times New Roman"/>
          <w:b/>
          <w:sz w:val="40"/>
          <w:szCs w:val="28"/>
        </w:rPr>
      </w:pPr>
      <w:r w:rsidRPr="006131E6">
        <w:rPr>
          <w:rFonts w:ascii="Times New Roman" w:hAnsi="Times New Roman" w:cs="Times New Roman"/>
          <w:b/>
          <w:sz w:val="40"/>
          <w:szCs w:val="28"/>
        </w:rPr>
        <w:lastRenderedPageBreak/>
        <w:t>1. Целевой раздел</w:t>
      </w:r>
    </w:p>
    <w:p w14:paraId="439DBFBF" w14:textId="77777777" w:rsidR="00B8611A" w:rsidRPr="006131E6" w:rsidRDefault="00FF271F" w:rsidP="006131E6">
      <w:pPr>
        <w:spacing w:line="240" w:lineRule="auto"/>
        <w:contextualSpacing/>
        <w:jc w:val="center"/>
        <w:rPr>
          <w:rFonts w:ascii="Times New Roman" w:hAnsi="Times New Roman" w:cs="Times New Roman"/>
          <w:b/>
          <w:sz w:val="40"/>
          <w:szCs w:val="28"/>
        </w:rPr>
      </w:pPr>
      <w:r w:rsidRPr="006131E6">
        <w:rPr>
          <w:rFonts w:ascii="Times New Roman" w:hAnsi="Times New Roman" w:cs="Times New Roman"/>
          <w:b/>
          <w:sz w:val="40"/>
          <w:szCs w:val="28"/>
        </w:rPr>
        <w:t xml:space="preserve">1.1. </w:t>
      </w:r>
      <w:r w:rsidR="00B8611A" w:rsidRPr="006131E6">
        <w:rPr>
          <w:rFonts w:ascii="Times New Roman" w:hAnsi="Times New Roman" w:cs="Times New Roman"/>
          <w:b/>
          <w:sz w:val="40"/>
          <w:szCs w:val="28"/>
        </w:rPr>
        <w:t>Пояснительная записка</w:t>
      </w:r>
    </w:p>
    <w:p w14:paraId="15D1DEED" w14:textId="77777777" w:rsidR="00B8611A" w:rsidRPr="006131E6" w:rsidRDefault="007E03E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«Адаптированная образовательная программа дошкольного образования» представляет собой целостную методологически обоснованную, систематизированную, четко структурированную модель педагогического процесса, для реализации в  группах компенсирующей и комбинированной направленности дошкольной образовательной организации для детей с тяжелыми нарушениями речи (общим недоразвитием речи) с 5 до 7 лет, и полностью соответствующую требованиям Федерального государственного образовательного стандарта дошкольного образования. В программе выстроена система коррекционно-развивающей работы, указаны задачи и содержание работы в каждой из пяти образовательных областей.   </w:t>
      </w:r>
    </w:p>
    <w:p w14:paraId="2F61EA16" w14:textId="77777777" w:rsidR="006510F1" w:rsidRPr="006131E6" w:rsidRDefault="00041F2B"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Обязательная часть Программы полностью соответствует вариативной образовательной программе дошкольного образования «От рождения до школы» (Н. Е. </w:t>
      </w:r>
      <w:proofErr w:type="spellStart"/>
      <w:r w:rsidRPr="006131E6">
        <w:rPr>
          <w:rFonts w:ascii="Times New Roman" w:hAnsi="Times New Roman" w:cs="Times New Roman"/>
          <w:sz w:val="28"/>
          <w:szCs w:val="28"/>
        </w:rPr>
        <w:t>Вераксы</w:t>
      </w:r>
      <w:proofErr w:type="spellEnd"/>
      <w:r w:rsidRPr="006131E6">
        <w:rPr>
          <w:rFonts w:ascii="Times New Roman" w:hAnsi="Times New Roman" w:cs="Times New Roman"/>
          <w:sz w:val="28"/>
          <w:szCs w:val="28"/>
        </w:rPr>
        <w:t xml:space="preserve">, Т. С. Комарова, М. А. Васильева). </w:t>
      </w:r>
      <w:r w:rsidR="00B8611A" w:rsidRPr="006131E6">
        <w:rPr>
          <w:rFonts w:ascii="Times New Roman" w:hAnsi="Times New Roman" w:cs="Times New Roman"/>
          <w:sz w:val="28"/>
          <w:szCs w:val="28"/>
        </w:rPr>
        <w:t>«Адаптированная образовательная программа дошкольного образования для детей с тяжелыми нарушениями речи» разработана для групп компенсирующего вид</w:t>
      </w:r>
      <w:r w:rsidR="007E03E5" w:rsidRPr="006131E6">
        <w:rPr>
          <w:rFonts w:ascii="Times New Roman" w:hAnsi="Times New Roman" w:cs="Times New Roman"/>
          <w:sz w:val="28"/>
          <w:szCs w:val="28"/>
        </w:rPr>
        <w:t>а</w:t>
      </w:r>
      <w:r w:rsidR="00B8611A" w:rsidRPr="006131E6">
        <w:rPr>
          <w:rFonts w:ascii="Times New Roman" w:hAnsi="Times New Roman" w:cs="Times New Roman"/>
          <w:sz w:val="28"/>
          <w:szCs w:val="28"/>
        </w:rPr>
        <w:t xml:space="preserve"> на основе: </w:t>
      </w:r>
    </w:p>
    <w:p w14:paraId="5A5E2C7A" w14:textId="77777777" w:rsidR="00A01B3C" w:rsidRPr="006131E6" w:rsidRDefault="00A01B3C" w:rsidP="006131E6">
      <w:pPr>
        <w:pStyle w:val="a3"/>
        <w:numPr>
          <w:ilvl w:val="0"/>
          <w:numId w:val="1"/>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Программы дошкольных образовательных учреждений компенсирующего вида для детей с</w:t>
      </w:r>
      <w:r w:rsidR="00213852" w:rsidRPr="006131E6">
        <w:rPr>
          <w:rFonts w:ascii="Times New Roman" w:hAnsi="Times New Roman" w:cs="Times New Roman"/>
          <w:sz w:val="28"/>
          <w:szCs w:val="28"/>
        </w:rPr>
        <w:t xml:space="preserve"> </w:t>
      </w:r>
      <w:r w:rsidRPr="006131E6">
        <w:rPr>
          <w:rFonts w:ascii="Times New Roman" w:hAnsi="Times New Roman" w:cs="Times New Roman"/>
          <w:sz w:val="28"/>
          <w:szCs w:val="28"/>
        </w:rPr>
        <w:t>нарушениями речи «КОРРЕКЦИЯ НАРУШЕНИЙ РЕЧИ»</w:t>
      </w:r>
    </w:p>
    <w:p w14:paraId="69DD2008" w14:textId="77777777" w:rsidR="00A01B3C" w:rsidRPr="006131E6" w:rsidRDefault="00A01B3C" w:rsidP="006131E6">
      <w:pPr>
        <w:pStyle w:val="a3"/>
        <w:spacing w:line="240" w:lineRule="auto"/>
        <w:ind w:left="1125"/>
        <w:jc w:val="both"/>
        <w:rPr>
          <w:rFonts w:ascii="Times New Roman" w:hAnsi="Times New Roman" w:cs="Times New Roman"/>
        </w:rPr>
      </w:pPr>
      <w:r w:rsidRPr="006131E6">
        <w:rPr>
          <w:rFonts w:ascii="Times New Roman" w:hAnsi="Times New Roman" w:cs="Times New Roman"/>
          <w:sz w:val="28"/>
          <w:szCs w:val="28"/>
        </w:rPr>
        <w:t>Т. Б. Филичева, Г. В. Чиркина, Т. В. Туманова</w:t>
      </w:r>
    </w:p>
    <w:p w14:paraId="6322B955" w14:textId="77777777" w:rsidR="00054D1F" w:rsidRPr="006131E6" w:rsidRDefault="00A01B3C" w:rsidP="006131E6">
      <w:pPr>
        <w:pStyle w:val="a3"/>
        <w:spacing w:line="240" w:lineRule="auto"/>
        <w:ind w:left="1125"/>
        <w:jc w:val="both"/>
        <w:rPr>
          <w:rFonts w:ascii="Times New Roman" w:hAnsi="Times New Roman" w:cs="Times New Roman"/>
          <w:sz w:val="28"/>
          <w:szCs w:val="28"/>
        </w:rPr>
      </w:pPr>
      <w:r w:rsidRPr="006131E6">
        <w:rPr>
          <w:rFonts w:ascii="Times New Roman" w:hAnsi="Times New Roman" w:cs="Times New Roman"/>
          <w:sz w:val="28"/>
          <w:szCs w:val="28"/>
        </w:rPr>
        <w:t>Издательство «Просвещение», 2008</w:t>
      </w:r>
    </w:p>
    <w:p w14:paraId="462CD755" w14:textId="77777777" w:rsidR="00ED79E7" w:rsidRPr="006131E6" w:rsidRDefault="00ED79E7" w:rsidP="006131E6">
      <w:pPr>
        <w:pStyle w:val="a3"/>
        <w:numPr>
          <w:ilvl w:val="0"/>
          <w:numId w:val="1"/>
        </w:numPr>
        <w:spacing w:line="240" w:lineRule="auto"/>
        <w:ind w:left="1122" w:hanging="357"/>
        <w:rPr>
          <w:rFonts w:ascii="Times New Roman" w:hAnsi="Times New Roman" w:cs="Times New Roman"/>
          <w:sz w:val="28"/>
          <w:szCs w:val="28"/>
        </w:rPr>
      </w:pPr>
      <w:r w:rsidRPr="006131E6">
        <w:rPr>
          <w:rFonts w:ascii="Times New Roman" w:hAnsi="Times New Roman" w:cs="Times New Roman"/>
          <w:sz w:val="28"/>
          <w:szCs w:val="28"/>
        </w:rPr>
        <w:t xml:space="preserve">«Примерной адаптированной программе коррекционно-развивающей работы в логопедической группе детского сада для детей с тяжелыми нарушениями речи (общим недоразвитием речи) с 3 до 7 лет», Н. В. </w:t>
      </w:r>
      <w:proofErr w:type="spellStart"/>
      <w:r w:rsidRPr="006131E6">
        <w:rPr>
          <w:rFonts w:ascii="Times New Roman" w:hAnsi="Times New Roman" w:cs="Times New Roman"/>
          <w:sz w:val="28"/>
          <w:szCs w:val="28"/>
        </w:rPr>
        <w:t>Нищева</w:t>
      </w:r>
      <w:proofErr w:type="spellEnd"/>
      <w:r w:rsidRPr="006131E6">
        <w:rPr>
          <w:rFonts w:ascii="Times New Roman" w:hAnsi="Times New Roman" w:cs="Times New Roman"/>
          <w:sz w:val="28"/>
          <w:szCs w:val="28"/>
        </w:rPr>
        <w:t xml:space="preserve">, САНКТ-ПЕТЕРБУРГ 2014; </w:t>
      </w:r>
    </w:p>
    <w:p w14:paraId="414DAF78" w14:textId="77777777" w:rsidR="00B8611A" w:rsidRPr="006131E6" w:rsidRDefault="00B8611A" w:rsidP="006131E6">
      <w:pPr>
        <w:pStyle w:val="a3"/>
        <w:numPr>
          <w:ilvl w:val="0"/>
          <w:numId w:val="1"/>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Закона Российской Федерации «Об образовании в Российской Федерации»; </w:t>
      </w:r>
    </w:p>
    <w:p w14:paraId="5C517565" w14:textId="77777777" w:rsidR="00B8611A" w:rsidRPr="006131E6" w:rsidRDefault="00B8611A" w:rsidP="006131E6">
      <w:pPr>
        <w:pStyle w:val="a3"/>
        <w:numPr>
          <w:ilvl w:val="0"/>
          <w:numId w:val="1"/>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Федеральным государственным образовательным стандартом дошкольного образования; </w:t>
      </w:r>
    </w:p>
    <w:p w14:paraId="3C1185A0" w14:textId="77777777" w:rsidR="00B8611A" w:rsidRPr="006131E6" w:rsidRDefault="00B8611A" w:rsidP="006131E6">
      <w:pPr>
        <w:pStyle w:val="a3"/>
        <w:numPr>
          <w:ilvl w:val="0"/>
          <w:numId w:val="1"/>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Конвенцией ООН о правах ребенка; </w:t>
      </w:r>
    </w:p>
    <w:p w14:paraId="07400E1D" w14:textId="77777777" w:rsidR="00B8611A" w:rsidRPr="006131E6" w:rsidRDefault="00B8611A" w:rsidP="006131E6">
      <w:pPr>
        <w:pStyle w:val="a3"/>
        <w:numPr>
          <w:ilvl w:val="0"/>
          <w:numId w:val="1"/>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Декларацией прав ребенка; </w:t>
      </w:r>
    </w:p>
    <w:p w14:paraId="3F6A30D9" w14:textId="77777777" w:rsidR="00B8611A" w:rsidRPr="006131E6" w:rsidRDefault="00B8611A" w:rsidP="006131E6">
      <w:pPr>
        <w:pStyle w:val="a3"/>
        <w:numPr>
          <w:ilvl w:val="0"/>
          <w:numId w:val="1"/>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Санитарно-эпидемиологическими требованиями к устройству, содержанию и организации режима работы в дошкольных организациях 2.4.1.3049-13 от 30.07.2013г;  </w:t>
      </w:r>
    </w:p>
    <w:p w14:paraId="67E0C527" w14:textId="77777777" w:rsidR="00FF271F" w:rsidRPr="006131E6" w:rsidRDefault="00FF271F" w:rsidP="006131E6">
      <w:pPr>
        <w:spacing w:line="240" w:lineRule="auto"/>
        <w:jc w:val="center"/>
        <w:rPr>
          <w:rFonts w:ascii="Times New Roman" w:hAnsi="Times New Roman" w:cs="Times New Roman"/>
          <w:b/>
          <w:sz w:val="28"/>
          <w:szCs w:val="28"/>
        </w:rPr>
      </w:pPr>
    </w:p>
    <w:p w14:paraId="34F85E95" w14:textId="77777777" w:rsidR="00FF271F" w:rsidRPr="006131E6" w:rsidRDefault="00FF271F" w:rsidP="006131E6">
      <w:pPr>
        <w:spacing w:line="240" w:lineRule="auto"/>
        <w:jc w:val="center"/>
        <w:rPr>
          <w:rFonts w:ascii="Times New Roman" w:hAnsi="Times New Roman" w:cs="Times New Roman"/>
          <w:b/>
          <w:sz w:val="28"/>
          <w:szCs w:val="28"/>
        </w:rPr>
      </w:pPr>
    </w:p>
    <w:p w14:paraId="375145CF" w14:textId="77777777" w:rsidR="00FF271F" w:rsidRPr="006131E6" w:rsidRDefault="00FF271F" w:rsidP="006131E6">
      <w:pPr>
        <w:spacing w:line="240" w:lineRule="auto"/>
        <w:jc w:val="center"/>
        <w:rPr>
          <w:rFonts w:ascii="Times New Roman" w:hAnsi="Times New Roman" w:cs="Times New Roman"/>
          <w:b/>
          <w:sz w:val="28"/>
          <w:szCs w:val="28"/>
        </w:rPr>
      </w:pPr>
    </w:p>
    <w:p w14:paraId="43EFDB35" w14:textId="77777777" w:rsidR="00080456" w:rsidRPr="006131E6" w:rsidRDefault="00080456" w:rsidP="006131E6">
      <w:pPr>
        <w:spacing w:line="240" w:lineRule="auto"/>
        <w:rPr>
          <w:rFonts w:ascii="Times New Roman" w:hAnsi="Times New Roman" w:cs="Times New Roman"/>
          <w:b/>
          <w:sz w:val="28"/>
          <w:szCs w:val="28"/>
        </w:rPr>
      </w:pPr>
    </w:p>
    <w:p w14:paraId="63B96541" w14:textId="77777777" w:rsidR="00FF271F" w:rsidRPr="006131E6" w:rsidRDefault="00FF271F"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1.2. Цели и задачи программы. Педагогические принципы построения программы</w:t>
      </w:r>
      <w:r w:rsidR="00DD508E" w:rsidRPr="006131E6">
        <w:rPr>
          <w:rFonts w:ascii="Times New Roman" w:hAnsi="Times New Roman" w:cs="Times New Roman"/>
          <w:b/>
          <w:sz w:val="28"/>
          <w:szCs w:val="28"/>
        </w:rPr>
        <w:t>.</w:t>
      </w:r>
    </w:p>
    <w:p w14:paraId="5A6E691F" w14:textId="77777777" w:rsidR="00213852" w:rsidRPr="006131E6" w:rsidRDefault="00213852" w:rsidP="006131E6">
      <w:pPr>
        <w:spacing w:after="0"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При составлении программы учитывались разработки отечественных ученых в области общей и специальной педагогики и психологии.  </w:t>
      </w:r>
    </w:p>
    <w:p w14:paraId="58C3A36D" w14:textId="77777777" w:rsidR="00ED79E7" w:rsidRPr="006131E6" w:rsidRDefault="00213852" w:rsidP="006131E6">
      <w:pPr>
        <w:spacing w:after="0"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b/>
          <w:sz w:val="28"/>
          <w:szCs w:val="28"/>
        </w:rPr>
        <w:t xml:space="preserve">Целью </w:t>
      </w:r>
      <w:r w:rsidR="00B8611A" w:rsidRPr="006131E6">
        <w:rPr>
          <w:rFonts w:ascii="Times New Roman" w:hAnsi="Times New Roman" w:cs="Times New Roman"/>
          <w:sz w:val="28"/>
          <w:szCs w:val="28"/>
        </w:rPr>
        <w:t>данной Программы является построение системы коррекционно-развивающей работы в группах компенсирующей направленности для детей с тяжелыми н</w:t>
      </w:r>
      <w:r w:rsidR="00ED79E7" w:rsidRPr="006131E6">
        <w:rPr>
          <w:rFonts w:ascii="Times New Roman" w:hAnsi="Times New Roman" w:cs="Times New Roman"/>
          <w:sz w:val="28"/>
          <w:szCs w:val="28"/>
        </w:rPr>
        <w:t xml:space="preserve">арушениями речи в возрасте с 5 </w:t>
      </w:r>
      <w:r w:rsidR="00B8611A" w:rsidRPr="006131E6">
        <w:rPr>
          <w:rFonts w:ascii="Times New Roman" w:hAnsi="Times New Roman" w:cs="Times New Roman"/>
          <w:sz w:val="28"/>
          <w:szCs w:val="28"/>
        </w:rPr>
        <w:t xml:space="preserve">до 7 лет, предусматривающей взаимодействие специалистов дошкольной образовательной организации и родителей дошкольников.  </w:t>
      </w:r>
    </w:p>
    <w:p w14:paraId="64616C47" w14:textId="77777777" w:rsidR="00ED79E7" w:rsidRPr="006131E6" w:rsidRDefault="00B8611A" w:rsidP="006131E6">
      <w:pPr>
        <w:spacing w:line="240" w:lineRule="auto"/>
        <w:jc w:val="center"/>
        <w:rPr>
          <w:rFonts w:ascii="Times New Roman" w:hAnsi="Times New Roman" w:cs="Times New Roman"/>
          <w:sz w:val="28"/>
          <w:szCs w:val="28"/>
        </w:rPr>
      </w:pPr>
      <w:r w:rsidRPr="006131E6">
        <w:rPr>
          <w:rFonts w:ascii="Times New Roman" w:hAnsi="Times New Roman" w:cs="Times New Roman"/>
          <w:b/>
          <w:sz w:val="32"/>
          <w:szCs w:val="28"/>
        </w:rPr>
        <w:t>Задачи:</w:t>
      </w:r>
    </w:p>
    <w:p w14:paraId="0883DE47" w14:textId="77777777" w:rsidR="00ED79E7" w:rsidRPr="006131E6" w:rsidRDefault="00B8611A" w:rsidP="006131E6">
      <w:pPr>
        <w:pStyle w:val="a3"/>
        <w:numPr>
          <w:ilvl w:val="0"/>
          <w:numId w:val="3"/>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Содействовать выравниванию речевого и психофизического развития детей. </w:t>
      </w:r>
    </w:p>
    <w:p w14:paraId="45F2EE48" w14:textId="77777777" w:rsidR="00ED79E7" w:rsidRPr="006131E6" w:rsidRDefault="00B8611A" w:rsidP="006131E6">
      <w:pPr>
        <w:pStyle w:val="a3"/>
        <w:numPr>
          <w:ilvl w:val="0"/>
          <w:numId w:val="3"/>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 Выявлять и своевременно предупреждать речевые нарушения, способствовать       развитию самостоятельной, связной, грамматически правильной речи воспитанников. </w:t>
      </w:r>
    </w:p>
    <w:p w14:paraId="13AC2B9B" w14:textId="77777777" w:rsidR="00ED79E7" w:rsidRPr="006131E6" w:rsidRDefault="00B8611A" w:rsidP="006131E6">
      <w:pPr>
        <w:pStyle w:val="a3"/>
        <w:numPr>
          <w:ilvl w:val="0"/>
          <w:numId w:val="3"/>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Содействовать развитию психических процессов (восприятия, памяти, внимания, мышления, воображения), коммуникативных навыков. </w:t>
      </w:r>
    </w:p>
    <w:p w14:paraId="4F119EEB" w14:textId="77777777" w:rsidR="00855629" w:rsidRPr="006131E6" w:rsidRDefault="00B8611A" w:rsidP="006131E6">
      <w:pPr>
        <w:pStyle w:val="a3"/>
        <w:numPr>
          <w:ilvl w:val="0"/>
          <w:numId w:val="3"/>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Формировать психологическую готовность к обучению в школе, обеспечивая преемственность со следующей ступенью системы общего образования.  </w:t>
      </w:r>
    </w:p>
    <w:p w14:paraId="720A6D64" w14:textId="77777777" w:rsidR="00B8611A" w:rsidRPr="006131E6" w:rsidRDefault="00B8611A" w:rsidP="006131E6">
      <w:pPr>
        <w:pStyle w:val="a3"/>
        <w:numPr>
          <w:ilvl w:val="0"/>
          <w:numId w:val="3"/>
        </w:num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Выстроить систему взаимодействия всех участников образовательного процесса по вопросам развития и воспитания воспитанников с нарушениями речи.  </w:t>
      </w:r>
    </w:p>
    <w:p w14:paraId="1513953C" w14:textId="77777777" w:rsidR="00B8611A"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Планирование воспитательно-образовательной работы учитывает особенности речевого и общего развития детей с тяжелой речевой патологией. Комплексность психолого</w:t>
      </w:r>
      <w:r w:rsidR="003E2A77" w:rsidRPr="006131E6">
        <w:rPr>
          <w:rFonts w:ascii="Times New Roman" w:hAnsi="Times New Roman" w:cs="Times New Roman"/>
          <w:sz w:val="28"/>
          <w:szCs w:val="28"/>
        </w:rPr>
        <w:t>-</w:t>
      </w:r>
      <w:r w:rsidR="00B8611A" w:rsidRPr="006131E6">
        <w:rPr>
          <w:rFonts w:ascii="Times New Roman" w:hAnsi="Times New Roman" w:cs="Times New Roman"/>
          <w:sz w:val="28"/>
          <w:szCs w:val="28"/>
        </w:rPr>
        <w:t xml:space="preserve">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w:t>
      </w:r>
    </w:p>
    <w:p w14:paraId="2B50D4AC" w14:textId="77777777"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Программа рассчитана на пребывание ребенка в группе:  </w:t>
      </w:r>
    </w:p>
    <w:p w14:paraId="56FB94F6" w14:textId="77777777"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компенсирующей направленности с пятилетнего или шестилетнего возраста для детей с пе</w:t>
      </w:r>
      <w:r w:rsidR="00855629" w:rsidRPr="006131E6">
        <w:rPr>
          <w:rFonts w:ascii="Times New Roman" w:hAnsi="Times New Roman" w:cs="Times New Roman"/>
          <w:sz w:val="28"/>
          <w:szCs w:val="28"/>
        </w:rPr>
        <w:t>рвым, вторым, третьим</w:t>
      </w:r>
      <w:r w:rsidRPr="006131E6">
        <w:rPr>
          <w:rFonts w:ascii="Times New Roman" w:hAnsi="Times New Roman" w:cs="Times New Roman"/>
          <w:sz w:val="28"/>
          <w:szCs w:val="28"/>
        </w:rPr>
        <w:t xml:space="preserve"> уровнями речевого развития при ОНР; </w:t>
      </w:r>
    </w:p>
    <w:p w14:paraId="0C8E9057" w14:textId="77777777"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всестороннее развитие интеллектуально-волевых качеств, дает возможность сформировать у детей все психические процессы.  </w:t>
      </w:r>
    </w:p>
    <w:p w14:paraId="54440D74" w14:textId="77777777"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w:t>
      </w:r>
      <w:r w:rsidRPr="006131E6">
        <w:rPr>
          <w:rFonts w:ascii="Times New Roman" w:hAnsi="Times New Roman" w:cs="Times New Roman"/>
          <w:sz w:val="28"/>
          <w:szCs w:val="28"/>
        </w:rPr>
        <w:t>-</w:t>
      </w:r>
      <w:r w:rsidR="00B8611A" w:rsidRPr="006131E6">
        <w:rPr>
          <w:rFonts w:ascii="Times New Roman" w:hAnsi="Times New Roman" w:cs="Times New Roman"/>
          <w:sz w:val="28"/>
          <w:szCs w:val="28"/>
        </w:rPr>
        <w:t xml:space="preserve">личностное и социально-коммуникативное развитие.  </w:t>
      </w:r>
    </w:p>
    <w:p w14:paraId="51C50FA7" w14:textId="77777777"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lastRenderedPageBreak/>
        <w:t xml:space="preserve">     </w:t>
      </w:r>
      <w:r w:rsidR="00B8611A" w:rsidRPr="006131E6">
        <w:rPr>
          <w:rFonts w:ascii="Times New Roman" w:hAnsi="Times New Roman" w:cs="Times New Roman"/>
          <w:sz w:val="28"/>
          <w:szCs w:val="28"/>
        </w:rPr>
        <w:t>Объем учебного материала рассчитан в соответствии с возрастными физиологическими нормативами, что по</w:t>
      </w:r>
      <w:r w:rsidR="006510F1" w:rsidRPr="006131E6">
        <w:rPr>
          <w:rFonts w:ascii="Times New Roman" w:hAnsi="Times New Roman" w:cs="Times New Roman"/>
          <w:sz w:val="28"/>
          <w:szCs w:val="28"/>
        </w:rPr>
        <w:t xml:space="preserve">зволяет избежать переутомления </w:t>
      </w:r>
      <w:r w:rsidR="00B8611A" w:rsidRPr="006131E6">
        <w:rPr>
          <w:rFonts w:ascii="Times New Roman" w:hAnsi="Times New Roman" w:cs="Times New Roman"/>
          <w:sz w:val="28"/>
          <w:szCs w:val="28"/>
        </w:rPr>
        <w:t xml:space="preserve">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  </w:t>
      </w:r>
    </w:p>
    <w:p w14:paraId="0FF664D2" w14:textId="77777777"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Основой Программы является создание оптимальных условий для коррекционно</w:t>
      </w:r>
      <w:r w:rsidR="00F70E58" w:rsidRPr="006131E6">
        <w:rPr>
          <w:rFonts w:ascii="Times New Roman" w:hAnsi="Times New Roman" w:cs="Times New Roman"/>
          <w:sz w:val="28"/>
          <w:szCs w:val="28"/>
        </w:rPr>
        <w:t>-</w:t>
      </w:r>
      <w:r w:rsidR="00B8611A" w:rsidRPr="006131E6">
        <w:rPr>
          <w:rFonts w:ascii="Times New Roman" w:hAnsi="Times New Roman" w:cs="Times New Roman"/>
          <w:sz w:val="28"/>
          <w:szCs w:val="28"/>
        </w:rPr>
        <w:t xml:space="preserve">развивающей работы и всестороннего гармоничного развития детей с ОНР. Это достигается за счет создания комплекса коррекционно-развивающей работы в группах компенсирующей направленности с учетом особенностей психофизического развития детей данного контингента. </w:t>
      </w:r>
    </w:p>
    <w:p w14:paraId="7A867605" w14:textId="77777777"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Главная идея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ОНР, то есть одним из основных принципов Программы является принцип </w:t>
      </w:r>
      <w:proofErr w:type="spellStart"/>
      <w:r w:rsidR="00B8611A" w:rsidRPr="006131E6">
        <w:rPr>
          <w:rFonts w:ascii="Times New Roman" w:hAnsi="Times New Roman" w:cs="Times New Roman"/>
          <w:sz w:val="28"/>
          <w:szCs w:val="28"/>
        </w:rPr>
        <w:t>природосообразности</w:t>
      </w:r>
      <w:proofErr w:type="spellEnd"/>
      <w:r w:rsidR="00B8611A" w:rsidRPr="006131E6">
        <w:rPr>
          <w:rFonts w:ascii="Times New Roman" w:hAnsi="Times New Roman" w:cs="Times New Roman"/>
          <w:sz w:val="28"/>
          <w:szCs w:val="28"/>
        </w:rPr>
        <w:t xml:space="preserve">. Программа учитывает общность развития нормально развивающихся детей и детей с ОНР и основывается на онтогенетическом принципе, учитывая закономерности развития детской речи в норме.  </w:t>
      </w:r>
    </w:p>
    <w:p w14:paraId="136AA4B1" w14:textId="77777777"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Кроме того, Программа имеет в своей основе следующие </w:t>
      </w:r>
      <w:r w:rsidR="00B8611A" w:rsidRPr="006131E6">
        <w:rPr>
          <w:rFonts w:ascii="Times New Roman" w:hAnsi="Times New Roman" w:cs="Times New Roman"/>
          <w:b/>
          <w:sz w:val="28"/>
          <w:szCs w:val="28"/>
        </w:rPr>
        <w:t>принципы:</w:t>
      </w:r>
    </w:p>
    <w:p w14:paraId="7D3CCBFA" w14:textId="77777777"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 индивидуализации, учета возможностей, особенностей развития и потребностей каждого ребенка;  </w:t>
      </w:r>
    </w:p>
    <w:p w14:paraId="206A2012" w14:textId="77777777"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proofErr w:type="gramStart"/>
      <w:r w:rsidRPr="006131E6">
        <w:rPr>
          <w:rFonts w:ascii="Times New Roman" w:hAnsi="Times New Roman" w:cs="Times New Roman"/>
          <w:sz w:val="28"/>
          <w:szCs w:val="28"/>
        </w:rPr>
        <w:t>принцип  признания</w:t>
      </w:r>
      <w:proofErr w:type="gramEnd"/>
      <w:r w:rsidRPr="006131E6">
        <w:rPr>
          <w:rFonts w:ascii="Times New Roman" w:hAnsi="Times New Roman" w:cs="Times New Roman"/>
          <w:sz w:val="28"/>
          <w:szCs w:val="28"/>
        </w:rPr>
        <w:t xml:space="preserve">  каждого  ребенка  полноправным  участником образовательного процесса;  </w:t>
      </w:r>
    </w:p>
    <w:p w14:paraId="225D1BE5" w14:textId="77777777"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 поддержки детской инициативы и формирования познавательных интересов каждого ребенка;  </w:t>
      </w:r>
    </w:p>
    <w:p w14:paraId="6903F35C" w14:textId="77777777"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принципы интеграции усилий специалистов;  </w:t>
      </w:r>
    </w:p>
    <w:p w14:paraId="579C0216" w14:textId="77777777"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14:paraId="1708F4E4" w14:textId="77777777"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 систематичности и взаимосвязи учебного материала;  </w:t>
      </w:r>
    </w:p>
    <w:p w14:paraId="4DA77BB6" w14:textId="77777777"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 постепенности подачи учебного материала; </w:t>
      </w:r>
    </w:p>
    <w:p w14:paraId="2D41C764" w14:textId="77777777" w:rsidR="00B8611A"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принцип концентрического наращивания информации в каждой из последующих возрастных групп во всех пяти образовательных областях.    </w:t>
      </w:r>
    </w:p>
    <w:p w14:paraId="4F8B0BBD" w14:textId="77777777" w:rsidR="00B8611A" w:rsidRPr="006131E6" w:rsidRDefault="00B8611A" w:rsidP="006131E6">
      <w:pPr>
        <w:spacing w:line="240" w:lineRule="auto"/>
        <w:contextualSpacing/>
        <w:jc w:val="both"/>
        <w:rPr>
          <w:rFonts w:ascii="Times New Roman" w:hAnsi="Times New Roman" w:cs="Times New Roman"/>
          <w:sz w:val="28"/>
          <w:szCs w:val="28"/>
        </w:rPr>
      </w:pPr>
    </w:p>
    <w:p w14:paraId="244E2548" w14:textId="77777777"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Основной формой работы во всех пяти образовательных областях Программы является игровая деятельность —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Коррекционно-развивающее занятие в соответствии с Программой не тождественно школьному уроку и не является его аналогом.  </w:t>
      </w:r>
    </w:p>
    <w:p w14:paraId="64F909E7" w14:textId="77777777"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lastRenderedPageBreak/>
        <w:t xml:space="preserve">            </w:t>
      </w:r>
      <w:r w:rsidR="00B8611A" w:rsidRPr="006131E6">
        <w:rPr>
          <w:rFonts w:ascii="Times New Roman" w:hAnsi="Times New Roman" w:cs="Times New Roman"/>
          <w:sz w:val="28"/>
          <w:szCs w:val="28"/>
        </w:rPr>
        <w:t xml:space="preserve">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w:t>
      </w:r>
      <w:proofErr w:type="gramStart"/>
      <w:r w:rsidR="00B8611A" w:rsidRPr="006131E6">
        <w:rPr>
          <w:rFonts w:ascii="Times New Roman" w:hAnsi="Times New Roman" w:cs="Times New Roman"/>
          <w:sz w:val="28"/>
          <w:szCs w:val="28"/>
        </w:rPr>
        <w:t>воспитателей  и</w:t>
      </w:r>
      <w:proofErr w:type="gramEnd"/>
      <w:r w:rsidR="00B8611A" w:rsidRPr="006131E6">
        <w:rPr>
          <w:rFonts w:ascii="Times New Roman" w:hAnsi="Times New Roman" w:cs="Times New Roman"/>
          <w:sz w:val="28"/>
          <w:szCs w:val="28"/>
        </w:rPr>
        <w:t xml:space="preserve">  семей воспитанников.  </w:t>
      </w:r>
    </w:p>
    <w:p w14:paraId="40FDDF73" w14:textId="77777777" w:rsidR="00F70E58"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w:t>
      </w:r>
      <w:r w:rsidR="00F70E58" w:rsidRPr="006131E6">
        <w:rPr>
          <w:rFonts w:ascii="Times New Roman" w:hAnsi="Times New Roman" w:cs="Times New Roman"/>
          <w:sz w:val="28"/>
          <w:szCs w:val="28"/>
        </w:rPr>
        <w:t xml:space="preserve">аботу учителя-логопеда, </w:t>
      </w:r>
      <w:r w:rsidRPr="006131E6">
        <w:rPr>
          <w:rFonts w:ascii="Times New Roman" w:hAnsi="Times New Roman" w:cs="Times New Roman"/>
          <w:sz w:val="28"/>
          <w:szCs w:val="28"/>
        </w:rPr>
        <w:t xml:space="preserve"> музыкального руководителя, инструктора по физическому воспитанию, воспитателей и родителей дошкольников. В Программе взаимодействие специалистов и родителей отражено в блоках «Интеграция усилий учителя-логопеда и воспитателей», «Интегрированные занятия в системе работы в логопедической группе», «Взаимодействие с семьями воспитанников», а также в совместной работе всех участников образовательного процесса во всех пяти образовательных областях.  </w:t>
      </w:r>
    </w:p>
    <w:p w14:paraId="66721445" w14:textId="77777777" w:rsidR="00F70E58"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Работой по образовательной области </w:t>
      </w:r>
      <w:r w:rsidR="00B8611A" w:rsidRPr="006131E6">
        <w:rPr>
          <w:rFonts w:ascii="Times New Roman" w:hAnsi="Times New Roman" w:cs="Times New Roman"/>
          <w:b/>
          <w:sz w:val="28"/>
          <w:szCs w:val="28"/>
        </w:rPr>
        <w:t>«Речевое развитие»</w:t>
      </w:r>
      <w:r w:rsidR="00B8611A" w:rsidRPr="006131E6">
        <w:rPr>
          <w:rFonts w:ascii="Times New Roman" w:hAnsi="Times New Roman" w:cs="Times New Roman"/>
          <w:sz w:val="28"/>
          <w:szCs w:val="28"/>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p>
    <w:p w14:paraId="41807E92" w14:textId="77777777" w:rsidR="006510F1"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В работе по образовательной области </w:t>
      </w:r>
      <w:r w:rsidR="00B8611A" w:rsidRPr="006131E6">
        <w:rPr>
          <w:rFonts w:ascii="Times New Roman" w:hAnsi="Times New Roman" w:cs="Times New Roman"/>
          <w:b/>
          <w:sz w:val="28"/>
          <w:szCs w:val="28"/>
        </w:rPr>
        <w:t>«Познавательное развитие»</w:t>
      </w:r>
      <w:r w:rsidR="006510F1" w:rsidRPr="006131E6">
        <w:rPr>
          <w:rFonts w:ascii="Times New Roman" w:hAnsi="Times New Roman" w:cs="Times New Roman"/>
          <w:sz w:val="28"/>
          <w:szCs w:val="28"/>
        </w:rPr>
        <w:t xml:space="preserve"> участвуют воспитатели, учитель-логопед. В</w:t>
      </w:r>
      <w:r w:rsidR="00B8611A" w:rsidRPr="006131E6">
        <w:rPr>
          <w:rFonts w:ascii="Times New Roman" w:hAnsi="Times New Roman" w:cs="Times New Roman"/>
          <w:sz w:val="28"/>
          <w:szCs w:val="28"/>
        </w:rPr>
        <w:t xml:space="preserve">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  </w:t>
      </w:r>
    </w:p>
    <w:p w14:paraId="79848944" w14:textId="77777777" w:rsidR="006510F1"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Основными специалистами в области </w:t>
      </w:r>
      <w:r w:rsidR="00B8611A" w:rsidRPr="006131E6">
        <w:rPr>
          <w:rFonts w:ascii="Times New Roman" w:hAnsi="Times New Roman" w:cs="Times New Roman"/>
          <w:b/>
          <w:sz w:val="28"/>
          <w:szCs w:val="28"/>
        </w:rPr>
        <w:t xml:space="preserve">«Социально-коммуникативное развитие» </w:t>
      </w:r>
      <w:r w:rsidR="00B8611A" w:rsidRPr="006131E6">
        <w:rPr>
          <w:rFonts w:ascii="Times New Roman" w:hAnsi="Times New Roman" w:cs="Times New Roman"/>
          <w:sz w:val="28"/>
          <w:szCs w:val="28"/>
        </w:rPr>
        <w:t xml:space="preserve">выступают </w:t>
      </w:r>
      <w:proofErr w:type="gramStart"/>
      <w:r w:rsidR="00B8611A" w:rsidRPr="006131E6">
        <w:rPr>
          <w:rFonts w:ascii="Times New Roman" w:hAnsi="Times New Roman" w:cs="Times New Roman"/>
          <w:sz w:val="28"/>
          <w:szCs w:val="28"/>
        </w:rPr>
        <w:t>воспитатели,  у</w:t>
      </w:r>
      <w:r w:rsidR="006510F1" w:rsidRPr="006131E6">
        <w:rPr>
          <w:rFonts w:ascii="Times New Roman" w:hAnsi="Times New Roman" w:cs="Times New Roman"/>
          <w:sz w:val="28"/>
          <w:szCs w:val="28"/>
        </w:rPr>
        <w:t>читель</w:t>
      </w:r>
      <w:proofErr w:type="gramEnd"/>
      <w:r w:rsidR="006510F1" w:rsidRPr="006131E6">
        <w:rPr>
          <w:rFonts w:ascii="Times New Roman" w:hAnsi="Times New Roman" w:cs="Times New Roman"/>
          <w:sz w:val="28"/>
          <w:szCs w:val="28"/>
        </w:rPr>
        <w:t>-логопед,</w:t>
      </w:r>
      <w:r w:rsidR="00B8611A" w:rsidRPr="006131E6">
        <w:rPr>
          <w:rFonts w:ascii="Times New Roman" w:hAnsi="Times New Roman" w:cs="Times New Roman"/>
          <w:sz w:val="28"/>
          <w:szCs w:val="28"/>
        </w:rPr>
        <w:t xml:space="preserve"> при условии, что остальные специалисты и родители дошкольников подключаются к их работе.  </w:t>
      </w:r>
    </w:p>
    <w:p w14:paraId="6C92FAEC" w14:textId="77777777" w:rsidR="006510F1"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В образовательной области </w:t>
      </w:r>
      <w:r w:rsidR="00B8611A" w:rsidRPr="006131E6">
        <w:rPr>
          <w:rFonts w:ascii="Times New Roman" w:hAnsi="Times New Roman" w:cs="Times New Roman"/>
          <w:b/>
          <w:sz w:val="28"/>
          <w:szCs w:val="28"/>
        </w:rPr>
        <w:t>«Художественно-эстетическое развитие»</w:t>
      </w:r>
      <w:r w:rsidR="00B8611A" w:rsidRPr="006131E6">
        <w:rPr>
          <w:rFonts w:ascii="Times New Roman" w:hAnsi="Times New Roman" w:cs="Times New Roman"/>
          <w:sz w:val="28"/>
          <w:szCs w:val="28"/>
        </w:rPr>
        <w:t xml:space="preserve"> принимают участие воспитатели, музыкальный руководитель. </w:t>
      </w:r>
    </w:p>
    <w:p w14:paraId="5DB12E70" w14:textId="77777777" w:rsidR="006510F1"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Работу в образовательной области </w:t>
      </w:r>
      <w:r w:rsidR="00B8611A" w:rsidRPr="006131E6">
        <w:rPr>
          <w:rFonts w:ascii="Times New Roman" w:hAnsi="Times New Roman" w:cs="Times New Roman"/>
          <w:b/>
          <w:sz w:val="28"/>
          <w:szCs w:val="28"/>
        </w:rPr>
        <w:t>«Физическое развитие»</w:t>
      </w:r>
      <w:r w:rsidR="00B8611A" w:rsidRPr="006131E6">
        <w:rPr>
          <w:rFonts w:ascii="Times New Roman" w:hAnsi="Times New Roman" w:cs="Times New Roman"/>
          <w:sz w:val="28"/>
          <w:szCs w:val="28"/>
        </w:rPr>
        <w:t xml:space="preserve"> осуществляют инструктор по физическому воспитанию при обязательном подключении всех остальных педагогов и родителей дошкольников.  </w:t>
      </w:r>
    </w:p>
    <w:p w14:paraId="714F5E85" w14:textId="77777777" w:rsidR="006510F1"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14:paraId="0CE9FA5F" w14:textId="77777777" w:rsidR="00B8611A"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В группе</w:t>
      </w:r>
      <w:r w:rsidR="00C76265" w:rsidRPr="006131E6">
        <w:rPr>
          <w:rFonts w:ascii="Times New Roman" w:hAnsi="Times New Roman" w:cs="Times New Roman"/>
          <w:sz w:val="28"/>
          <w:szCs w:val="28"/>
        </w:rPr>
        <w:t xml:space="preserve"> компенсирующей направленности коррекционная работа является приоритетной, так как целью её</w:t>
      </w:r>
      <w:r w:rsidR="00B8611A" w:rsidRPr="006131E6">
        <w:rPr>
          <w:rFonts w:ascii="Times New Roman" w:hAnsi="Times New Roman" w:cs="Times New Roman"/>
          <w:sz w:val="28"/>
          <w:szCs w:val="28"/>
        </w:rPr>
        <w:t xml:space="preserve">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w:t>
      </w:r>
      <w:r w:rsidR="00B8611A" w:rsidRPr="006131E6">
        <w:rPr>
          <w:rFonts w:ascii="Times New Roman" w:hAnsi="Times New Roman" w:cs="Times New Roman"/>
          <w:sz w:val="28"/>
          <w:szCs w:val="28"/>
        </w:rPr>
        <w:lastRenderedPageBreak/>
        <w:t xml:space="preserve">занимаются коррекционно-развивающей работой, участвуют в исправлении речевого нарушения и связанных с ним процессов.  </w:t>
      </w:r>
    </w:p>
    <w:p w14:paraId="0736D147" w14:textId="77777777" w:rsidR="00041F2B"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Воспитатели, музыкальный</w:t>
      </w:r>
      <w:r w:rsidR="006510F1" w:rsidRPr="006131E6">
        <w:rPr>
          <w:rFonts w:ascii="Times New Roman" w:hAnsi="Times New Roman" w:cs="Times New Roman"/>
          <w:sz w:val="28"/>
          <w:szCs w:val="28"/>
        </w:rPr>
        <w:t xml:space="preserve"> руководитель,</w:t>
      </w:r>
      <w:r w:rsidR="00B8611A" w:rsidRPr="006131E6">
        <w:rPr>
          <w:rFonts w:ascii="Times New Roman" w:hAnsi="Times New Roman" w:cs="Times New Roman"/>
          <w:sz w:val="28"/>
          <w:szCs w:val="28"/>
        </w:rPr>
        <w:t xml:space="preserve"> инструктор по физическому воспитанию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  </w:t>
      </w:r>
    </w:p>
    <w:p w14:paraId="5D073E33" w14:textId="77777777" w:rsidR="00041F2B"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Программа содержит подробное описание организации и содержания коррекционно</w:t>
      </w:r>
      <w:r w:rsidR="006510F1" w:rsidRPr="006131E6">
        <w:rPr>
          <w:rFonts w:ascii="Times New Roman" w:hAnsi="Times New Roman" w:cs="Times New Roman"/>
          <w:sz w:val="28"/>
          <w:szCs w:val="28"/>
        </w:rPr>
        <w:t>-</w:t>
      </w:r>
      <w:r w:rsidR="00B8611A" w:rsidRPr="006131E6">
        <w:rPr>
          <w:rFonts w:ascii="Times New Roman" w:hAnsi="Times New Roman" w:cs="Times New Roman"/>
          <w:sz w:val="28"/>
          <w:szCs w:val="28"/>
        </w:rPr>
        <w:t>развив</w:t>
      </w:r>
      <w:r w:rsidR="006510F1" w:rsidRPr="006131E6">
        <w:rPr>
          <w:rFonts w:ascii="Times New Roman" w:hAnsi="Times New Roman" w:cs="Times New Roman"/>
          <w:sz w:val="28"/>
          <w:szCs w:val="28"/>
        </w:rPr>
        <w:t xml:space="preserve">ающей работы в </w:t>
      </w:r>
      <w:r w:rsidR="00B8611A" w:rsidRPr="006131E6">
        <w:rPr>
          <w:rFonts w:ascii="Times New Roman" w:hAnsi="Times New Roman" w:cs="Times New Roman"/>
          <w:sz w:val="28"/>
          <w:szCs w:val="28"/>
        </w:rPr>
        <w:t xml:space="preserve"> старшей и подготовительной к школе группах для детей с ограниченными возможностями здоровья по образовательным областям в соответствии с Федеральным государственным образовательным стандартом дошкольного образования (ФГОС ДО).  </w:t>
      </w:r>
    </w:p>
    <w:p w14:paraId="79EA0736" w14:textId="77777777" w:rsidR="00041F2B"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В Программе </w:t>
      </w:r>
      <w:proofErr w:type="gramStart"/>
      <w:r w:rsidR="00B8611A" w:rsidRPr="006131E6">
        <w:rPr>
          <w:rFonts w:ascii="Times New Roman" w:hAnsi="Times New Roman" w:cs="Times New Roman"/>
          <w:sz w:val="28"/>
          <w:szCs w:val="28"/>
        </w:rPr>
        <w:t>отражено  наполнение</w:t>
      </w:r>
      <w:proofErr w:type="gramEnd"/>
      <w:r w:rsidR="00B8611A" w:rsidRPr="006131E6">
        <w:rPr>
          <w:rFonts w:ascii="Times New Roman" w:hAnsi="Times New Roman" w:cs="Times New Roman"/>
          <w:sz w:val="28"/>
          <w:szCs w:val="28"/>
        </w:rPr>
        <w:t xml:space="preserve"> предметно-пространственной развивающей среды в логопедическом кабинете и групповом помещении.  В соответствии с Программой предметно-пространственная развивающая среда в кабинете логопеда и в групповом помещении обеспечивает максимальную реализацию образовательного потенциала пространства и материалов, оборудования и инвентаря для развития детей в соответствии с особенностями и потребностями каждого ребенка, охраны и укрепления их здоровья, уч</w:t>
      </w:r>
      <w:r w:rsidRPr="006131E6">
        <w:rPr>
          <w:rFonts w:ascii="Times New Roman" w:hAnsi="Times New Roman" w:cs="Times New Roman"/>
          <w:sz w:val="28"/>
          <w:szCs w:val="28"/>
        </w:rPr>
        <w:t>е</w:t>
      </w:r>
      <w:r w:rsidR="00B8611A" w:rsidRPr="006131E6">
        <w:rPr>
          <w:rFonts w:ascii="Times New Roman" w:hAnsi="Times New Roman" w:cs="Times New Roman"/>
          <w:sz w:val="28"/>
          <w:szCs w:val="28"/>
        </w:rPr>
        <w:t xml:space="preserve">та особенностей и коррекции недостатков их развития. Развивающая предметно-пространственная среда обеспечивает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 Она обеспечивает реализацию Программы, учет возрастных и индивидуальных особенностей детей.  </w:t>
      </w:r>
    </w:p>
    <w:p w14:paraId="222396E8" w14:textId="77777777" w:rsidR="00041F2B"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В Программе отражена деятельность педагогов по осуществлению взаимодействия с родителями дошкольников, созданию условий сотрудничества с семьями воспитанников. </w:t>
      </w:r>
    </w:p>
    <w:p w14:paraId="4A611886" w14:textId="77777777" w:rsidR="00041F2B" w:rsidRPr="006131E6" w:rsidRDefault="00B8611A"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213852" w:rsidRPr="006131E6">
        <w:rPr>
          <w:rFonts w:ascii="Times New Roman" w:hAnsi="Times New Roman" w:cs="Times New Roman"/>
          <w:sz w:val="28"/>
          <w:szCs w:val="28"/>
        </w:rPr>
        <w:t xml:space="preserve">          </w:t>
      </w:r>
      <w:r w:rsidRPr="006131E6">
        <w:rPr>
          <w:rFonts w:ascii="Times New Roman" w:hAnsi="Times New Roman" w:cs="Times New Roman"/>
          <w:sz w:val="28"/>
          <w:szCs w:val="28"/>
        </w:rPr>
        <w:t xml:space="preserve">В Программе прописана система педагогической диагностики индивидуального развития детей. В приложениях к Программе представлены перечень пособий, списки специальной и методической литературы.  </w:t>
      </w:r>
    </w:p>
    <w:p w14:paraId="09F6A925" w14:textId="77777777" w:rsidR="00041F2B"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Основой перспективного и календарного планирования коррекционно-развивающей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ОНР,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w:t>
      </w:r>
      <w:r w:rsidR="00041F2B" w:rsidRPr="006131E6">
        <w:rPr>
          <w:rFonts w:ascii="Times New Roman" w:hAnsi="Times New Roman" w:cs="Times New Roman"/>
          <w:sz w:val="28"/>
          <w:szCs w:val="28"/>
        </w:rPr>
        <w:t xml:space="preserve">ротяжении недели </w:t>
      </w:r>
      <w:r w:rsidR="00B8611A" w:rsidRPr="006131E6">
        <w:rPr>
          <w:rFonts w:ascii="Times New Roman" w:hAnsi="Times New Roman" w:cs="Times New Roman"/>
          <w:sz w:val="28"/>
          <w:szCs w:val="28"/>
        </w:rPr>
        <w:t xml:space="preserve"> в рамках общей лексической темы.  </w:t>
      </w:r>
    </w:p>
    <w:p w14:paraId="56C3A976" w14:textId="77777777" w:rsidR="00041F2B" w:rsidRPr="006131E6" w:rsidRDefault="0021385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B8611A" w:rsidRPr="006131E6">
        <w:rPr>
          <w:rFonts w:ascii="Times New Roman" w:hAnsi="Times New Roman" w:cs="Times New Roman"/>
          <w:sz w:val="28"/>
          <w:szCs w:val="28"/>
        </w:rPr>
        <w:t xml:space="preserve">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   </w:t>
      </w:r>
    </w:p>
    <w:p w14:paraId="2B48F679" w14:textId="77777777" w:rsidR="00041F2B" w:rsidRPr="006131E6" w:rsidRDefault="00041F2B" w:rsidP="006131E6">
      <w:pPr>
        <w:spacing w:line="240" w:lineRule="auto"/>
        <w:contextualSpacing/>
        <w:jc w:val="center"/>
        <w:rPr>
          <w:rFonts w:ascii="Times New Roman" w:hAnsi="Times New Roman" w:cs="Times New Roman"/>
          <w:b/>
          <w:sz w:val="40"/>
          <w:szCs w:val="28"/>
        </w:rPr>
      </w:pPr>
    </w:p>
    <w:p w14:paraId="29245B4C" w14:textId="77777777" w:rsidR="00274E00" w:rsidRPr="006131E6" w:rsidRDefault="00FF271F"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1.2</w:t>
      </w:r>
      <w:r w:rsidR="00274E00" w:rsidRPr="006131E6">
        <w:rPr>
          <w:rFonts w:ascii="Times New Roman" w:hAnsi="Times New Roman" w:cs="Times New Roman"/>
          <w:b/>
          <w:sz w:val="28"/>
          <w:szCs w:val="28"/>
        </w:rPr>
        <w:t>.</w:t>
      </w:r>
      <w:r w:rsidRPr="006131E6">
        <w:rPr>
          <w:rFonts w:ascii="Times New Roman" w:hAnsi="Times New Roman" w:cs="Times New Roman"/>
          <w:b/>
          <w:sz w:val="28"/>
          <w:szCs w:val="28"/>
        </w:rPr>
        <w:t>1.</w:t>
      </w:r>
      <w:r w:rsidR="00274E00" w:rsidRPr="006131E6">
        <w:rPr>
          <w:rFonts w:ascii="Times New Roman" w:hAnsi="Times New Roman" w:cs="Times New Roman"/>
          <w:b/>
          <w:sz w:val="28"/>
          <w:szCs w:val="28"/>
        </w:rPr>
        <w:t xml:space="preserve"> Особенности комплектования групп для воспитанников с ограниченными возможностями </w:t>
      </w:r>
      <w:proofErr w:type="gramStart"/>
      <w:r w:rsidR="00274E00" w:rsidRPr="006131E6">
        <w:rPr>
          <w:rFonts w:ascii="Times New Roman" w:hAnsi="Times New Roman" w:cs="Times New Roman"/>
          <w:b/>
          <w:sz w:val="28"/>
          <w:szCs w:val="28"/>
        </w:rPr>
        <w:t>здоровья  дошкольной</w:t>
      </w:r>
      <w:proofErr w:type="gramEnd"/>
      <w:r w:rsidR="00274E00" w:rsidRPr="006131E6">
        <w:rPr>
          <w:rFonts w:ascii="Times New Roman" w:hAnsi="Times New Roman" w:cs="Times New Roman"/>
          <w:b/>
          <w:sz w:val="28"/>
          <w:szCs w:val="28"/>
        </w:rPr>
        <w:t xml:space="preserve"> организации</w:t>
      </w:r>
    </w:p>
    <w:p w14:paraId="72CF3631" w14:textId="77777777" w:rsidR="00E21867" w:rsidRPr="006131E6" w:rsidRDefault="00274E00"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E21867" w:rsidRPr="006131E6">
        <w:rPr>
          <w:rFonts w:ascii="Times New Roman" w:hAnsi="Times New Roman" w:cs="Times New Roman"/>
          <w:sz w:val="28"/>
          <w:szCs w:val="28"/>
        </w:rPr>
        <w:t xml:space="preserve"> </w:t>
      </w:r>
    </w:p>
    <w:p w14:paraId="125EEFDD" w14:textId="77777777" w:rsidR="00274E00"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274E00" w:rsidRPr="006131E6">
        <w:rPr>
          <w:rFonts w:ascii="Times New Roman" w:hAnsi="Times New Roman" w:cs="Times New Roman"/>
          <w:sz w:val="28"/>
          <w:szCs w:val="28"/>
        </w:rPr>
        <w:t xml:space="preserve">В дошкольной организации функционирует </w:t>
      </w:r>
      <w:r w:rsidRPr="006131E6">
        <w:rPr>
          <w:rFonts w:ascii="Times New Roman" w:hAnsi="Times New Roman" w:cs="Times New Roman"/>
          <w:sz w:val="28"/>
          <w:szCs w:val="28"/>
        </w:rPr>
        <w:t>3</w:t>
      </w:r>
      <w:r w:rsidR="00274E00" w:rsidRPr="006131E6">
        <w:rPr>
          <w:rFonts w:ascii="Times New Roman" w:hAnsi="Times New Roman" w:cs="Times New Roman"/>
          <w:sz w:val="28"/>
          <w:szCs w:val="28"/>
        </w:rPr>
        <w:t xml:space="preserve"> группы компенсирующей </w:t>
      </w:r>
      <w:proofErr w:type="gramStart"/>
      <w:r w:rsidR="00274E00" w:rsidRPr="006131E6">
        <w:rPr>
          <w:rFonts w:ascii="Times New Roman" w:hAnsi="Times New Roman" w:cs="Times New Roman"/>
          <w:sz w:val="28"/>
          <w:szCs w:val="28"/>
        </w:rPr>
        <w:t>направленности  в</w:t>
      </w:r>
      <w:proofErr w:type="gramEnd"/>
      <w:r w:rsidR="00274E00" w:rsidRPr="006131E6">
        <w:rPr>
          <w:rFonts w:ascii="Times New Roman" w:hAnsi="Times New Roman" w:cs="Times New Roman"/>
          <w:sz w:val="28"/>
          <w:szCs w:val="28"/>
        </w:rPr>
        <w:t xml:space="preserve"> возрасте от 5 до 7 лет: старшая логопедическая группа (5-6 лет), </w:t>
      </w:r>
      <w:r w:rsidRPr="006131E6">
        <w:rPr>
          <w:rFonts w:ascii="Times New Roman" w:hAnsi="Times New Roman" w:cs="Times New Roman"/>
          <w:sz w:val="28"/>
          <w:szCs w:val="28"/>
        </w:rPr>
        <w:t xml:space="preserve">две </w:t>
      </w:r>
      <w:r w:rsidR="00274E00" w:rsidRPr="006131E6">
        <w:rPr>
          <w:rFonts w:ascii="Times New Roman" w:hAnsi="Times New Roman" w:cs="Times New Roman"/>
          <w:sz w:val="28"/>
          <w:szCs w:val="28"/>
        </w:rPr>
        <w:t>подготовительн</w:t>
      </w:r>
      <w:r w:rsidRPr="006131E6">
        <w:rPr>
          <w:rFonts w:ascii="Times New Roman" w:hAnsi="Times New Roman" w:cs="Times New Roman"/>
          <w:sz w:val="28"/>
          <w:szCs w:val="28"/>
        </w:rPr>
        <w:t>ые</w:t>
      </w:r>
      <w:r w:rsidR="00274E00" w:rsidRPr="006131E6">
        <w:rPr>
          <w:rFonts w:ascii="Times New Roman" w:hAnsi="Times New Roman" w:cs="Times New Roman"/>
          <w:sz w:val="28"/>
          <w:szCs w:val="28"/>
        </w:rPr>
        <w:t xml:space="preserve"> к школе логопедическ</w:t>
      </w:r>
      <w:r w:rsidRPr="006131E6">
        <w:rPr>
          <w:rFonts w:ascii="Times New Roman" w:hAnsi="Times New Roman" w:cs="Times New Roman"/>
          <w:sz w:val="28"/>
          <w:szCs w:val="28"/>
        </w:rPr>
        <w:t>ие</w:t>
      </w:r>
      <w:r w:rsidR="00274E00" w:rsidRPr="006131E6">
        <w:rPr>
          <w:rFonts w:ascii="Times New Roman" w:hAnsi="Times New Roman" w:cs="Times New Roman"/>
          <w:sz w:val="28"/>
          <w:szCs w:val="28"/>
        </w:rPr>
        <w:t xml:space="preserve"> групп</w:t>
      </w:r>
      <w:r w:rsidRPr="006131E6">
        <w:rPr>
          <w:rFonts w:ascii="Times New Roman" w:hAnsi="Times New Roman" w:cs="Times New Roman"/>
          <w:sz w:val="28"/>
          <w:szCs w:val="28"/>
        </w:rPr>
        <w:t>ы</w:t>
      </w:r>
      <w:r w:rsidR="00274E00" w:rsidRPr="006131E6">
        <w:rPr>
          <w:rFonts w:ascii="Times New Roman" w:hAnsi="Times New Roman" w:cs="Times New Roman"/>
          <w:sz w:val="28"/>
          <w:szCs w:val="28"/>
        </w:rPr>
        <w:t xml:space="preserve"> (6-7 лет). В зависимости от речевого заключения и возраста воспитанников срок пребывания в группе компенсирующей направленности может сост</w:t>
      </w:r>
      <w:r w:rsidR="00AC6CD2" w:rsidRPr="006131E6">
        <w:rPr>
          <w:rFonts w:ascii="Times New Roman" w:hAnsi="Times New Roman" w:cs="Times New Roman"/>
          <w:sz w:val="28"/>
          <w:szCs w:val="28"/>
        </w:rPr>
        <w:t xml:space="preserve">авлять от 1 года до 2-х лет.   </w:t>
      </w:r>
    </w:p>
    <w:p w14:paraId="5F24A0B7" w14:textId="77777777" w:rsidR="00041F2B" w:rsidRPr="006131E6" w:rsidRDefault="00041F2B" w:rsidP="006131E6">
      <w:pPr>
        <w:spacing w:line="240" w:lineRule="auto"/>
        <w:contextualSpacing/>
        <w:jc w:val="both"/>
        <w:rPr>
          <w:rFonts w:ascii="Times New Roman" w:hAnsi="Times New Roman" w:cs="Times New Roman"/>
          <w:sz w:val="28"/>
          <w:szCs w:val="28"/>
        </w:rPr>
      </w:pPr>
    </w:p>
    <w:p w14:paraId="1B36657F" w14:textId="77777777" w:rsidR="00013E4C" w:rsidRPr="006131E6" w:rsidRDefault="00DD508E"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1.2</w:t>
      </w:r>
      <w:r w:rsidR="00013E4C" w:rsidRPr="006131E6">
        <w:rPr>
          <w:rFonts w:ascii="Times New Roman" w:hAnsi="Times New Roman" w:cs="Times New Roman"/>
          <w:b/>
          <w:sz w:val="28"/>
          <w:szCs w:val="28"/>
        </w:rPr>
        <w:t>.</w:t>
      </w:r>
      <w:r w:rsidR="00F538CC" w:rsidRPr="006131E6">
        <w:rPr>
          <w:rFonts w:ascii="Times New Roman" w:hAnsi="Times New Roman" w:cs="Times New Roman"/>
          <w:b/>
          <w:sz w:val="28"/>
          <w:szCs w:val="28"/>
        </w:rPr>
        <w:t>2</w:t>
      </w:r>
      <w:r w:rsidRPr="006131E6">
        <w:rPr>
          <w:rFonts w:ascii="Times New Roman" w:hAnsi="Times New Roman" w:cs="Times New Roman"/>
          <w:b/>
          <w:sz w:val="28"/>
          <w:szCs w:val="28"/>
        </w:rPr>
        <w:t>.</w:t>
      </w:r>
      <w:r w:rsidR="00013E4C" w:rsidRPr="006131E6">
        <w:rPr>
          <w:rFonts w:ascii="Times New Roman" w:hAnsi="Times New Roman" w:cs="Times New Roman"/>
          <w:b/>
          <w:sz w:val="28"/>
          <w:szCs w:val="28"/>
        </w:rPr>
        <w:t xml:space="preserve"> Основные формы организации </w:t>
      </w:r>
      <w:proofErr w:type="gramStart"/>
      <w:r w:rsidR="00013E4C" w:rsidRPr="006131E6">
        <w:rPr>
          <w:rFonts w:ascii="Times New Roman" w:hAnsi="Times New Roman" w:cs="Times New Roman"/>
          <w:b/>
          <w:sz w:val="28"/>
          <w:szCs w:val="28"/>
        </w:rPr>
        <w:t>деятельности  воспитанников</w:t>
      </w:r>
      <w:proofErr w:type="gramEnd"/>
      <w:r w:rsidR="00013E4C" w:rsidRPr="006131E6">
        <w:rPr>
          <w:rFonts w:ascii="Times New Roman" w:hAnsi="Times New Roman" w:cs="Times New Roman"/>
          <w:b/>
          <w:sz w:val="28"/>
          <w:szCs w:val="28"/>
        </w:rPr>
        <w:t xml:space="preserve">  с ОВЗ</w:t>
      </w:r>
    </w:p>
    <w:p w14:paraId="10E08AE3" w14:textId="77777777" w:rsidR="00750D0A"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Организация работы с детьми с ОВЗ обеспечивается комплексным взаимодействием воспитателей и узких специалистов.  В соответствии с ФГОС ДО основной формой работы с детьми дошкольного возраста является игровая деятельность. Программа учитывает это положение, но предполагает, что занятие остается одной из форм работы с детьми при условии максимального использования игровых форм в рамках каждого занятия. Коррекц</w:t>
      </w:r>
      <w:r w:rsidR="00750D0A" w:rsidRPr="006131E6">
        <w:rPr>
          <w:rFonts w:ascii="Times New Roman" w:hAnsi="Times New Roman" w:cs="Times New Roman"/>
          <w:sz w:val="28"/>
          <w:szCs w:val="28"/>
        </w:rPr>
        <w:t xml:space="preserve">ионная работа учителя-логопеда </w:t>
      </w:r>
      <w:r w:rsidR="00013E4C" w:rsidRPr="006131E6">
        <w:rPr>
          <w:rFonts w:ascii="Times New Roman" w:hAnsi="Times New Roman" w:cs="Times New Roman"/>
          <w:sz w:val="28"/>
          <w:szCs w:val="28"/>
        </w:rPr>
        <w:t xml:space="preserve">осуществляется на индивидуальных (2-3 раза в неделю) и подгрупповых, фронтальных занятиях.   </w:t>
      </w:r>
    </w:p>
    <w:p w14:paraId="113CE076" w14:textId="77777777" w:rsidR="00750D0A"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 xml:space="preserve">Основная цель </w:t>
      </w:r>
      <w:r w:rsidR="00013E4C" w:rsidRPr="006131E6">
        <w:rPr>
          <w:rFonts w:ascii="Times New Roman" w:hAnsi="Times New Roman" w:cs="Times New Roman"/>
          <w:b/>
          <w:i/>
          <w:sz w:val="28"/>
          <w:szCs w:val="28"/>
        </w:rPr>
        <w:t>индивидуальных занятий</w:t>
      </w:r>
      <w:r w:rsidR="00013E4C" w:rsidRPr="006131E6">
        <w:rPr>
          <w:rFonts w:ascii="Times New Roman" w:hAnsi="Times New Roman" w:cs="Times New Roman"/>
          <w:sz w:val="28"/>
          <w:szCs w:val="28"/>
        </w:rPr>
        <w:t xml:space="preserve"> учителя-логопеда состоит в выборе и применении комплекса артикуляционных упражнений, направленных на устранение специфических нарушений звуковой стороны речи. На индивидуальных занятиях логопед имеет возможность установить эмоциональный контакт с ребенком, активизировать контро</w:t>
      </w:r>
      <w:r w:rsidR="00750D0A" w:rsidRPr="006131E6">
        <w:rPr>
          <w:rFonts w:ascii="Times New Roman" w:hAnsi="Times New Roman" w:cs="Times New Roman"/>
          <w:sz w:val="28"/>
          <w:szCs w:val="28"/>
        </w:rPr>
        <w:t xml:space="preserve">ль за качеством звучащей речи. </w:t>
      </w:r>
      <w:r w:rsidR="00013E4C" w:rsidRPr="006131E6">
        <w:rPr>
          <w:rFonts w:ascii="Times New Roman" w:hAnsi="Times New Roman" w:cs="Times New Roman"/>
          <w:sz w:val="28"/>
          <w:szCs w:val="28"/>
        </w:rPr>
        <w:t xml:space="preserve">На индивидуальных занятиях ребенок должен овладеть правильной артикуляцией каждого звучащего звука и автоматизировать его.  </w:t>
      </w:r>
    </w:p>
    <w:p w14:paraId="677BD8F8" w14:textId="77777777" w:rsidR="00750D0A"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 xml:space="preserve">Основная цель </w:t>
      </w:r>
      <w:r w:rsidR="00013E4C" w:rsidRPr="006131E6">
        <w:rPr>
          <w:rFonts w:ascii="Times New Roman" w:hAnsi="Times New Roman" w:cs="Times New Roman"/>
          <w:b/>
          <w:i/>
          <w:sz w:val="28"/>
          <w:szCs w:val="28"/>
        </w:rPr>
        <w:t>подгрупповых, фронтальных занятий</w:t>
      </w:r>
      <w:r w:rsidR="00013E4C" w:rsidRPr="006131E6">
        <w:rPr>
          <w:rFonts w:ascii="Times New Roman" w:hAnsi="Times New Roman" w:cs="Times New Roman"/>
          <w:sz w:val="28"/>
          <w:szCs w:val="28"/>
        </w:rPr>
        <w:t xml:space="preserve">: воспитание навыков коллективной работы. </w:t>
      </w:r>
    </w:p>
    <w:p w14:paraId="153F9496" w14:textId="77777777" w:rsidR="00013E4C"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 xml:space="preserve">При комплектовании групп для подгрупповых занятий учитывается не только структура речевого нарушения, но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w:t>
      </w:r>
    </w:p>
    <w:p w14:paraId="433406F3" w14:textId="77777777" w:rsidR="002A56BE"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 xml:space="preserve">С воспитанниками старшего дошкольного возраста проводятся развивающие занятия по подготовке к школьному обучению, что способствует успешной адаптации воспитанников к школе. Занятия разработаны в соответствии с комплексно-тематическим планированием. </w:t>
      </w:r>
    </w:p>
    <w:p w14:paraId="3DFB648E" w14:textId="77777777" w:rsidR="00243899"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Дети с ОНР занимаются с учителем-</w:t>
      </w:r>
      <w:proofErr w:type="gramStart"/>
      <w:r w:rsidR="00013E4C" w:rsidRPr="006131E6">
        <w:rPr>
          <w:rFonts w:ascii="Times New Roman" w:hAnsi="Times New Roman" w:cs="Times New Roman"/>
          <w:sz w:val="28"/>
          <w:szCs w:val="28"/>
        </w:rPr>
        <w:t>логопедом  не</w:t>
      </w:r>
      <w:proofErr w:type="gramEnd"/>
      <w:r w:rsidR="00013E4C" w:rsidRPr="006131E6">
        <w:rPr>
          <w:rFonts w:ascii="Times New Roman" w:hAnsi="Times New Roman" w:cs="Times New Roman"/>
          <w:sz w:val="28"/>
          <w:szCs w:val="28"/>
        </w:rPr>
        <w:t xml:space="preserve"> менее 3 раз в неделю. В зависимости от возрастной группы </w:t>
      </w:r>
      <w:r w:rsidR="00F538CC" w:rsidRPr="006131E6">
        <w:rPr>
          <w:rFonts w:ascii="Times New Roman" w:hAnsi="Times New Roman" w:cs="Times New Roman"/>
          <w:sz w:val="28"/>
          <w:szCs w:val="28"/>
        </w:rPr>
        <w:t>продолжительность занятий от 20</w:t>
      </w:r>
      <w:r w:rsidR="002A56BE" w:rsidRPr="006131E6">
        <w:rPr>
          <w:rFonts w:ascii="Times New Roman" w:hAnsi="Times New Roman" w:cs="Times New Roman"/>
          <w:sz w:val="28"/>
          <w:szCs w:val="28"/>
        </w:rPr>
        <w:t xml:space="preserve"> до </w:t>
      </w:r>
      <w:r w:rsidRPr="006131E6">
        <w:rPr>
          <w:rFonts w:ascii="Times New Roman" w:hAnsi="Times New Roman" w:cs="Times New Roman"/>
          <w:sz w:val="28"/>
          <w:szCs w:val="28"/>
        </w:rPr>
        <w:t>25</w:t>
      </w:r>
      <w:r w:rsidR="00013E4C" w:rsidRPr="006131E6">
        <w:rPr>
          <w:rFonts w:ascii="Times New Roman" w:hAnsi="Times New Roman" w:cs="Times New Roman"/>
          <w:sz w:val="28"/>
          <w:szCs w:val="28"/>
        </w:rPr>
        <w:t xml:space="preserve"> минут. Занятия организуются с учетом психогигиенических требований к </w:t>
      </w:r>
      <w:proofErr w:type="gramStart"/>
      <w:r w:rsidR="00013E4C" w:rsidRPr="006131E6">
        <w:rPr>
          <w:rFonts w:ascii="Times New Roman" w:hAnsi="Times New Roman" w:cs="Times New Roman"/>
          <w:sz w:val="28"/>
          <w:szCs w:val="28"/>
        </w:rPr>
        <w:t>режиму  занятий</w:t>
      </w:r>
      <w:proofErr w:type="gramEnd"/>
      <w:r w:rsidR="00013E4C" w:rsidRPr="006131E6">
        <w:rPr>
          <w:rFonts w:ascii="Times New Roman" w:hAnsi="Times New Roman" w:cs="Times New Roman"/>
          <w:sz w:val="28"/>
          <w:szCs w:val="28"/>
        </w:rPr>
        <w:t>, их структуре, способам взаимодействия ребенка с педагогом и сверстниками. Обеспечивается реализация требований здоровье</w:t>
      </w:r>
      <w:r w:rsidRPr="006131E6">
        <w:rPr>
          <w:rFonts w:ascii="Times New Roman" w:hAnsi="Times New Roman" w:cs="Times New Roman"/>
          <w:sz w:val="28"/>
          <w:szCs w:val="28"/>
        </w:rPr>
        <w:t xml:space="preserve"> </w:t>
      </w:r>
      <w:r w:rsidR="00013E4C" w:rsidRPr="006131E6">
        <w:rPr>
          <w:rFonts w:ascii="Times New Roman" w:hAnsi="Times New Roman" w:cs="Times New Roman"/>
          <w:sz w:val="28"/>
          <w:szCs w:val="28"/>
        </w:rPr>
        <w:t xml:space="preserve">сбережения по охране жизни и здоровья воспитанников в образовательном процессе.  </w:t>
      </w:r>
    </w:p>
    <w:p w14:paraId="704D71FA" w14:textId="77777777" w:rsidR="00F538CC" w:rsidRPr="006131E6" w:rsidRDefault="00F538CC" w:rsidP="006131E6">
      <w:pPr>
        <w:spacing w:line="240" w:lineRule="auto"/>
        <w:contextualSpacing/>
        <w:jc w:val="both"/>
        <w:rPr>
          <w:rFonts w:ascii="Times New Roman" w:hAnsi="Times New Roman" w:cs="Times New Roman"/>
          <w:sz w:val="28"/>
          <w:szCs w:val="28"/>
        </w:rPr>
      </w:pPr>
    </w:p>
    <w:p w14:paraId="661A6E37" w14:textId="77777777" w:rsidR="00E21867" w:rsidRPr="006131E6" w:rsidRDefault="00E21867" w:rsidP="006131E6">
      <w:pPr>
        <w:spacing w:line="240" w:lineRule="auto"/>
        <w:contextualSpacing/>
        <w:jc w:val="both"/>
        <w:rPr>
          <w:rFonts w:ascii="Times New Roman" w:hAnsi="Times New Roman" w:cs="Times New Roman"/>
          <w:sz w:val="28"/>
          <w:szCs w:val="28"/>
        </w:rPr>
      </w:pPr>
    </w:p>
    <w:p w14:paraId="1F03317D" w14:textId="77777777" w:rsidR="00F538CC" w:rsidRPr="006131E6" w:rsidRDefault="00F538CC" w:rsidP="006131E6">
      <w:pPr>
        <w:pStyle w:val="a3"/>
        <w:numPr>
          <w:ilvl w:val="2"/>
          <w:numId w:val="5"/>
        </w:num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Взаимодействие с семьями воспитанников</w:t>
      </w:r>
    </w:p>
    <w:p w14:paraId="588E4567" w14:textId="77777777"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Взаимодействие учителя-логопеда с родителями как участниками образовательного процесса значительно повышает результативность коррекционно-развивающей и профилактической работы. </w:t>
      </w:r>
    </w:p>
    <w:p w14:paraId="650954B6" w14:textId="77777777"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Важна систематическая организация разнообразных форм взаимодействия с родителями воспитанников: во-первых, собраний, групповых и индивидуальных консультаций по вопросам воспитания в семье ребенка с нарушениями речи, а также мастер-классы по обучению артикуляционным упражнениям, семинары-практикумы по обучению родителей логопедическим играм, открытые итоговые занятия для родителей с целью обучения игровым приемам закрепления речевых навыков; во-вторых, просветительская работа с родителями всех воспитанников дошкольной организации, в том числе создание информационных стендов. </w:t>
      </w:r>
    </w:p>
    <w:p w14:paraId="3203B138" w14:textId="77777777"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Этапы работы специалистов дошкольной организации с родителями Подготовительный: </w:t>
      </w:r>
    </w:p>
    <w:p w14:paraId="52B288C9" w14:textId="77777777"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сообщение данных о специфических нарушениях в развитии ребёнка (речи ребенка, уровнях развития разных сторон речи, актуального уровня развития и др.); </w:t>
      </w:r>
    </w:p>
    <w:p w14:paraId="26365FE3" w14:textId="77777777"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формирование представлений о содержании и формах взаимодействия со специалистами ДОО (учителем-логопедом, инструктором по физической культуре, музыкальным руководителем); </w:t>
      </w:r>
    </w:p>
    <w:p w14:paraId="0F094B47" w14:textId="77777777"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изучение родительских ожиданий в отношении организации и содержания коррекционно-развивающей работы (логопедической коррекции, занятий с другими специалистами ДОО). </w:t>
      </w:r>
    </w:p>
    <w:p w14:paraId="7299A507" w14:textId="77777777"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Основной – обеспечивает преемственность коррекции в ДОО и    семье за счет вовлечения родителей в коррекционно-педагогический процесс с использованием следующих форм: </w:t>
      </w:r>
    </w:p>
    <w:p w14:paraId="0B5CED44" w14:textId="77777777"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участие родителей в составлении индивидуальных маршрутов;</w:t>
      </w:r>
    </w:p>
    <w:p w14:paraId="0706F697" w14:textId="77777777"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включение родителей в проведение занятий;   </w:t>
      </w:r>
    </w:p>
    <w:p w14:paraId="312EAAC4" w14:textId="77777777"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содержательное информирование родителей о динамике развития ребенка в процессе коррекции; </w:t>
      </w:r>
    </w:p>
    <w:p w14:paraId="6659E59C" w14:textId="77777777"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повышение компетентности родителей по применению развивающих игр и упражнений для детей с нарушениями речи в семейном воспитании.  Завершающий: </w:t>
      </w:r>
    </w:p>
    <w:p w14:paraId="21CA8BA8" w14:textId="77777777" w:rsidR="00F538CC"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анализ эффективности взаимодействия с родителями за период коррекционно-развивающей работы; </w:t>
      </w:r>
    </w:p>
    <w:p w14:paraId="725C7AC7" w14:textId="77777777" w:rsidR="002A56BE" w:rsidRPr="006131E6" w:rsidRDefault="00F538CC"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разработка рекомендаций по обеспечению устойчивости достигнутых результатов.</w:t>
      </w:r>
    </w:p>
    <w:p w14:paraId="60DF20D2" w14:textId="77777777" w:rsidR="005C19CE" w:rsidRPr="006131E6" w:rsidRDefault="005C19CE" w:rsidP="006131E6">
      <w:pPr>
        <w:spacing w:line="240" w:lineRule="auto"/>
        <w:contextualSpacing/>
        <w:jc w:val="center"/>
        <w:rPr>
          <w:rFonts w:ascii="Times New Roman" w:hAnsi="Times New Roman" w:cs="Times New Roman"/>
          <w:b/>
          <w:sz w:val="28"/>
          <w:szCs w:val="28"/>
        </w:rPr>
      </w:pPr>
    </w:p>
    <w:p w14:paraId="6AFB144B" w14:textId="77777777" w:rsidR="00E21867" w:rsidRPr="006131E6" w:rsidRDefault="00E21867" w:rsidP="006131E6">
      <w:pPr>
        <w:spacing w:line="240" w:lineRule="auto"/>
        <w:contextualSpacing/>
        <w:jc w:val="center"/>
        <w:rPr>
          <w:rFonts w:ascii="Times New Roman" w:hAnsi="Times New Roman" w:cs="Times New Roman"/>
          <w:b/>
          <w:sz w:val="28"/>
          <w:szCs w:val="28"/>
        </w:rPr>
      </w:pPr>
    </w:p>
    <w:p w14:paraId="3D4672B0" w14:textId="77777777" w:rsidR="00E21867" w:rsidRPr="006131E6" w:rsidRDefault="00E21867" w:rsidP="006131E6">
      <w:pPr>
        <w:spacing w:line="240" w:lineRule="auto"/>
        <w:contextualSpacing/>
        <w:jc w:val="center"/>
        <w:rPr>
          <w:rFonts w:ascii="Times New Roman" w:hAnsi="Times New Roman" w:cs="Times New Roman"/>
          <w:b/>
          <w:sz w:val="28"/>
          <w:szCs w:val="28"/>
        </w:rPr>
      </w:pPr>
    </w:p>
    <w:p w14:paraId="52AAA413" w14:textId="77777777" w:rsidR="00E21867" w:rsidRPr="006131E6" w:rsidRDefault="00E21867" w:rsidP="006131E6">
      <w:pPr>
        <w:spacing w:line="240" w:lineRule="auto"/>
        <w:contextualSpacing/>
        <w:jc w:val="center"/>
        <w:rPr>
          <w:rFonts w:ascii="Times New Roman" w:hAnsi="Times New Roman" w:cs="Times New Roman"/>
          <w:b/>
          <w:sz w:val="28"/>
          <w:szCs w:val="28"/>
        </w:rPr>
      </w:pPr>
    </w:p>
    <w:p w14:paraId="77655A72" w14:textId="77777777" w:rsidR="00E21867" w:rsidRPr="006131E6" w:rsidRDefault="00E21867" w:rsidP="006131E6">
      <w:pPr>
        <w:spacing w:line="240" w:lineRule="auto"/>
        <w:contextualSpacing/>
        <w:jc w:val="center"/>
        <w:rPr>
          <w:rFonts w:ascii="Times New Roman" w:hAnsi="Times New Roman" w:cs="Times New Roman"/>
          <w:b/>
          <w:sz w:val="28"/>
          <w:szCs w:val="28"/>
        </w:rPr>
      </w:pPr>
    </w:p>
    <w:p w14:paraId="064BB6B0" w14:textId="77777777" w:rsidR="00E21867" w:rsidRPr="006131E6" w:rsidRDefault="00E21867" w:rsidP="006131E6">
      <w:pPr>
        <w:spacing w:line="240" w:lineRule="auto"/>
        <w:contextualSpacing/>
        <w:jc w:val="center"/>
        <w:rPr>
          <w:rFonts w:ascii="Times New Roman" w:hAnsi="Times New Roman" w:cs="Times New Roman"/>
          <w:b/>
          <w:sz w:val="28"/>
          <w:szCs w:val="28"/>
        </w:rPr>
      </w:pPr>
    </w:p>
    <w:p w14:paraId="21AC2760" w14:textId="77777777" w:rsidR="00E21867" w:rsidRPr="006131E6" w:rsidRDefault="00E21867" w:rsidP="006131E6">
      <w:pPr>
        <w:spacing w:line="240" w:lineRule="auto"/>
        <w:contextualSpacing/>
        <w:jc w:val="center"/>
        <w:rPr>
          <w:rFonts w:ascii="Times New Roman" w:hAnsi="Times New Roman" w:cs="Times New Roman"/>
          <w:b/>
          <w:sz w:val="28"/>
          <w:szCs w:val="28"/>
        </w:rPr>
      </w:pPr>
    </w:p>
    <w:p w14:paraId="646F5282" w14:textId="77777777" w:rsidR="003E2A77" w:rsidRPr="006131E6" w:rsidRDefault="003E2A77"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b/>
          <w:sz w:val="28"/>
          <w:szCs w:val="28"/>
        </w:rPr>
        <w:lastRenderedPageBreak/>
        <w:t>1.3. Планируемые результаты освоения программы</w:t>
      </w:r>
    </w:p>
    <w:p w14:paraId="1DBD2DC1" w14:textId="77777777" w:rsidR="003E2A77" w:rsidRPr="006131E6" w:rsidRDefault="003E2A77"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Целевые ориентиры</w:t>
      </w:r>
    </w:p>
    <w:p w14:paraId="7D91077F" w14:textId="77777777" w:rsidR="006A5ABC" w:rsidRPr="006131E6" w:rsidRDefault="006A5ABC" w:rsidP="006131E6">
      <w:pPr>
        <w:spacing w:line="240" w:lineRule="auto"/>
        <w:contextualSpacing/>
        <w:jc w:val="center"/>
        <w:rPr>
          <w:rFonts w:ascii="Times New Roman" w:hAnsi="Times New Roman" w:cs="Times New Roman"/>
          <w:b/>
          <w:sz w:val="28"/>
          <w:szCs w:val="28"/>
        </w:rPr>
      </w:pPr>
    </w:p>
    <w:p w14:paraId="3FD990CB" w14:textId="77777777" w:rsidR="00E21867"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3E2A77" w:rsidRPr="006131E6">
        <w:rPr>
          <w:rFonts w:ascii="Times New Roman" w:hAnsi="Times New Roman" w:cs="Times New Roman"/>
          <w:sz w:val="28"/>
          <w:szCs w:val="28"/>
        </w:rPr>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ОНР. </w:t>
      </w:r>
      <w:r w:rsidRPr="006131E6">
        <w:rPr>
          <w:rFonts w:ascii="Times New Roman" w:hAnsi="Times New Roman" w:cs="Times New Roman"/>
          <w:sz w:val="28"/>
          <w:szCs w:val="28"/>
        </w:rPr>
        <w:t xml:space="preserve">      </w:t>
      </w:r>
    </w:p>
    <w:p w14:paraId="189486C1" w14:textId="77777777" w:rsidR="003E2A77"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3E2A77" w:rsidRPr="006131E6">
        <w:rPr>
          <w:rFonts w:ascii="Times New Roman" w:hAnsi="Times New Roman" w:cs="Times New Roman"/>
          <w:sz w:val="28"/>
          <w:szCs w:val="28"/>
        </w:rPr>
        <w:t xml:space="preserve">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  </w:t>
      </w:r>
    </w:p>
    <w:p w14:paraId="150246C6" w14:textId="77777777" w:rsidR="00C518C9" w:rsidRPr="006131E6" w:rsidRDefault="00E21867"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C518C9" w:rsidRPr="006131E6">
        <w:rPr>
          <w:rFonts w:ascii="Times New Roman" w:hAnsi="Times New Roman" w:cs="Times New Roman"/>
          <w:sz w:val="28"/>
          <w:szCs w:val="28"/>
        </w:rPr>
        <w:t xml:space="preserve">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 </w:t>
      </w:r>
    </w:p>
    <w:p w14:paraId="1361D74D" w14:textId="77777777"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хорошо владеет устной речью,</w:t>
      </w:r>
      <w:r w:rsidRPr="006131E6">
        <w:rPr>
          <w:rFonts w:ascii="Times New Roman" w:hAnsi="Times New Roman" w:cs="Times New Roman"/>
          <w:sz w:val="28"/>
          <w:szCs w:val="28"/>
        </w:rPr>
        <w:t xml:space="preserve">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 </w:t>
      </w:r>
    </w:p>
    <w:p w14:paraId="2B8D4F62" w14:textId="77777777"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любознателен</w:t>
      </w:r>
      <w:r w:rsidRPr="006131E6">
        <w:rPr>
          <w:rFonts w:ascii="Times New Roman" w:hAnsi="Times New Roman" w:cs="Times New Roman"/>
          <w:sz w:val="28"/>
          <w:szCs w:val="28"/>
        </w:rPr>
        <w:t xml:space="preserve">, склонен наблюдать, экспериментировать; он обладает начальными знаниями о себе, о природном и социальном мире; у ребенка сформировано интеллектуальное мышление; </w:t>
      </w:r>
    </w:p>
    <w:p w14:paraId="672B3518" w14:textId="77777777"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способен к принятию собственных решений</w:t>
      </w:r>
      <w:r w:rsidRPr="006131E6">
        <w:rPr>
          <w:rFonts w:ascii="Times New Roman" w:hAnsi="Times New Roman" w:cs="Times New Roman"/>
          <w:sz w:val="28"/>
          <w:szCs w:val="28"/>
        </w:rPr>
        <w:t xml:space="preserve"> с опорой на знания и умения в различных видах деятельности; </w:t>
      </w:r>
    </w:p>
    <w:p w14:paraId="7FA0D965" w14:textId="77777777"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инициативен, самостоятелен</w:t>
      </w:r>
      <w:r w:rsidRPr="006131E6">
        <w:rPr>
          <w:rFonts w:ascii="Times New Roman" w:hAnsi="Times New Roman" w:cs="Times New Roman"/>
          <w:sz w:val="28"/>
          <w:szCs w:val="28"/>
        </w:rPr>
        <w:t xml:space="preserve"> в различных видах деятельности, способен выбрать себе занятия и партнеров по совместной деятельности; </w:t>
      </w:r>
    </w:p>
    <w:p w14:paraId="58C0E54F" w14:textId="77777777"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активен, успешно взаимодействует со сверстниками и взрослыми</w:t>
      </w:r>
      <w:r w:rsidRPr="006131E6">
        <w:rPr>
          <w:rFonts w:ascii="Times New Roman" w:hAnsi="Times New Roman" w:cs="Times New Roman"/>
          <w:sz w:val="28"/>
          <w:szCs w:val="28"/>
        </w:rPr>
        <w:t xml:space="preserve">; у ребенка сформировалось положительное отношение к самому себе, окружающим, к различным видам деятельности; </w:t>
      </w:r>
    </w:p>
    <w:p w14:paraId="7B29FE02" w14:textId="77777777"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способен адекватно проявлять свои чувства</w:t>
      </w:r>
      <w:r w:rsidRPr="006131E6">
        <w:rPr>
          <w:rFonts w:ascii="Times New Roman" w:hAnsi="Times New Roman" w:cs="Times New Roman"/>
          <w:sz w:val="28"/>
          <w:szCs w:val="28"/>
        </w:rPr>
        <w:t xml:space="preserve">, умеет радоваться успехам и сопереживать неудачам других, способен договариваться, старается разрешать конфликты; </w:t>
      </w:r>
    </w:p>
    <w:p w14:paraId="15028BAA" w14:textId="77777777"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ребенок обладает чувством собственного достоинства</w:t>
      </w:r>
      <w:r w:rsidRPr="006131E6">
        <w:rPr>
          <w:rFonts w:ascii="Times New Roman" w:hAnsi="Times New Roman" w:cs="Times New Roman"/>
          <w:sz w:val="28"/>
          <w:szCs w:val="28"/>
        </w:rPr>
        <w:t xml:space="preserve">, чувством веры в себя; </w:t>
      </w:r>
    </w:p>
    <w:p w14:paraId="1DB4B2D4" w14:textId="77777777"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lastRenderedPageBreak/>
        <w:t xml:space="preserve">• </w:t>
      </w:r>
      <w:r w:rsidRPr="006131E6">
        <w:rPr>
          <w:rFonts w:ascii="Times New Roman" w:hAnsi="Times New Roman" w:cs="Times New Roman"/>
          <w:b/>
          <w:i/>
          <w:sz w:val="28"/>
          <w:szCs w:val="28"/>
        </w:rPr>
        <w:t>ребенок обладает развитым воображением</w:t>
      </w:r>
      <w:r w:rsidRPr="006131E6">
        <w:rPr>
          <w:rFonts w:ascii="Times New Roman" w:hAnsi="Times New Roman" w:cs="Times New Roman"/>
          <w:sz w:val="28"/>
          <w:szCs w:val="28"/>
        </w:rPr>
        <w:t>, которое реализует в разных видах деятельности;</w:t>
      </w:r>
    </w:p>
    <w:p w14:paraId="383D4017" w14:textId="77777777"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w:t>
      </w:r>
      <w:r w:rsidRPr="006131E6">
        <w:rPr>
          <w:rFonts w:ascii="Times New Roman" w:hAnsi="Times New Roman" w:cs="Times New Roman"/>
          <w:b/>
          <w:i/>
          <w:sz w:val="28"/>
          <w:szCs w:val="28"/>
        </w:rPr>
        <w:t>ребенок умеет подчиняться правилам и социальным нормам</w:t>
      </w:r>
      <w:r w:rsidRPr="006131E6">
        <w:rPr>
          <w:rFonts w:ascii="Times New Roman" w:hAnsi="Times New Roman" w:cs="Times New Roman"/>
          <w:sz w:val="28"/>
          <w:szCs w:val="28"/>
        </w:rPr>
        <w:t>, способен к волевым усилиям, знаком с принятыми нормами и правилами поведения и готов соответствовать им;</w:t>
      </w:r>
    </w:p>
    <w:p w14:paraId="20D07A5D" w14:textId="77777777"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Pr="006131E6">
        <w:rPr>
          <w:rFonts w:ascii="Times New Roman" w:hAnsi="Times New Roman" w:cs="Times New Roman"/>
          <w:b/>
          <w:i/>
          <w:sz w:val="28"/>
          <w:szCs w:val="28"/>
        </w:rPr>
        <w:t>у ребенка развиты крупная и мелкая моторика</w:t>
      </w:r>
      <w:r w:rsidRPr="006131E6">
        <w:rPr>
          <w:rFonts w:ascii="Times New Roman" w:hAnsi="Times New Roman" w:cs="Times New Roman"/>
          <w:sz w:val="28"/>
          <w:szCs w:val="28"/>
        </w:rPr>
        <w:t xml:space="preserve">, он подвижен и вынослив, владеет основными движениями, может контролировать свои движения, умеет управлять ими. </w:t>
      </w:r>
    </w:p>
    <w:p w14:paraId="78F30A9D" w14:textId="77777777" w:rsidR="00C518C9" w:rsidRPr="006131E6" w:rsidRDefault="00C518C9"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Целевые ориентиры Программы выступают основаниями преемственности дошкольного и начального общего образования.</w:t>
      </w:r>
    </w:p>
    <w:p w14:paraId="1EEB1828" w14:textId="77777777" w:rsidR="006A5ABC" w:rsidRPr="006131E6" w:rsidRDefault="006A5ABC" w:rsidP="006131E6">
      <w:pPr>
        <w:spacing w:line="240" w:lineRule="auto"/>
        <w:contextualSpacing/>
        <w:jc w:val="both"/>
        <w:rPr>
          <w:rFonts w:ascii="Times New Roman" w:hAnsi="Times New Roman" w:cs="Times New Roman"/>
          <w:sz w:val="28"/>
          <w:szCs w:val="28"/>
        </w:rPr>
      </w:pPr>
    </w:p>
    <w:p w14:paraId="3C0A7865" w14:textId="77777777" w:rsidR="00693115" w:rsidRPr="006131E6" w:rsidRDefault="00693115" w:rsidP="006131E6">
      <w:pPr>
        <w:pStyle w:val="a3"/>
        <w:numPr>
          <w:ilvl w:val="0"/>
          <w:numId w:val="5"/>
        </w:numPr>
        <w:tabs>
          <w:tab w:val="left" w:pos="934"/>
          <w:tab w:val="center" w:pos="4677"/>
        </w:tabs>
        <w:spacing w:line="240" w:lineRule="auto"/>
        <w:jc w:val="center"/>
        <w:rPr>
          <w:rFonts w:ascii="Times New Roman" w:hAnsi="Times New Roman" w:cs="Times New Roman"/>
          <w:b/>
          <w:sz w:val="40"/>
          <w:szCs w:val="28"/>
        </w:rPr>
      </w:pPr>
      <w:r w:rsidRPr="006131E6">
        <w:rPr>
          <w:rFonts w:ascii="Times New Roman" w:hAnsi="Times New Roman" w:cs="Times New Roman"/>
          <w:b/>
          <w:sz w:val="40"/>
          <w:szCs w:val="28"/>
        </w:rPr>
        <w:t>Содержательный раздел</w:t>
      </w:r>
    </w:p>
    <w:p w14:paraId="78B98791" w14:textId="77777777" w:rsidR="00190C61" w:rsidRPr="006131E6" w:rsidRDefault="00190C61" w:rsidP="006131E6">
      <w:pPr>
        <w:pStyle w:val="a3"/>
        <w:tabs>
          <w:tab w:val="left" w:pos="934"/>
          <w:tab w:val="center" w:pos="4677"/>
        </w:tabs>
        <w:spacing w:line="240" w:lineRule="auto"/>
        <w:ind w:left="1080"/>
        <w:rPr>
          <w:rFonts w:ascii="Times New Roman" w:hAnsi="Times New Roman" w:cs="Times New Roman"/>
          <w:sz w:val="28"/>
          <w:szCs w:val="28"/>
        </w:rPr>
      </w:pPr>
    </w:p>
    <w:p w14:paraId="0092AD75" w14:textId="77777777" w:rsidR="00693115" w:rsidRPr="006131E6" w:rsidRDefault="00693115"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2.1. Характеристика детей с тяжелыми нарушениями речи (общим недоразвитием речи)</w:t>
      </w:r>
    </w:p>
    <w:p w14:paraId="161504A6" w14:textId="77777777" w:rsidR="00190C61" w:rsidRPr="006131E6" w:rsidRDefault="00190C61" w:rsidP="006131E6">
      <w:pPr>
        <w:spacing w:line="240" w:lineRule="auto"/>
        <w:contextualSpacing/>
        <w:jc w:val="center"/>
        <w:rPr>
          <w:rFonts w:ascii="Times New Roman" w:hAnsi="Times New Roman" w:cs="Times New Roman"/>
          <w:b/>
          <w:sz w:val="28"/>
          <w:szCs w:val="28"/>
        </w:rPr>
      </w:pPr>
    </w:p>
    <w:p w14:paraId="3F600F0D" w14:textId="77777777"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6131E6" w:rsidRPr="006131E6">
        <w:rPr>
          <w:rFonts w:ascii="Times New Roman" w:hAnsi="Times New Roman" w:cs="Times New Roman"/>
          <w:sz w:val="28"/>
          <w:szCs w:val="28"/>
        </w:rPr>
        <w:t xml:space="preserve">     </w:t>
      </w:r>
      <w:r w:rsidRPr="006131E6">
        <w:rPr>
          <w:rFonts w:ascii="Times New Roman" w:hAnsi="Times New Roman" w:cs="Times New Roman"/>
          <w:sz w:val="28"/>
          <w:szCs w:val="28"/>
        </w:rPr>
        <w:t xml:space="preserve">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14:paraId="632E3448" w14:textId="77777777"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14:paraId="7E98AC7B" w14:textId="77777777"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 настоящее время выделяют </w:t>
      </w:r>
      <w:r w:rsidRPr="006131E6">
        <w:rPr>
          <w:rFonts w:ascii="Times New Roman" w:hAnsi="Times New Roman" w:cs="Times New Roman"/>
          <w:b/>
          <w:i/>
          <w:sz w:val="28"/>
          <w:szCs w:val="28"/>
        </w:rPr>
        <w:t>четыре уровня</w:t>
      </w:r>
      <w:r w:rsidRPr="006131E6">
        <w:rPr>
          <w:rFonts w:ascii="Times New Roman" w:hAnsi="Times New Roman" w:cs="Times New Roman"/>
          <w:sz w:val="28"/>
          <w:szCs w:val="28"/>
        </w:rPr>
        <w:t xml:space="preserve"> речевого развития, отражающие состояние всех компонентов языковой системы у детей с ОНР (Филичева Т. Б.).  </w:t>
      </w:r>
    </w:p>
    <w:p w14:paraId="421DF454" w14:textId="77777777"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6131E6" w:rsidRPr="006131E6">
        <w:rPr>
          <w:rFonts w:ascii="Times New Roman" w:hAnsi="Times New Roman" w:cs="Times New Roman"/>
          <w:sz w:val="28"/>
          <w:szCs w:val="28"/>
        </w:rPr>
        <w:t xml:space="preserve">   </w:t>
      </w:r>
      <w:r w:rsidRPr="006131E6">
        <w:rPr>
          <w:rFonts w:ascii="Times New Roman" w:hAnsi="Times New Roman" w:cs="Times New Roman"/>
          <w:sz w:val="28"/>
          <w:szCs w:val="28"/>
        </w:rPr>
        <w:t xml:space="preserve">При </w:t>
      </w:r>
      <w:r w:rsidRPr="006131E6">
        <w:rPr>
          <w:rFonts w:ascii="Times New Roman" w:hAnsi="Times New Roman" w:cs="Times New Roman"/>
          <w:b/>
          <w:i/>
          <w:sz w:val="28"/>
          <w:szCs w:val="28"/>
        </w:rPr>
        <w:t>первом уровне</w:t>
      </w:r>
      <w:r w:rsidRPr="006131E6">
        <w:rPr>
          <w:rFonts w:ascii="Times New Roman" w:hAnsi="Times New Roman" w:cs="Times New Roman"/>
          <w:sz w:val="28"/>
          <w:szCs w:val="28"/>
        </w:rPr>
        <w:t xml:space="preserve"> 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6131E6">
        <w:rPr>
          <w:rFonts w:ascii="Times New Roman" w:hAnsi="Times New Roman" w:cs="Times New Roman"/>
          <w:sz w:val="28"/>
          <w:szCs w:val="28"/>
        </w:rPr>
        <w:t>звукокомплексов</w:t>
      </w:r>
      <w:proofErr w:type="spellEnd"/>
      <w:r w:rsidRPr="006131E6">
        <w:rPr>
          <w:rFonts w:ascii="Times New Roman" w:hAnsi="Times New Roman" w:cs="Times New Roman"/>
          <w:sz w:val="28"/>
          <w:szCs w:val="28"/>
        </w:rPr>
        <w:t xml:space="preserve">, </w:t>
      </w:r>
      <w:proofErr w:type="spellStart"/>
      <w:r w:rsidRPr="006131E6">
        <w:rPr>
          <w:rFonts w:ascii="Times New Roman" w:hAnsi="Times New Roman" w:cs="Times New Roman"/>
          <w:sz w:val="28"/>
          <w:szCs w:val="28"/>
        </w:rPr>
        <w:t>лепетных</w:t>
      </w:r>
      <w:proofErr w:type="spellEnd"/>
      <w:r w:rsidRPr="006131E6">
        <w:rPr>
          <w:rFonts w:ascii="Times New Roman" w:hAnsi="Times New Roman" w:cs="Times New Roman"/>
          <w:sz w:val="28"/>
          <w:szCs w:val="28"/>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6131E6">
        <w:rPr>
          <w:rFonts w:ascii="Times New Roman" w:hAnsi="Times New Roman" w:cs="Times New Roman"/>
          <w:sz w:val="28"/>
          <w:szCs w:val="28"/>
        </w:rPr>
        <w:t>лепетные</w:t>
      </w:r>
      <w:proofErr w:type="spellEnd"/>
      <w:r w:rsidRPr="006131E6">
        <w:rPr>
          <w:rFonts w:ascii="Times New Roman" w:hAnsi="Times New Roman" w:cs="Times New Roman"/>
          <w:sz w:val="28"/>
          <w:szCs w:val="28"/>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14:paraId="123307EB" w14:textId="77777777"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6131E6" w:rsidRPr="006131E6">
        <w:rPr>
          <w:rFonts w:ascii="Times New Roman" w:hAnsi="Times New Roman" w:cs="Times New Roman"/>
          <w:sz w:val="28"/>
          <w:szCs w:val="28"/>
        </w:rPr>
        <w:t xml:space="preserve">     </w:t>
      </w:r>
      <w:r w:rsidRPr="006131E6">
        <w:rPr>
          <w:rFonts w:ascii="Times New Roman" w:hAnsi="Times New Roman" w:cs="Times New Roman"/>
          <w:sz w:val="28"/>
          <w:szCs w:val="28"/>
        </w:rPr>
        <w:t xml:space="preserve">При переходе ко </w:t>
      </w:r>
      <w:r w:rsidRPr="006131E6">
        <w:rPr>
          <w:rFonts w:ascii="Times New Roman" w:hAnsi="Times New Roman" w:cs="Times New Roman"/>
          <w:b/>
          <w:i/>
          <w:sz w:val="28"/>
          <w:szCs w:val="28"/>
        </w:rPr>
        <w:t>второму уровню</w:t>
      </w:r>
      <w:r w:rsidRPr="006131E6">
        <w:rPr>
          <w:rFonts w:ascii="Times New Roman" w:hAnsi="Times New Roman" w:cs="Times New Roman"/>
          <w:sz w:val="28"/>
          <w:szCs w:val="28"/>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w:t>
      </w:r>
      <w:r w:rsidRPr="006131E6">
        <w:rPr>
          <w:rFonts w:ascii="Times New Roman" w:hAnsi="Times New Roman" w:cs="Times New Roman"/>
          <w:sz w:val="28"/>
          <w:szCs w:val="28"/>
        </w:rPr>
        <w:lastRenderedPageBreak/>
        <w:t xml:space="preserve">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6131E6">
        <w:rPr>
          <w:rFonts w:ascii="Times New Roman" w:hAnsi="Times New Roman" w:cs="Times New Roman"/>
          <w:sz w:val="28"/>
          <w:szCs w:val="28"/>
        </w:rPr>
        <w:t>звуконаполняемости</w:t>
      </w:r>
      <w:proofErr w:type="spellEnd"/>
      <w:r w:rsidRPr="006131E6">
        <w:rPr>
          <w:rFonts w:ascii="Times New Roman" w:hAnsi="Times New Roman" w:cs="Times New Roman"/>
          <w:sz w:val="28"/>
          <w:szCs w:val="28"/>
        </w:rPr>
        <w:t xml:space="preserve"> слов. У детей выявляется недостаточность фонетической стороны речи (большое количество несформированных звуков).  </w:t>
      </w:r>
    </w:p>
    <w:p w14:paraId="4AC38E33" w14:textId="77777777" w:rsidR="00693115" w:rsidRPr="006131E6" w:rsidRDefault="006131E6"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b/>
          <w:i/>
          <w:sz w:val="28"/>
          <w:szCs w:val="28"/>
        </w:rPr>
        <w:t xml:space="preserve">         </w:t>
      </w:r>
      <w:r w:rsidR="00693115" w:rsidRPr="006131E6">
        <w:rPr>
          <w:rFonts w:ascii="Times New Roman" w:hAnsi="Times New Roman" w:cs="Times New Roman"/>
          <w:b/>
          <w:i/>
          <w:sz w:val="28"/>
          <w:szCs w:val="28"/>
        </w:rPr>
        <w:t>Третий уровень</w:t>
      </w:r>
      <w:r w:rsidR="00693115" w:rsidRPr="006131E6">
        <w:rPr>
          <w:rFonts w:ascii="Times New Roman" w:hAnsi="Times New Roman" w:cs="Times New Roman"/>
          <w:sz w:val="28"/>
          <w:szCs w:val="28"/>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14:paraId="4B330D79" w14:textId="77777777" w:rsidR="00693115" w:rsidRPr="006131E6" w:rsidRDefault="00693115"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b/>
          <w:i/>
          <w:sz w:val="28"/>
          <w:szCs w:val="28"/>
        </w:rPr>
        <w:t xml:space="preserve">     </w:t>
      </w:r>
      <w:r w:rsidR="006131E6" w:rsidRPr="006131E6">
        <w:rPr>
          <w:rFonts w:ascii="Times New Roman" w:hAnsi="Times New Roman" w:cs="Times New Roman"/>
          <w:b/>
          <w:i/>
          <w:sz w:val="28"/>
          <w:szCs w:val="28"/>
        </w:rPr>
        <w:t xml:space="preserve"> </w:t>
      </w:r>
      <w:r w:rsidRPr="006131E6">
        <w:rPr>
          <w:rFonts w:ascii="Times New Roman" w:hAnsi="Times New Roman" w:cs="Times New Roman"/>
          <w:b/>
          <w:i/>
          <w:sz w:val="28"/>
          <w:szCs w:val="28"/>
        </w:rPr>
        <w:t>Четвертый уровень</w:t>
      </w:r>
      <w:r w:rsidRPr="006131E6">
        <w:rPr>
          <w:rFonts w:ascii="Times New Roman" w:hAnsi="Times New Roman" w:cs="Times New Roman"/>
          <w:sz w:val="28"/>
          <w:szCs w:val="28"/>
        </w:rPr>
        <w:t xml:space="preserve">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6131E6">
        <w:rPr>
          <w:rFonts w:ascii="Times New Roman" w:hAnsi="Times New Roman" w:cs="Times New Roman"/>
          <w:sz w:val="28"/>
          <w:szCs w:val="28"/>
        </w:rPr>
        <w:t>звуконаполняемости</w:t>
      </w:r>
      <w:proofErr w:type="spellEnd"/>
      <w:r w:rsidRPr="006131E6">
        <w:rPr>
          <w:rFonts w:ascii="Times New Roman" w:hAnsi="Times New Roman" w:cs="Times New Roman"/>
          <w:sz w:val="28"/>
          <w:szCs w:val="28"/>
        </w:rPr>
        <w:t xml:space="preserve">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w:t>
      </w:r>
      <w:proofErr w:type="spellStart"/>
      <w:r w:rsidRPr="006131E6">
        <w:rPr>
          <w:rFonts w:ascii="Times New Roman" w:hAnsi="Times New Roman" w:cs="Times New Roman"/>
          <w:sz w:val="28"/>
          <w:szCs w:val="28"/>
        </w:rPr>
        <w:t>фонемообразования</w:t>
      </w:r>
      <w:proofErr w:type="spellEnd"/>
      <w:r w:rsidRPr="006131E6">
        <w:rPr>
          <w:rFonts w:ascii="Times New Roman" w:hAnsi="Times New Roman" w:cs="Times New Roman"/>
          <w:sz w:val="28"/>
          <w:szCs w:val="28"/>
        </w:rPr>
        <w:t xml:space="preserve">.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w:t>
      </w:r>
      <w:r w:rsidRPr="006131E6">
        <w:rPr>
          <w:rFonts w:ascii="Times New Roman" w:hAnsi="Times New Roman" w:cs="Times New Roman"/>
          <w:sz w:val="28"/>
          <w:szCs w:val="28"/>
        </w:rPr>
        <w:lastRenderedPageBreak/>
        <w:t xml:space="preserve">Дети с ОНР имеют (по сравнению с возрастной нормой) особенности развития сенсомоторных, высших психических функций, психической активности.  </w:t>
      </w:r>
    </w:p>
    <w:p w14:paraId="0098B7B9" w14:textId="77777777" w:rsidR="00693115" w:rsidRPr="006131E6" w:rsidRDefault="00693115" w:rsidP="006131E6">
      <w:pPr>
        <w:spacing w:line="240" w:lineRule="auto"/>
        <w:contextualSpacing/>
        <w:jc w:val="both"/>
        <w:rPr>
          <w:rFonts w:ascii="Times New Roman" w:hAnsi="Times New Roman" w:cs="Times New Roman"/>
          <w:b/>
          <w:sz w:val="28"/>
          <w:szCs w:val="28"/>
        </w:rPr>
      </w:pPr>
    </w:p>
    <w:p w14:paraId="7DCCE2BC" w14:textId="77777777" w:rsidR="00693115" w:rsidRPr="006131E6" w:rsidRDefault="00693115" w:rsidP="006131E6">
      <w:pPr>
        <w:spacing w:line="240" w:lineRule="auto"/>
        <w:contextualSpacing/>
        <w:rPr>
          <w:rFonts w:ascii="Times New Roman" w:hAnsi="Times New Roman" w:cs="Times New Roman"/>
          <w:b/>
          <w:sz w:val="28"/>
          <w:szCs w:val="28"/>
        </w:rPr>
      </w:pPr>
      <w:r w:rsidRPr="006131E6">
        <w:rPr>
          <w:rFonts w:ascii="Times New Roman" w:hAnsi="Times New Roman" w:cs="Times New Roman"/>
          <w:b/>
          <w:sz w:val="28"/>
          <w:szCs w:val="28"/>
        </w:rPr>
        <w:t>2.2. Содержание образовательных областей программы. Коррекционная, образовательная, игровая, досуговая деятельность</w:t>
      </w:r>
    </w:p>
    <w:p w14:paraId="38233EC9" w14:textId="77777777" w:rsidR="006131E6" w:rsidRPr="006131E6" w:rsidRDefault="006131E6" w:rsidP="006131E6">
      <w:pPr>
        <w:spacing w:line="240" w:lineRule="auto"/>
        <w:jc w:val="center"/>
        <w:rPr>
          <w:rFonts w:ascii="Times New Roman" w:hAnsi="Times New Roman" w:cs="Times New Roman"/>
          <w:b/>
          <w:sz w:val="28"/>
          <w:szCs w:val="28"/>
        </w:rPr>
      </w:pPr>
    </w:p>
    <w:p w14:paraId="3B2C6708" w14:textId="77777777" w:rsidR="00F429B2" w:rsidRPr="006131E6" w:rsidRDefault="00F429B2"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t>2.2.2 СТАРШАЯ ГРУППА</w:t>
      </w:r>
    </w:p>
    <w:p w14:paraId="317978B8" w14:textId="77777777" w:rsidR="00FB7DBE" w:rsidRPr="006131E6" w:rsidRDefault="00F429B2"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t>Задачи и содержание коррекционно-развивающей работы</w:t>
      </w:r>
    </w:p>
    <w:p w14:paraId="1C190A61" w14:textId="77777777" w:rsidR="00FB7DBE" w:rsidRPr="006131E6" w:rsidRDefault="00F429B2"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 xml:space="preserve">Речевое развитие                                                  </w:t>
      </w:r>
    </w:p>
    <w:p w14:paraId="07AFF56C" w14:textId="77777777" w:rsidR="00FB7DBE"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 xml:space="preserve"> РАЗВИТИЕ СЛОВАРЯ  </w:t>
      </w:r>
    </w:p>
    <w:p w14:paraId="0466DCF8" w14:textId="77777777" w:rsidR="005C19CE" w:rsidRPr="006131E6" w:rsidRDefault="005C19CE" w:rsidP="006131E6">
      <w:pPr>
        <w:spacing w:line="240" w:lineRule="auto"/>
        <w:contextualSpacing/>
        <w:jc w:val="center"/>
        <w:rPr>
          <w:rFonts w:ascii="Times New Roman" w:hAnsi="Times New Roman" w:cs="Times New Roman"/>
          <w:sz w:val="28"/>
          <w:szCs w:val="28"/>
        </w:rPr>
      </w:pPr>
    </w:p>
    <w:p w14:paraId="7937DA6D" w14:textId="77777777"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p w14:paraId="6EC37A9C" w14:textId="77777777"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Обеспечить переход от накопленных представлений и пассивного речевого запаса к активному использованию речевых средств.  </w:t>
      </w:r>
    </w:p>
    <w:p w14:paraId="5C43ABFB" w14:textId="77777777"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Расширить объем правильно произносимых существительных — названий предметов, объектов, их частей по всем изучаемым лексическим темам.  </w:t>
      </w:r>
    </w:p>
    <w:p w14:paraId="2B299905" w14:textId="77777777"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w:t>
      </w:r>
    </w:p>
    <w:p w14:paraId="75E030AD" w14:textId="77777777"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w:t>
      </w:r>
    </w:p>
    <w:p w14:paraId="34B85136" w14:textId="77777777"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 Учить сопоставлять предметы и явления и на этой основе обеспечить понимание и использование в речи слов-синонимов и слов-антонимов.  </w:t>
      </w:r>
    </w:p>
    <w:p w14:paraId="1E1061E8" w14:textId="77777777" w:rsidR="00FB7DBE"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Расширить понимание значения простых предлогов и активизировать их использование в речи.  </w:t>
      </w:r>
    </w:p>
    <w:p w14:paraId="7588BA39" w14:textId="77777777"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слово и умение оперировать им.    </w:t>
      </w:r>
    </w:p>
    <w:p w14:paraId="195D1EB6" w14:textId="77777777" w:rsidR="00FB7DBE" w:rsidRPr="006131E6" w:rsidRDefault="00FB7DBE" w:rsidP="006131E6">
      <w:pPr>
        <w:spacing w:line="240" w:lineRule="auto"/>
        <w:jc w:val="center"/>
        <w:rPr>
          <w:rFonts w:ascii="Times New Roman" w:hAnsi="Times New Roman" w:cs="Times New Roman"/>
          <w:sz w:val="28"/>
          <w:szCs w:val="28"/>
        </w:rPr>
      </w:pPr>
    </w:p>
    <w:p w14:paraId="246FE54A" w14:textId="77777777" w:rsidR="006131E6" w:rsidRDefault="006131E6" w:rsidP="006131E6">
      <w:pPr>
        <w:spacing w:line="240" w:lineRule="auto"/>
        <w:jc w:val="center"/>
        <w:rPr>
          <w:rFonts w:ascii="Times New Roman" w:hAnsi="Times New Roman" w:cs="Times New Roman"/>
          <w:sz w:val="28"/>
          <w:szCs w:val="28"/>
        </w:rPr>
      </w:pPr>
    </w:p>
    <w:p w14:paraId="73BC120F" w14:textId="77777777" w:rsidR="006131E6" w:rsidRDefault="006131E6" w:rsidP="006131E6">
      <w:pPr>
        <w:spacing w:line="240" w:lineRule="auto"/>
        <w:jc w:val="center"/>
        <w:rPr>
          <w:rFonts w:ascii="Times New Roman" w:hAnsi="Times New Roman" w:cs="Times New Roman"/>
          <w:sz w:val="28"/>
          <w:szCs w:val="28"/>
        </w:rPr>
      </w:pPr>
    </w:p>
    <w:p w14:paraId="110DC2E9" w14:textId="77777777" w:rsidR="006131E6" w:rsidRDefault="00F429B2" w:rsidP="006131E6">
      <w:pPr>
        <w:spacing w:after="0" w:line="240" w:lineRule="auto"/>
        <w:jc w:val="center"/>
        <w:rPr>
          <w:rFonts w:ascii="Times New Roman" w:hAnsi="Times New Roman" w:cs="Times New Roman"/>
          <w:sz w:val="28"/>
          <w:szCs w:val="28"/>
        </w:rPr>
      </w:pPr>
      <w:r w:rsidRPr="006131E6">
        <w:rPr>
          <w:rFonts w:ascii="Times New Roman" w:hAnsi="Times New Roman" w:cs="Times New Roman"/>
          <w:sz w:val="28"/>
          <w:szCs w:val="28"/>
        </w:rPr>
        <w:lastRenderedPageBreak/>
        <w:t xml:space="preserve">ФОРМИРОВАНИЕ И СОВЕРШЕНСТВОВАНИЕ </w:t>
      </w:r>
    </w:p>
    <w:p w14:paraId="57FB290E" w14:textId="77777777" w:rsidR="00FB7DBE" w:rsidRDefault="00F429B2" w:rsidP="006131E6">
      <w:pPr>
        <w:spacing w:after="0" w:line="240" w:lineRule="auto"/>
        <w:jc w:val="center"/>
        <w:rPr>
          <w:rFonts w:ascii="Times New Roman" w:hAnsi="Times New Roman" w:cs="Times New Roman"/>
          <w:sz w:val="28"/>
          <w:szCs w:val="28"/>
        </w:rPr>
      </w:pPr>
      <w:r w:rsidRPr="006131E6">
        <w:rPr>
          <w:rFonts w:ascii="Times New Roman" w:hAnsi="Times New Roman" w:cs="Times New Roman"/>
          <w:sz w:val="28"/>
          <w:szCs w:val="28"/>
        </w:rPr>
        <w:t xml:space="preserve"> ГРАММАТИЧЕСКОГО СТРОЯ РЕЧИ</w:t>
      </w:r>
    </w:p>
    <w:p w14:paraId="5962D1B4" w14:textId="77777777" w:rsidR="006131E6" w:rsidRPr="006131E6" w:rsidRDefault="006131E6" w:rsidP="006131E6">
      <w:pPr>
        <w:spacing w:after="0" w:line="240" w:lineRule="auto"/>
        <w:jc w:val="center"/>
        <w:rPr>
          <w:rFonts w:ascii="Times New Roman" w:hAnsi="Times New Roman" w:cs="Times New Roman"/>
          <w:sz w:val="28"/>
          <w:szCs w:val="28"/>
        </w:rPr>
      </w:pPr>
    </w:p>
    <w:p w14:paraId="3F13DB81" w14:textId="77777777"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w:t>
      </w:r>
    </w:p>
    <w:p w14:paraId="77D8BA07" w14:textId="77777777"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proofErr w:type="spellStart"/>
      <w:proofErr w:type="gramStart"/>
      <w:r w:rsidR="00F429B2" w:rsidRPr="006131E6">
        <w:rPr>
          <w:rFonts w:ascii="Times New Roman" w:hAnsi="Times New Roman" w:cs="Times New Roman"/>
          <w:sz w:val="28"/>
          <w:szCs w:val="28"/>
        </w:rPr>
        <w:t>онок</w:t>
      </w:r>
      <w:proofErr w:type="spellEnd"/>
      <w:r w:rsidR="00F429B2" w:rsidRPr="006131E6">
        <w:rPr>
          <w:rFonts w:ascii="Times New Roman" w:hAnsi="Times New Roman" w:cs="Times New Roman"/>
          <w:sz w:val="28"/>
          <w:szCs w:val="28"/>
        </w:rPr>
        <w:t>,-</w:t>
      </w:r>
      <w:proofErr w:type="gramEnd"/>
      <w:r w:rsidR="00F429B2" w:rsidRPr="006131E6">
        <w:rPr>
          <w:rFonts w:ascii="Times New Roman" w:hAnsi="Times New Roman" w:cs="Times New Roman"/>
          <w:sz w:val="28"/>
          <w:szCs w:val="28"/>
        </w:rPr>
        <w:t xml:space="preserve"> </w:t>
      </w:r>
      <w:proofErr w:type="spellStart"/>
      <w:r w:rsidR="00F429B2" w:rsidRPr="006131E6">
        <w:rPr>
          <w:rFonts w:ascii="Times New Roman" w:hAnsi="Times New Roman" w:cs="Times New Roman"/>
          <w:sz w:val="28"/>
          <w:szCs w:val="28"/>
        </w:rPr>
        <w:t>енок</w:t>
      </w:r>
      <w:proofErr w:type="spellEnd"/>
      <w:r w:rsidR="00F429B2" w:rsidRPr="006131E6">
        <w:rPr>
          <w:rFonts w:ascii="Times New Roman" w:hAnsi="Times New Roman" w:cs="Times New Roman"/>
          <w:sz w:val="28"/>
          <w:szCs w:val="28"/>
        </w:rPr>
        <w:t xml:space="preserve">, </w:t>
      </w:r>
      <w:proofErr w:type="spellStart"/>
      <w:r w:rsidR="00F429B2" w:rsidRPr="006131E6">
        <w:rPr>
          <w:rFonts w:ascii="Times New Roman" w:hAnsi="Times New Roman" w:cs="Times New Roman"/>
          <w:sz w:val="28"/>
          <w:szCs w:val="28"/>
        </w:rPr>
        <w:t>ат</w:t>
      </w:r>
      <w:proofErr w:type="spellEnd"/>
      <w:r w:rsidR="00F429B2" w:rsidRPr="006131E6">
        <w:rPr>
          <w:rFonts w:ascii="Times New Roman" w:hAnsi="Times New Roman" w:cs="Times New Roman"/>
          <w:sz w:val="28"/>
          <w:szCs w:val="28"/>
        </w:rPr>
        <w:t>-, -</w:t>
      </w:r>
      <w:proofErr w:type="spellStart"/>
      <w:r w:rsidR="00F429B2" w:rsidRPr="006131E6">
        <w:rPr>
          <w:rFonts w:ascii="Times New Roman" w:hAnsi="Times New Roman" w:cs="Times New Roman"/>
          <w:sz w:val="28"/>
          <w:szCs w:val="28"/>
        </w:rPr>
        <w:t>ят</w:t>
      </w:r>
      <w:proofErr w:type="spellEnd"/>
      <w:r w:rsidR="00F429B2" w:rsidRPr="006131E6">
        <w:rPr>
          <w:rFonts w:ascii="Times New Roman" w:hAnsi="Times New Roman" w:cs="Times New Roman"/>
          <w:sz w:val="28"/>
          <w:szCs w:val="28"/>
        </w:rPr>
        <w:t xml:space="preserve">-, глаголов с различными приставками.  </w:t>
      </w:r>
    </w:p>
    <w:p w14:paraId="50659A66" w14:textId="77777777" w:rsidR="00FB7DBE" w:rsidRPr="006131E6" w:rsidRDefault="006131E6" w:rsidP="006131E6">
      <w:pPr>
        <w:spacing w:line="240" w:lineRule="auto"/>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Научить образовывать и использовать в экспрессивной речи относительные и притяжательные прилагательные.  </w:t>
      </w:r>
    </w:p>
    <w:p w14:paraId="64E11EA2" w14:textId="77777777"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согласования прилагательных и числительных с существительными в роде, числе, падеже.  </w:t>
      </w:r>
    </w:p>
    <w:p w14:paraId="2B61160D" w14:textId="77777777"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14:paraId="4697CB76" w14:textId="77777777"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умение составлять простые предложения с противительными союзами, сложносочиненные и сложноподчиненные предложения.  </w:t>
      </w:r>
    </w:p>
    <w:p w14:paraId="4865466F" w14:textId="77777777" w:rsidR="00FB7DBE"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понятие предложение и умение оперировать им, а также навык анализа простого двусоставного предложения из 2—3 слов (без предлога и с предлогом).    </w:t>
      </w:r>
    </w:p>
    <w:p w14:paraId="704BDE9F" w14:textId="77777777" w:rsidR="00FB7DBE" w:rsidRPr="006131E6" w:rsidRDefault="00FB7DBE" w:rsidP="006131E6">
      <w:pPr>
        <w:spacing w:line="240" w:lineRule="auto"/>
        <w:contextualSpacing/>
        <w:jc w:val="both"/>
        <w:rPr>
          <w:rFonts w:ascii="Times New Roman" w:hAnsi="Times New Roman" w:cs="Times New Roman"/>
          <w:sz w:val="28"/>
          <w:szCs w:val="28"/>
        </w:rPr>
      </w:pPr>
    </w:p>
    <w:p w14:paraId="29A872D9" w14:textId="77777777" w:rsidR="00796E1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ФОНЕТИКО-ФОНЕМАТИЧЕСКОЙ СИСТЕМЫ ЯЗЫКА И НАВЫКОВ ЯЗЫКОВОГО АНАЛИЗА</w:t>
      </w:r>
    </w:p>
    <w:p w14:paraId="3E4AB6B0" w14:textId="77777777" w:rsidR="00796E16" w:rsidRPr="006131E6" w:rsidRDefault="00796E16" w:rsidP="006131E6">
      <w:pPr>
        <w:spacing w:line="240" w:lineRule="auto"/>
        <w:contextualSpacing/>
        <w:jc w:val="center"/>
        <w:rPr>
          <w:rFonts w:ascii="Times New Roman" w:hAnsi="Times New Roman" w:cs="Times New Roman"/>
          <w:b/>
          <w:i/>
          <w:sz w:val="28"/>
          <w:szCs w:val="28"/>
        </w:rPr>
      </w:pPr>
    </w:p>
    <w:p w14:paraId="534F5F32" w14:textId="77777777" w:rsidR="00796E1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Развитие просодической стороны речи</w:t>
      </w:r>
    </w:p>
    <w:p w14:paraId="2703D22A"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правильное речевое дыхание и длительный ротовой выдох.  </w:t>
      </w:r>
    </w:p>
    <w:p w14:paraId="58A2564B" w14:textId="77777777" w:rsidR="00796E1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Закрепить навык мягкого голосоведения.  </w:t>
      </w:r>
    </w:p>
    <w:p w14:paraId="66D56E8F"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Воспитывать умеренный темп речи по подражанию педагогу и в упражнениях на координацию речи с движением.  </w:t>
      </w:r>
    </w:p>
    <w:p w14:paraId="24FF52B2" w14:textId="77777777" w:rsidR="00796E16" w:rsidRPr="006131E6" w:rsidRDefault="006131E6" w:rsidP="006131E6">
      <w:pPr>
        <w:spacing w:line="240" w:lineRule="auto"/>
        <w:contextualSpacing/>
        <w:jc w:val="both"/>
        <w:rPr>
          <w:rFonts w:ascii="Times New Roman" w:hAnsi="Times New Roman" w:cs="Times New Roman"/>
          <w:b/>
          <w:i/>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ритмичность речи, ее интонационную выразительность, модуляцию голоса.    </w:t>
      </w:r>
    </w:p>
    <w:p w14:paraId="72143BF8" w14:textId="77777777" w:rsidR="00796E1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Коррекция произносительной стороны речи</w:t>
      </w:r>
    </w:p>
    <w:p w14:paraId="0D4D99F9"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правильное произношение имеющихся звуков в игровой и свободной речевой деятельности.  </w:t>
      </w:r>
    </w:p>
    <w:p w14:paraId="7518A91D"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Активизировать движения речевого аппарата, готовить его к формированию звуков всех групп.  </w:t>
      </w:r>
    </w:p>
    <w:p w14:paraId="4E1CBE90"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правильные уклады свистящих, шипящих, аффрикат, йотированных и сонорных звуков, автоматизировать поставленные звуки в свободной речевой и игровой деятельности.    </w:t>
      </w:r>
    </w:p>
    <w:p w14:paraId="3FC76C0F" w14:textId="77777777" w:rsidR="006131E6" w:rsidRDefault="006131E6" w:rsidP="006131E6">
      <w:pPr>
        <w:spacing w:line="240" w:lineRule="auto"/>
        <w:contextualSpacing/>
        <w:jc w:val="center"/>
        <w:rPr>
          <w:rFonts w:ascii="Times New Roman" w:hAnsi="Times New Roman" w:cs="Times New Roman"/>
          <w:b/>
          <w:i/>
          <w:sz w:val="28"/>
          <w:szCs w:val="28"/>
        </w:rPr>
      </w:pPr>
    </w:p>
    <w:p w14:paraId="60895BCE" w14:textId="77777777" w:rsidR="006131E6" w:rsidRDefault="006131E6" w:rsidP="006131E6">
      <w:pPr>
        <w:spacing w:line="240" w:lineRule="auto"/>
        <w:contextualSpacing/>
        <w:jc w:val="center"/>
        <w:rPr>
          <w:rFonts w:ascii="Times New Roman" w:hAnsi="Times New Roman" w:cs="Times New Roman"/>
          <w:b/>
          <w:i/>
          <w:sz w:val="28"/>
          <w:szCs w:val="28"/>
        </w:rPr>
      </w:pPr>
    </w:p>
    <w:p w14:paraId="1093DE4E" w14:textId="77777777" w:rsidR="00796E1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lastRenderedPageBreak/>
        <w:t xml:space="preserve">Работа над слоговой структурой и </w:t>
      </w:r>
      <w:proofErr w:type="spellStart"/>
      <w:r w:rsidRPr="006131E6">
        <w:rPr>
          <w:rFonts w:ascii="Times New Roman" w:hAnsi="Times New Roman" w:cs="Times New Roman"/>
          <w:b/>
          <w:i/>
          <w:sz w:val="28"/>
          <w:szCs w:val="28"/>
        </w:rPr>
        <w:t>звуконаполняемостью</w:t>
      </w:r>
      <w:proofErr w:type="spellEnd"/>
      <w:r w:rsidRPr="006131E6">
        <w:rPr>
          <w:rFonts w:ascii="Times New Roman" w:hAnsi="Times New Roman" w:cs="Times New Roman"/>
          <w:b/>
          <w:i/>
          <w:sz w:val="28"/>
          <w:szCs w:val="28"/>
        </w:rPr>
        <w:t xml:space="preserve"> слов</w:t>
      </w:r>
    </w:p>
    <w:p w14:paraId="13C42277" w14:textId="77777777" w:rsidR="006131E6" w:rsidRPr="006131E6" w:rsidRDefault="006131E6" w:rsidP="006131E6">
      <w:pPr>
        <w:spacing w:line="240" w:lineRule="auto"/>
        <w:contextualSpacing/>
        <w:jc w:val="center"/>
        <w:rPr>
          <w:rFonts w:ascii="Times New Roman" w:hAnsi="Times New Roman" w:cs="Times New Roman"/>
          <w:b/>
          <w:i/>
          <w:sz w:val="28"/>
          <w:szCs w:val="28"/>
        </w:rPr>
      </w:pPr>
    </w:p>
    <w:p w14:paraId="666AF7AF"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w:t>
      </w:r>
    </w:p>
    <w:p w14:paraId="30ACE737"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Обеспечить дальнейшее усвоение и использование в речи слов различной </w:t>
      </w:r>
      <w:proofErr w:type="spellStart"/>
      <w:r w:rsidR="00F429B2" w:rsidRPr="006131E6">
        <w:rPr>
          <w:rFonts w:ascii="Times New Roman" w:hAnsi="Times New Roman" w:cs="Times New Roman"/>
          <w:sz w:val="28"/>
          <w:szCs w:val="28"/>
        </w:rPr>
        <w:t>звукослоговой</w:t>
      </w:r>
      <w:proofErr w:type="spellEnd"/>
      <w:r w:rsidR="00F429B2" w:rsidRPr="006131E6">
        <w:rPr>
          <w:rFonts w:ascii="Times New Roman" w:hAnsi="Times New Roman" w:cs="Times New Roman"/>
          <w:sz w:val="28"/>
          <w:szCs w:val="28"/>
        </w:rPr>
        <w:t xml:space="preserve"> структуры.    </w:t>
      </w:r>
    </w:p>
    <w:p w14:paraId="742EFF5F" w14:textId="77777777" w:rsidR="006131E6" w:rsidRDefault="006131E6" w:rsidP="006131E6">
      <w:pPr>
        <w:spacing w:line="240" w:lineRule="auto"/>
        <w:contextualSpacing/>
        <w:jc w:val="center"/>
        <w:rPr>
          <w:rFonts w:ascii="Times New Roman" w:hAnsi="Times New Roman" w:cs="Times New Roman"/>
          <w:b/>
          <w:i/>
          <w:sz w:val="28"/>
          <w:szCs w:val="28"/>
        </w:rPr>
      </w:pPr>
    </w:p>
    <w:p w14:paraId="4A07C9E9" w14:textId="77777777" w:rsidR="00796E1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Совершенствование фонематического восприятия, навыков звукового и слогового анализа и синтеза</w:t>
      </w:r>
    </w:p>
    <w:p w14:paraId="27D9C6CA"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различать на слух гласные звуки.  </w:t>
      </w:r>
    </w:p>
    <w:p w14:paraId="68ABF05F"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представления о гласных и согласных звуках, их отличительных признаках. </w:t>
      </w:r>
    </w:p>
    <w:p w14:paraId="2731672C"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Упражнять в различении на слух гласных и согласных звуков, в подборе слов на заданные гласные и согласные звуки.  </w:t>
      </w:r>
    </w:p>
    <w:p w14:paraId="2D4FC3B9"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w:t>
      </w:r>
    </w:p>
    <w:p w14:paraId="681467A5" w14:textId="77777777" w:rsidR="00796E1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6131E6">
        <w:rPr>
          <w:rFonts w:ascii="Times New Roman" w:hAnsi="Times New Roman" w:cs="Times New Roman"/>
          <w:sz w:val="28"/>
          <w:szCs w:val="28"/>
        </w:rPr>
        <w:t xml:space="preserve">    </w:t>
      </w:r>
      <w:r w:rsidRPr="006131E6">
        <w:rPr>
          <w:rFonts w:ascii="Times New Roman" w:hAnsi="Times New Roman" w:cs="Times New Roman"/>
          <w:sz w:val="28"/>
          <w:szCs w:val="28"/>
        </w:rPr>
        <w:t xml:space="preserve">Закреплять навык выделения заданных звуков из ряда звуков, гласных из начала слова, согласных из конца и начала слова.  </w:t>
      </w:r>
    </w:p>
    <w:p w14:paraId="71D9242B"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w:t>
      </w:r>
    </w:p>
    <w:p w14:paraId="324D6FCC" w14:textId="77777777" w:rsidR="00F429B2" w:rsidRPr="006131E6" w:rsidRDefault="006131E6" w:rsidP="006131E6">
      <w:pPr>
        <w:spacing w:line="240" w:lineRule="auto"/>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навык различения согласных звуков по признакам: глухой-звонкий, твердый-мягкий.  </w:t>
      </w:r>
    </w:p>
    <w:p w14:paraId="5FC6A76B"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понятия звук, гласный звук, согласный звук.  </w:t>
      </w:r>
    </w:p>
    <w:p w14:paraId="6311AA8E"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понятия звонкий согласный звук, глухой согласный звук, мягкий согласный звук, твердый согласный звук.  </w:t>
      </w:r>
    </w:p>
    <w:p w14:paraId="37C8FF00"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навыки слогового анализа и синтеза слов, состоящих из двух слогов, одного слога, трех слогов. </w:t>
      </w:r>
    </w:p>
    <w:p w14:paraId="34EB6EAE" w14:textId="77777777" w:rsidR="00796E16" w:rsidRPr="006131E6" w:rsidRDefault="006131E6"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понятие слог и умение оперировать им.    </w:t>
      </w:r>
    </w:p>
    <w:p w14:paraId="4701CE38" w14:textId="77777777" w:rsidR="00796E16" w:rsidRPr="006131E6" w:rsidRDefault="00796E16" w:rsidP="006131E6">
      <w:pPr>
        <w:spacing w:line="240" w:lineRule="auto"/>
        <w:contextualSpacing/>
        <w:jc w:val="center"/>
        <w:rPr>
          <w:rFonts w:ascii="Times New Roman" w:hAnsi="Times New Roman" w:cs="Times New Roman"/>
          <w:sz w:val="28"/>
          <w:szCs w:val="28"/>
        </w:rPr>
      </w:pPr>
    </w:p>
    <w:p w14:paraId="2B511F59" w14:textId="77777777" w:rsidR="00796E1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СВЯЗНОЙ РЕЧИ И ФОРМИРОВАНИЕ КОММУНИКАТИВНЫХ НАВЫКОВ</w:t>
      </w:r>
    </w:p>
    <w:p w14:paraId="622C6D7A" w14:textId="77777777" w:rsidR="00796E16" w:rsidRPr="006131E6" w:rsidRDefault="00796E16" w:rsidP="006131E6">
      <w:pPr>
        <w:spacing w:line="240" w:lineRule="auto"/>
        <w:contextualSpacing/>
        <w:jc w:val="both"/>
        <w:rPr>
          <w:rFonts w:ascii="Times New Roman" w:hAnsi="Times New Roman" w:cs="Times New Roman"/>
          <w:sz w:val="28"/>
          <w:szCs w:val="28"/>
        </w:rPr>
      </w:pPr>
    </w:p>
    <w:p w14:paraId="5D70BA7C" w14:textId="77777777" w:rsidR="00796E1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14:paraId="48AF06BB" w14:textId="77777777" w:rsidR="00796E1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отвечать на вопросы кратко и полно, задавать вопросы, вести диалог, выслушивать друг друга до конца.  </w:t>
      </w:r>
    </w:p>
    <w:p w14:paraId="7DA20C0C" w14:textId="77777777" w:rsidR="00796E1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w:t>
      </w:r>
      <w:r w:rsidR="00F429B2" w:rsidRPr="006131E6">
        <w:rPr>
          <w:rFonts w:ascii="Times New Roman" w:hAnsi="Times New Roman" w:cs="Times New Roman"/>
          <w:sz w:val="28"/>
          <w:szCs w:val="28"/>
        </w:rPr>
        <w:lastRenderedPageBreak/>
        <w:t xml:space="preserve">серии сюжетных картинок и сюжетной картины по предложенному педагогом или коллективно составленному плану.  </w:t>
      </w:r>
    </w:p>
    <w:p w14:paraId="4CB51993" w14:textId="77777777" w:rsidR="00796E1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пересказа хорошо знакомых сказок и коротких текстов.  </w:t>
      </w:r>
    </w:p>
    <w:p w14:paraId="5AA307EC"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Совершенствовать умение «</w:t>
      </w:r>
      <w:proofErr w:type="spellStart"/>
      <w:r w:rsidR="00F429B2" w:rsidRPr="006131E6">
        <w:rPr>
          <w:rFonts w:ascii="Times New Roman" w:hAnsi="Times New Roman" w:cs="Times New Roman"/>
          <w:sz w:val="28"/>
          <w:szCs w:val="28"/>
        </w:rPr>
        <w:t>оречевлять</w:t>
      </w:r>
      <w:proofErr w:type="spellEnd"/>
      <w:r w:rsidR="00F429B2" w:rsidRPr="006131E6">
        <w:rPr>
          <w:rFonts w:ascii="Times New Roman" w:hAnsi="Times New Roman" w:cs="Times New Roman"/>
          <w:sz w:val="28"/>
          <w:szCs w:val="28"/>
        </w:rPr>
        <w:t xml:space="preserve">» игровую ситуацию и на этой основе развивать коммуникативную функцию речи.   </w:t>
      </w:r>
    </w:p>
    <w:p w14:paraId="3B73DBAD" w14:textId="77777777" w:rsidR="00796E16" w:rsidRPr="006131E6" w:rsidRDefault="00796E16" w:rsidP="006131E6">
      <w:pPr>
        <w:spacing w:line="240" w:lineRule="auto"/>
        <w:contextualSpacing/>
        <w:jc w:val="center"/>
        <w:rPr>
          <w:rFonts w:ascii="Times New Roman" w:hAnsi="Times New Roman" w:cs="Times New Roman"/>
          <w:sz w:val="28"/>
          <w:szCs w:val="28"/>
        </w:rPr>
      </w:pPr>
    </w:p>
    <w:p w14:paraId="66BF47BF" w14:textId="77777777" w:rsidR="00796E1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ОБУЧЕНИЕ ЭЛЕМЕНТАМ ГРАМОТЫ</w:t>
      </w:r>
    </w:p>
    <w:p w14:paraId="53306AAA" w14:textId="77777777" w:rsidR="005A4335" w:rsidRDefault="005A4335" w:rsidP="006131E6">
      <w:pPr>
        <w:spacing w:line="240" w:lineRule="auto"/>
        <w:contextualSpacing/>
        <w:jc w:val="both"/>
        <w:rPr>
          <w:rFonts w:ascii="Times New Roman" w:hAnsi="Times New Roman" w:cs="Times New Roman"/>
          <w:sz w:val="28"/>
          <w:szCs w:val="28"/>
        </w:rPr>
      </w:pPr>
    </w:p>
    <w:p w14:paraId="0378D467" w14:textId="77777777" w:rsidR="00796E1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Дать </w:t>
      </w:r>
      <w:proofErr w:type="gramStart"/>
      <w:r w:rsidR="00F429B2" w:rsidRPr="006131E6">
        <w:rPr>
          <w:rFonts w:ascii="Times New Roman" w:hAnsi="Times New Roman" w:cs="Times New Roman"/>
          <w:sz w:val="28"/>
          <w:szCs w:val="28"/>
        </w:rPr>
        <w:t>детям  представление</w:t>
      </w:r>
      <w:proofErr w:type="gramEnd"/>
      <w:r w:rsidR="00F429B2" w:rsidRPr="006131E6">
        <w:rPr>
          <w:rFonts w:ascii="Times New Roman" w:hAnsi="Times New Roman" w:cs="Times New Roman"/>
          <w:sz w:val="28"/>
          <w:szCs w:val="28"/>
        </w:rPr>
        <w:t xml:space="preserve"> о том, чем звук отличается от буквы.  </w:t>
      </w:r>
    </w:p>
    <w:p w14:paraId="4D792253" w14:textId="77777777" w:rsidR="00796E1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Познакомить с буквами А, У, О, И, Т, П, Н, М, К, Б, Д, Г, Ф, В, Х, Ы, С, З, Ш, Ж, Э.  </w:t>
      </w:r>
    </w:p>
    <w:p w14:paraId="3B2698C1" w14:textId="77777777" w:rsidR="00796E1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составления букв из палочек, выкладывания из </w:t>
      </w:r>
      <w:proofErr w:type="spellStart"/>
      <w:r w:rsidR="00F429B2" w:rsidRPr="006131E6">
        <w:rPr>
          <w:rFonts w:ascii="Times New Roman" w:hAnsi="Times New Roman" w:cs="Times New Roman"/>
          <w:sz w:val="28"/>
          <w:szCs w:val="28"/>
        </w:rPr>
        <w:t>шнурочка</w:t>
      </w:r>
      <w:proofErr w:type="spellEnd"/>
      <w:r w:rsidR="00F429B2" w:rsidRPr="006131E6">
        <w:rPr>
          <w:rFonts w:ascii="Times New Roman" w:hAnsi="Times New Roman" w:cs="Times New Roman"/>
          <w:sz w:val="28"/>
          <w:szCs w:val="28"/>
        </w:rPr>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w:t>
      </w:r>
    </w:p>
    <w:p w14:paraId="52BEEC58" w14:textId="77777777" w:rsidR="00F429B2"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Упражнять в чтении слогов, слов и предложений с новыми буквами.   </w:t>
      </w:r>
    </w:p>
    <w:p w14:paraId="017DC9B5" w14:textId="77777777" w:rsidR="00E250F4" w:rsidRPr="006131E6" w:rsidRDefault="00E250F4" w:rsidP="006131E6">
      <w:pPr>
        <w:spacing w:line="240" w:lineRule="auto"/>
        <w:jc w:val="center"/>
        <w:rPr>
          <w:rFonts w:ascii="Times New Roman" w:hAnsi="Times New Roman" w:cs="Times New Roman"/>
          <w:sz w:val="28"/>
          <w:szCs w:val="28"/>
        </w:rPr>
      </w:pPr>
    </w:p>
    <w:p w14:paraId="51AFE125" w14:textId="77777777" w:rsidR="00E250F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ОВЛАДЕНИЕ ЭЛЕМЕНТАРНЫМИ НОРМАМИ И ПРАВИЛАМИ ЗДОРОВОГО ОБРАЗА ЖИЗНИ</w:t>
      </w:r>
    </w:p>
    <w:p w14:paraId="635D31B7"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закаливание организма с целью укрепления сердечно-сосудистой и нервной систем, улучшения деятельности органов дыхания, обмена веществ в организме.  </w:t>
      </w:r>
    </w:p>
    <w:p w14:paraId="094926A8" w14:textId="77777777" w:rsidR="00E250F4"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Продолжать формировать правильную осанку, проводить профилактику плоскостопия.  </w:t>
      </w:r>
    </w:p>
    <w:p w14:paraId="565CA118"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  </w:t>
      </w:r>
    </w:p>
    <w:p w14:paraId="3A9CFA0C"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самообслуживания, умения следить за состоянием одежды, прически, чистотой рук и ногтей.  </w:t>
      </w:r>
    </w:p>
    <w:p w14:paraId="33318084"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w:t>
      </w:r>
    </w:p>
    <w:p w14:paraId="0D1C1FD9"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работу по воспитанию культуры еды.  </w:t>
      </w:r>
    </w:p>
    <w:p w14:paraId="0AFE7DC9"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строении организма человека и его функционировании.  </w:t>
      </w:r>
    </w:p>
    <w:p w14:paraId="602C331A"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здоровом образе жизни и факторах, разрушающих здоровье человека. Формировать потребность в здоровом образе жизни.   </w:t>
      </w:r>
    </w:p>
    <w:p w14:paraId="1AB1574C" w14:textId="77777777" w:rsidR="00F429B2" w:rsidRPr="006131E6" w:rsidRDefault="00F429B2" w:rsidP="006131E6">
      <w:pPr>
        <w:spacing w:line="240" w:lineRule="auto"/>
        <w:jc w:val="both"/>
        <w:rPr>
          <w:rFonts w:ascii="Times New Roman" w:hAnsi="Times New Roman" w:cs="Times New Roman"/>
          <w:sz w:val="28"/>
          <w:szCs w:val="28"/>
        </w:rPr>
      </w:pPr>
    </w:p>
    <w:p w14:paraId="206EB2D6" w14:textId="77777777" w:rsidR="00E250F4" w:rsidRPr="006131E6" w:rsidRDefault="00E250F4" w:rsidP="006131E6">
      <w:pPr>
        <w:spacing w:line="240" w:lineRule="auto"/>
        <w:jc w:val="both"/>
        <w:rPr>
          <w:rFonts w:ascii="Times New Roman" w:hAnsi="Times New Roman" w:cs="Times New Roman"/>
          <w:sz w:val="28"/>
          <w:szCs w:val="28"/>
        </w:rPr>
      </w:pPr>
    </w:p>
    <w:p w14:paraId="51CF865F" w14:textId="77777777" w:rsidR="005A4335" w:rsidRDefault="005A4335" w:rsidP="006131E6">
      <w:pPr>
        <w:spacing w:line="240" w:lineRule="auto"/>
        <w:jc w:val="center"/>
        <w:rPr>
          <w:rFonts w:ascii="Times New Roman" w:hAnsi="Times New Roman" w:cs="Times New Roman"/>
          <w:b/>
          <w:sz w:val="28"/>
          <w:szCs w:val="28"/>
        </w:rPr>
      </w:pPr>
    </w:p>
    <w:p w14:paraId="2162C10E" w14:textId="77777777" w:rsidR="00E250F4" w:rsidRPr="006131E6" w:rsidRDefault="00F429B2"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Познавательное развитие</w:t>
      </w:r>
    </w:p>
    <w:p w14:paraId="6495080E" w14:textId="77777777" w:rsidR="00E250F4"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СЕНСОРНОЕ РАЗВИТИЕ</w:t>
      </w:r>
    </w:p>
    <w:p w14:paraId="4462F659"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обследовать предметы разными способами.  </w:t>
      </w:r>
    </w:p>
    <w:p w14:paraId="23919870" w14:textId="77777777" w:rsidR="00E250F4"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Развивать глазомер в специальных упражнениях и играх.  </w:t>
      </w:r>
    </w:p>
    <w:p w14:paraId="2391CDF1"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воспринимать предметы, их свойства; сравнивать предметы; подбирать группу предметов по заданному признаку.  </w:t>
      </w:r>
    </w:p>
    <w:p w14:paraId="2B965471"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w:t>
      </w:r>
      <w:proofErr w:type="spellStart"/>
      <w:r w:rsidR="00F429B2" w:rsidRPr="006131E6">
        <w:rPr>
          <w:rFonts w:ascii="Times New Roman" w:hAnsi="Times New Roman" w:cs="Times New Roman"/>
          <w:sz w:val="28"/>
          <w:szCs w:val="28"/>
        </w:rPr>
        <w:t>цветовосприятие</w:t>
      </w:r>
      <w:proofErr w:type="spellEnd"/>
      <w:r w:rsidR="00F429B2" w:rsidRPr="006131E6">
        <w:rPr>
          <w:rFonts w:ascii="Times New Roman" w:hAnsi="Times New Roman" w:cs="Times New Roman"/>
          <w:sz w:val="28"/>
          <w:szCs w:val="28"/>
        </w:rPr>
        <w:t xml:space="preserve"> и цветоразличение, умение различать цвета по насыщенности; учить называть оттенки цветов. Сформировать представление о расположении цветов в радуге.  </w:t>
      </w:r>
    </w:p>
    <w:p w14:paraId="41324E3D"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   </w:t>
      </w:r>
    </w:p>
    <w:p w14:paraId="41F0562C" w14:textId="77777777" w:rsidR="00E250F4" w:rsidRPr="006131E6" w:rsidRDefault="00E250F4" w:rsidP="006131E6">
      <w:pPr>
        <w:spacing w:line="240" w:lineRule="auto"/>
        <w:jc w:val="center"/>
        <w:rPr>
          <w:rFonts w:ascii="Times New Roman" w:hAnsi="Times New Roman" w:cs="Times New Roman"/>
          <w:sz w:val="28"/>
          <w:szCs w:val="28"/>
        </w:rPr>
      </w:pPr>
    </w:p>
    <w:p w14:paraId="3C26B1EC" w14:textId="77777777" w:rsidR="00E250F4"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ПСИХИЧЕСКИХ ФУНКЦИЙ</w:t>
      </w:r>
    </w:p>
    <w:p w14:paraId="33847FB4" w14:textId="77777777" w:rsidR="005A4335" w:rsidRPr="006131E6" w:rsidRDefault="005A4335" w:rsidP="006131E6">
      <w:pPr>
        <w:spacing w:line="240" w:lineRule="auto"/>
        <w:contextualSpacing/>
        <w:jc w:val="center"/>
        <w:rPr>
          <w:rFonts w:ascii="Times New Roman" w:hAnsi="Times New Roman" w:cs="Times New Roman"/>
          <w:sz w:val="28"/>
          <w:szCs w:val="28"/>
        </w:rPr>
      </w:pPr>
    </w:p>
    <w:p w14:paraId="7D23F57A"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  </w:t>
      </w:r>
    </w:p>
    <w:p w14:paraId="678D4866"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зрительное внимание и память в работе с разрезными картинками (4—8 частей, все виды разрезов) и </w:t>
      </w:r>
      <w:proofErr w:type="spellStart"/>
      <w:r w:rsidR="00F429B2" w:rsidRPr="006131E6">
        <w:rPr>
          <w:rFonts w:ascii="Times New Roman" w:hAnsi="Times New Roman" w:cs="Times New Roman"/>
          <w:sz w:val="28"/>
          <w:szCs w:val="28"/>
        </w:rPr>
        <w:t>пазлами</w:t>
      </w:r>
      <w:proofErr w:type="spellEnd"/>
      <w:r w:rsidR="00F429B2" w:rsidRPr="006131E6">
        <w:rPr>
          <w:rFonts w:ascii="Times New Roman" w:hAnsi="Times New Roman" w:cs="Times New Roman"/>
          <w:sz w:val="28"/>
          <w:szCs w:val="28"/>
        </w:rPr>
        <w:t xml:space="preserve"> по всем изучаемым лексическим темам. </w:t>
      </w:r>
    </w:p>
    <w:p w14:paraId="321F4D4B" w14:textId="77777777" w:rsidR="00E250F4"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Продолжать развивать мышление в упражнениях на группировку и классификацию предметов по одному или нескольким признакам (цве</w:t>
      </w:r>
      <w:r w:rsidR="00E250F4" w:rsidRPr="006131E6">
        <w:rPr>
          <w:rFonts w:ascii="Times New Roman" w:hAnsi="Times New Roman" w:cs="Times New Roman"/>
          <w:sz w:val="28"/>
          <w:szCs w:val="28"/>
        </w:rPr>
        <w:t xml:space="preserve">ту, форме, размеру, материалу). </w:t>
      </w:r>
      <w:r w:rsidRPr="006131E6">
        <w:rPr>
          <w:rFonts w:ascii="Times New Roman" w:hAnsi="Times New Roman" w:cs="Times New Roman"/>
          <w:sz w:val="28"/>
          <w:szCs w:val="28"/>
        </w:rPr>
        <w:t xml:space="preserve">Развивать воображение и на этой основе формировать творческие способности.  </w:t>
      </w:r>
    </w:p>
    <w:p w14:paraId="75E500B9" w14:textId="77777777" w:rsidR="00F429B2" w:rsidRPr="006131E6" w:rsidRDefault="00F429B2" w:rsidP="006131E6">
      <w:pPr>
        <w:spacing w:line="240" w:lineRule="auto"/>
        <w:contextualSpacing/>
        <w:jc w:val="both"/>
        <w:rPr>
          <w:rFonts w:ascii="Times New Roman" w:hAnsi="Times New Roman" w:cs="Times New Roman"/>
          <w:sz w:val="28"/>
          <w:szCs w:val="28"/>
        </w:rPr>
      </w:pPr>
    </w:p>
    <w:p w14:paraId="6D59A82C" w14:textId="77777777" w:rsidR="00E250F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 xml:space="preserve">ФОРМИРОВАНИЕ ЦЕЛОСТНОЙ КАРТИНЫ МИРА.  </w:t>
      </w:r>
    </w:p>
    <w:p w14:paraId="2395A0A3" w14:textId="77777777" w:rsidR="00E250F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ПОЗНАВАТЕЛЬНО-ИССЛЕДОВАТЕЛЬСКАЯ ДЕЯТЕЛЬНОСТЬ</w:t>
      </w:r>
    </w:p>
    <w:p w14:paraId="3E406269" w14:textId="77777777" w:rsidR="00E250F4" w:rsidRPr="006131E6" w:rsidRDefault="00E250F4" w:rsidP="006131E6">
      <w:pPr>
        <w:spacing w:line="240" w:lineRule="auto"/>
        <w:contextualSpacing/>
        <w:jc w:val="center"/>
        <w:rPr>
          <w:rFonts w:ascii="Times New Roman" w:hAnsi="Times New Roman" w:cs="Times New Roman"/>
          <w:sz w:val="28"/>
          <w:szCs w:val="28"/>
        </w:rPr>
      </w:pPr>
    </w:p>
    <w:p w14:paraId="470C1DC7" w14:textId="77777777" w:rsidR="00E250F4"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 xml:space="preserve">Расширять представления о родной стране как многонациональном государстве, государственных праздниках, родном городе и его достопримечательностях.  </w:t>
      </w:r>
    </w:p>
    <w:p w14:paraId="36DF27A5"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представление о Российской армии и профессиях военных, о почетной обязанности защищать Родину.  </w:t>
      </w:r>
    </w:p>
    <w:p w14:paraId="2A00C24E"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  </w:t>
      </w:r>
    </w:p>
    <w:p w14:paraId="7A2AEA3F"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  </w:t>
      </w:r>
    </w:p>
    <w:p w14:paraId="5B6970C4"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предметах ближайшего окружения, их назначении, деталях и частях, из которых они состоят; материалах, из которых </w:t>
      </w:r>
      <w:r w:rsidR="00F429B2" w:rsidRPr="006131E6">
        <w:rPr>
          <w:rFonts w:ascii="Times New Roman" w:hAnsi="Times New Roman" w:cs="Times New Roman"/>
          <w:sz w:val="28"/>
          <w:szCs w:val="28"/>
        </w:rPr>
        <w:lastRenderedPageBreak/>
        <w:t>они сделаны. Учить самостоятельно</w:t>
      </w:r>
      <w:r w:rsidR="00E250F4" w:rsidRPr="006131E6">
        <w:rPr>
          <w:rFonts w:ascii="Times New Roman" w:hAnsi="Times New Roman" w:cs="Times New Roman"/>
          <w:sz w:val="28"/>
          <w:szCs w:val="28"/>
        </w:rPr>
        <w:t>,</w:t>
      </w:r>
      <w:r w:rsidR="00F429B2" w:rsidRPr="006131E6">
        <w:rPr>
          <w:rFonts w:ascii="Times New Roman" w:hAnsi="Times New Roman" w:cs="Times New Roman"/>
          <w:sz w:val="28"/>
          <w:szCs w:val="28"/>
        </w:rPr>
        <w:t xml:space="preserve"> характеризовать свойства и качества предметов, определять цвет, величину, форму.  </w:t>
      </w:r>
    </w:p>
    <w:p w14:paraId="7717EF09"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  </w:t>
      </w:r>
    </w:p>
    <w:p w14:paraId="6C3A1252"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сравнивать и классифицировать предметы по разным признакам.  </w:t>
      </w:r>
    </w:p>
    <w:p w14:paraId="0ADDBCEB"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  </w:t>
      </w:r>
    </w:p>
    <w:p w14:paraId="77A530D9" w14:textId="77777777" w:rsidR="00E250F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Систематизировать знания о временах года и частях суток. </w:t>
      </w:r>
    </w:p>
    <w:p w14:paraId="174FFEDA" w14:textId="77777777" w:rsidR="00E250F4"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 xml:space="preserve">Формировать первичные представления о космосе, звездах, планетах. </w:t>
      </w:r>
    </w:p>
    <w:p w14:paraId="72F0BB26" w14:textId="77777777" w:rsidR="00F429B2" w:rsidRPr="006131E6" w:rsidRDefault="00F429B2" w:rsidP="006131E6">
      <w:pPr>
        <w:spacing w:line="240" w:lineRule="auto"/>
        <w:contextualSpacing/>
        <w:jc w:val="both"/>
        <w:rPr>
          <w:rFonts w:ascii="Times New Roman" w:hAnsi="Times New Roman" w:cs="Times New Roman"/>
          <w:sz w:val="28"/>
          <w:szCs w:val="28"/>
        </w:rPr>
      </w:pPr>
    </w:p>
    <w:p w14:paraId="1848855C" w14:textId="77777777" w:rsidR="00F429B2"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МАТЕМАТИЧЕСКИХ ПРЕДСТАВЛЕНИЙ</w:t>
      </w:r>
    </w:p>
    <w:p w14:paraId="3130EB45" w14:textId="77777777" w:rsidR="005A4335" w:rsidRPr="006131E6" w:rsidRDefault="005A4335" w:rsidP="006131E6">
      <w:pPr>
        <w:spacing w:line="240" w:lineRule="auto"/>
        <w:contextualSpacing/>
        <w:jc w:val="center"/>
        <w:rPr>
          <w:rFonts w:ascii="Times New Roman" w:hAnsi="Times New Roman" w:cs="Times New Roman"/>
          <w:sz w:val="28"/>
          <w:szCs w:val="28"/>
        </w:rPr>
      </w:pPr>
    </w:p>
    <w:p w14:paraId="3CBE8F88"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w:t>
      </w:r>
      <w:r w:rsidR="00730FE4" w:rsidRPr="006131E6">
        <w:rPr>
          <w:rFonts w:ascii="Times New Roman" w:hAnsi="Times New Roman" w:cs="Times New Roman"/>
          <w:sz w:val="28"/>
          <w:szCs w:val="28"/>
        </w:rPr>
        <w:t xml:space="preserve">олько всего? Который по счету?» </w:t>
      </w:r>
      <w:r w:rsidR="00F429B2" w:rsidRPr="006131E6">
        <w:rPr>
          <w:rFonts w:ascii="Times New Roman" w:hAnsi="Times New Roman" w:cs="Times New Roman"/>
          <w:sz w:val="28"/>
          <w:szCs w:val="28"/>
        </w:rPr>
        <w:t xml:space="preserve">Совершенствовать навык отсчитывания предметов из большего количества в пределах 10.  </w:t>
      </w:r>
    </w:p>
    <w:p w14:paraId="75952999"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сравнивать рядом стоящие числа (со зрительной опорой).  </w:t>
      </w:r>
    </w:p>
    <w:p w14:paraId="7669C093"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сравнения групп множеств и их уравнивания разными способами.  </w:t>
      </w:r>
    </w:p>
    <w:p w14:paraId="520DBA1E"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Познакомить с составом числа из единиц в пределах 5.  </w:t>
      </w:r>
    </w:p>
    <w:p w14:paraId="73A9EE55"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представление о том, что предмет можно делить на равные части, что целое больше части. Учить называть части, сравнивать целое и часть.  </w:t>
      </w:r>
    </w:p>
    <w:p w14:paraId="59292020"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представление о том, что результат счета не зависит от расположения предметов и направления счета.  </w:t>
      </w:r>
    </w:p>
    <w:p w14:paraId="19C23F2C"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(выше, ниже, шире, уже, длиннее, короче). Совершенствовать навык раскладывания предметов в возрастающем и убывающем порядке в пределах 10.  </w:t>
      </w:r>
    </w:p>
    <w:p w14:paraId="4BFE42C4"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измерять объем условными мерками.  </w:t>
      </w:r>
    </w:p>
    <w:p w14:paraId="7454337D"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узнавать и различать плоские и объемные геометрические фигуры (круг, овал, квадрат, прямоугольник, треугольник, шар, куб, цилиндр), узнавать их форму в предметах ближайшего окружения.  </w:t>
      </w:r>
    </w:p>
    <w:p w14:paraId="5D483DE4"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представление о четырехугольнике; о квадрате и прямоугольнике как его разновидностях.  </w:t>
      </w:r>
    </w:p>
    <w:p w14:paraId="377B3ADB"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  </w:t>
      </w:r>
    </w:p>
    <w:p w14:paraId="0D8DB409"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   </w:t>
      </w:r>
    </w:p>
    <w:p w14:paraId="104073E5" w14:textId="77777777" w:rsidR="00E250F4" w:rsidRPr="006131E6" w:rsidRDefault="00E250F4" w:rsidP="006131E6">
      <w:pPr>
        <w:spacing w:line="240" w:lineRule="auto"/>
        <w:jc w:val="both"/>
        <w:rPr>
          <w:rFonts w:ascii="Times New Roman" w:hAnsi="Times New Roman" w:cs="Times New Roman"/>
          <w:sz w:val="28"/>
          <w:szCs w:val="28"/>
        </w:rPr>
      </w:pPr>
    </w:p>
    <w:p w14:paraId="13AADBA1" w14:textId="77777777" w:rsidR="00E250F4" w:rsidRPr="006131E6" w:rsidRDefault="00F429B2"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t>Художественно-эстетическое развитие</w:t>
      </w:r>
    </w:p>
    <w:p w14:paraId="1CB87540" w14:textId="77777777" w:rsidR="00E250F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ВОСПРИЯТИЕ ХУДОЖЕСТВЕННОЙ ЛИТЕРАТУРЫ</w:t>
      </w:r>
    </w:p>
    <w:p w14:paraId="6B76CFD8"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  </w:t>
      </w:r>
    </w:p>
    <w:p w14:paraId="48108921"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Знакомить с жанровыми особенностями сказок, рассказов, стихотворений.  </w:t>
      </w:r>
    </w:p>
    <w:p w14:paraId="3D6993FA"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выразительно читать стихи, участвовать в инсценировках.  </w:t>
      </w:r>
    </w:p>
    <w:p w14:paraId="165EA142"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  </w:t>
      </w:r>
    </w:p>
    <w:p w14:paraId="475D26BC"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Создавать условия для развития способностей и талантов, заложенных природой. Способствовать выражению эмоциональных проявлений.   </w:t>
      </w:r>
    </w:p>
    <w:p w14:paraId="5BA3D841" w14:textId="77777777" w:rsidR="00730FE4" w:rsidRPr="006131E6" w:rsidRDefault="00730FE4" w:rsidP="006131E6">
      <w:pPr>
        <w:spacing w:line="240" w:lineRule="auto"/>
        <w:contextualSpacing/>
        <w:jc w:val="both"/>
        <w:rPr>
          <w:rFonts w:ascii="Times New Roman" w:hAnsi="Times New Roman" w:cs="Times New Roman"/>
          <w:sz w:val="28"/>
          <w:szCs w:val="28"/>
        </w:rPr>
      </w:pPr>
    </w:p>
    <w:p w14:paraId="37AC2D46" w14:textId="77777777" w:rsidR="00E250F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КОНСТРУКТИВНО-МОДЕЛЬНАЯ ДЕЯТЕЛЬНОСТЬ</w:t>
      </w:r>
    </w:p>
    <w:p w14:paraId="6351B357" w14:textId="77777777" w:rsidR="00730FE4" w:rsidRPr="006131E6" w:rsidRDefault="00730FE4" w:rsidP="006131E6">
      <w:pPr>
        <w:spacing w:line="240" w:lineRule="auto"/>
        <w:contextualSpacing/>
        <w:jc w:val="center"/>
        <w:rPr>
          <w:rFonts w:ascii="Times New Roman" w:hAnsi="Times New Roman" w:cs="Times New Roman"/>
          <w:sz w:val="28"/>
          <w:szCs w:val="28"/>
        </w:rPr>
      </w:pPr>
    </w:p>
    <w:p w14:paraId="5059F36F"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конструктивный праксис в работе с разрезными картинками (4—12 частей со всеми видами разрезов), </w:t>
      </w:r>
      <w:proofErr w:type="spellStart"/>
      <w:r w:rsidR="00F429B2" w:rsidRPr="006131E6">
        <w:rPr>
          <w:rFonts w:ascii="Times New Roman" w:hAnsi="Times New Roman" w:cs="Times New Roman"/>
          <w:sz w:val="28"/>
          <w:szCs w:val="28"/>
        </w:rPr>
        <w:t>пазлами</w:t>
      </w:r>
      <w:proofErr w:type="spellEnd"/>
      <w:r w:rsidR="00F429B2" w:rsidRPr="006131E6">
        <w:rPr>
          <w:rFonts w:ascii="Times New Roman" w:hAnsi="Times New Roman" w:cs="Times New Roman"/>
          <w:sz w:val="28"/>
          <w:szCs w:val="28"/>
        </w:rPr>
        <w:t xml:space="preserve">, кубиками с картинками по всем изучаемым лексическим темам.  </w:t>
      </w:r>
    </w:p>
    <w:p w14:paraId="25DCD992"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конструктивный праксис и тонкую пальцевую моторику в работе с дидактическими игрушками, играми, в пальчиковой гимнастике.  </w:t>
      </w:r>
    </w:p>
    <w:p w14:paraId="24936D43"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w:t>
      </w:r>
    </w:p>
    <w:p w14:paraId="46D37829"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навык коллективного сооружения построек в соответствии с общим замыслом.  </w:t>
      </w:r>
    </w:p>
    <w:p w14:paraId="39B5880C"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 Продолжать учить выполнять поделки из природного материала.   </w:t>
      </w:r>
    </w:p>
    <w:p w14:paraId="04311552" w14:textId="77777777" w:rsidR="00730FE4" w:rsidRPr="006131E6" w:rsidRDefault="00730FE4" w:rsidP="006131E6">
      <w:pPr>
        <w:spacing w:line="240" w:lineRule="auto"/>
        <w:contextualSpacing/>
        <w:jc w:val="both"/>
        <w:rPr>
          <w:rFonts w:ascii="Times New Roman" w:hAnsi="Times New Roman" w:cs="Times New Roman"/>
          <w:sz w:val="28"/>
          <w:szCs w:val="28"/>
        </w:rPr>
      </w:pPr>
    </w:p>
    <w:p w14:paraId="6A0B9FE9" w14:textId="77777777" w:rsidR="00E250F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ИЗОБРАЗИТЕЛЬНАЯ ДЕЯТЕЛЬНОСТЬ</w:t>
      </w:r>
    </w:p>
    <w:p w14:paraId="5B02A587" w14:textId="77777777" w:rsidR="00730FE4" w:rsidRPr="006131E6" w:rsidRDefault="00730FE4" w:rsidP="006131E6">
      <w:pPr>
        <w:spacing w:line="240" w:lineRule="auto"/>
        <w:contextualSpacing/>
        <w:jc w:val="center"/>
        <w:rPr>
          <w:rFonts w:ascii="Times New Roman" w:hAnsi="Times New Roman" w:cs="Times New Roman"/>
          <w:sz w:val="28"/>
          <w:szCs w:val="28"/>
        </w:rPr>
      </w:pPr>
    </w:p>
    <w:p w14:paraId="0F951DDD" w14:textId="77777777" w:rsidR="00730FE4"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Рисование</w:t>
      </w:r>
    </w:p>
    <w:p w14:paraId="66A75763"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  </w:t>
      </w:r>
    </w:p>
    <w:p w14:paraId="3CD06255"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Учить передавать пространственное расположение предметов и явлений на листе бумаги, движение фигур и объектов.  </w:t>
      </w:r>
    </w:p>
    <w:p w14:paraId="215929E7"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композиционные умения.  </w:t>
      </w:r>
    </w:p>
    <w:p w14:paraId="74A94048"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  </w:t>
      </w:r>
    </w:p>
    <w:p w14:paraId="1C14014B"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  </w:t>
      </w:r>
    </w:p>
    <w:p w14:paraId="46826CE4"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Продолжать знакомить с народным декоративно-прикладным искусством (</w:t>
      </w:r>
      <w:proofErr w:type="spellStart"/>
      <w:r w:rsidR="00F429B2" w:rsidRPr="006131E6">
        <w:rPr>
          <w:rFonts w:ascii="Times New Roman" w:hAnsi="Times New Roman" w:cs="Times New Roman"/>
          <w:sz w:val="28"/>
          <w:szCs w:val="28"/>
        </w:rPr>
        <w:t>Полхов</w:t>
      </w:r>
      <w:proofErr w:type="spellEnd"/>
      <w:r w:rsidR="00F429B2" w:rsidRPr="006131E6">
        <w:rPr>
          <w:rFonts w:ascii="Times New Roman" w:hAnsi="Times New Roman" w:cs="Times New Roman"/>
          <w:sz w:val="28"/>
          <w:szCs w:val="28"/>
        </w:rPr>
        <w:t xml:space="preserve"> Майдан, Городец, Гжель) и развивать декоративное творчество. Расширять и углублять представления о разных видах и жанрах изобразительного искусства: графике, живописи. </w:t>
      </w:r>
    </w:p>
    <w:p w14:paraId="14984E15" w14:textId="77777777" w:rsidR="00F429B2" w:rsidRPr="006131E6" w:rsidRDefault="00F429B2" w:rsidP="006131E6">
      <w:pPr>
        <w:spacing w:line="240" w:lineRule="auto"/>
        <w:contextualSpacing/>
        <w:jc w:val="both"/>
        <w:rPr>
          <w:rFonts w:ascii="Times New Roman" w:hAnsi="Times New Roman" w:cs="Times New Roman"/>
          <w:sz w:val="28"/>
          <w:szCs w:val="28"/>
        </w:rPr>
      </w:pPr>
    </w:p>
    <w:p w14:paraId="31F83AA5" w14:textId="77777777" w:rsidR="00730FE4"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Аппликация</w:t>
      </w:r>
    </w:p>
    <w:p w14:paraId="1AEE9C91" w14:textId="77777777" w:rsidR="00730FE4" w:rsidRPr="006131E6" w:rsidRDefault="00730FE4" w:rsidP="006131E6">
      <w:pPr>
        <w:spacing w:line="240" w:lineRule="auto"/>
        <w:contextualSpacing/>
        <w:jc w:val="center"/>
        <w:rPr>
          <w:rFonts w:ascii="Times New Roman" w:hAnsi="Times New Roman" w:cs="Times New Roman"/>
          <w:b/>
          <w:i/>
          <w:sz w:val="28"/>
          <w:szCs w:val="28"/>
        </w:rPr>
      </w:pPr>
    </w:p>
    <w:p w14:paraId="4EF92B3C"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т.п.).  </w:t>
      </w:r>
    </w:p>
    <w:p w14:paraId="47FC7E5A"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создавать изображения предметов, декоративные и сюжетные композиции из геометрических фигур.   </w:t>
      </w:r>
    </w:p>
    <w:p w14:paraId="3C882F91" w14:textId="77777777" w:rsidR="00730FE4" w:rsidRPr="006131E6" w:rsidRDefault="00730FE4" w:rsidP="006131E6">
      <w:pPr>
        <w:spacing w:line="240" w:lineRule="auto"/>
        <w:contextualSpacing/>
        <w:jc w:val="both"/>
        <w:rPr>
          <w:rFonts w:ascii="Times New Roman" w:hAnsi="Times New Roman" w:cs="Times New Roman"/>
          <w:sz w:val="28"/>
          <w:szCs w:val="28"/>
        </w:rPr>
      </w:pPr>
    </w:p>
    <w:p w14:paraId="4F95A498" w14:textId="77777777" w:rsidR="00730FE4"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Лепка</w:t>
      </w:r>
    </w:p>
    <w:p w14:paraId="3AD829AB" w14:textId="77777777" w:rsidR="00730FE4" w:rsidRPr="006131E6" w:rsidRDefault="00730FE4" w:rsidP="006131E6">
      <w:pPr>
        <w:spacing w:line="240" w:lineRule="auto"/>
        <w:contextualSpacing/>
        <w:jc w:val="center"/>
        <w:rPr>
          <w:rFonts w:ascii="Times New Roman" w:hAnsi="Times New Roman" w:cs="Times New Roman"/>
          <w:b/>
          <w:i/>
          <w:sz w:val="28"/>
          <w:szCs w:val="28"/>
        </w:rPr>
      </w:pPr>
    </w:p>
    <w:p w14:paraId="11C365C8"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  </w:t>
      </w:r>
    </w:p>
    <w:p w14:paraId="10246946"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создавать сюжетные композиции, объединяя фигуры и предметы в небольшие группы, предавать движения животных и людей.  </w:t>
      </w:r>
    </w:p>
    <w:p w14:paraId="5FE75E12"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Знакомить детей с особенностями декоративной лепки, учить лепить людей, животных, птиц по типу народных игрушек.</w:t>
      </w:r>
    </w:p>
    <w:p w14:paraId="4A10C8DB" w14:textId="77777777" w:rsidR="00F429B2" w:rsidRPr="006131E6" w:rsidRDefault="00F429B2" w:rsidP="006131E6">
      <w:pPr>
        <w:spacing w:line="240" w:lineRule="auto"/>
        <w:contextualSpacing/>
        <w:jc w:val="both"/>
        <w:rPr>
          <w:rFonts w:ascii="Times New Roman" w:hAnsi="Times New Roman" w:cs="Times New Roman"/>
          <w:sz w:val="28"/>
          <w:szCs w:val="28"/>
        </w:rPr>
      </w:pPr>
    </w:p>
    <w:p w14:paraId="00F65E1E" w14:textId="77777777" w:rsidR="00E250F4"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МУЗЫКАЛЬНОЕ РАЗВИТИЕ</w:t>
      </w:r>
    </w:p>
    <w:p w14:paraId="06854F3D" w14:textId="77777777" w:rsidR="005A4335" w:rsidRPr="006131E6" w:rsidRDefault="005A4335" w:rsidP="006131E6">
      <w:pPr>
        <w:spacing w:line="240" w:lineRule="auto"/>
        <w:contextualSpacing/>
        <w:jc w:val="center"/>
        <w:rPr>
          <w:rFonts w:ascii="Times New Roman" w:hAnsi="Times New Roman" w:cs="Times New Roman"/>
          <w:sz w:val="28"/>
          <w:szCs w:val="28"/>
        </w:rPr>
      </w:pPr>
    </w:p>
    <w:p w14:paraId="433D7C53"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Развивать эмоциональную отзывчивость на музыку, привива</w:t>
      </w:r>
      <w:r w:rsidR="00E250F4" w:rsidRPr="006131E6">
        <w:rPr>
          <w:rFonts w:ascii="Times New Roman" w:hAnsi="Times New Roman" w:cs="Times New Roman"/>
          <w:sz w:val="28"/>
          <w:szCs w:val="28"/>
        </w:rPr>
        <w:t xml:space="preserve">ть интерес и любовь к </w:t>
      </w:r>
      <w:r w:rsidR="00F429B2" w:rsidRPr="006131E6">
        <w:rPr>
          <w:rFonts w:ascii="Times New Roman" w:hAnsi="Times New Roman" w:cs="Times New Roman"/>
          <w:sz w:val="28"/>
          <w:szCs w:val="28"/>
        </w:rPr>
        <w:t xml:space="preserve">ней.  </w:t>
      </w:r>
    </w:p>
    <w:p w14:paraId="28D76516"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музыкальную культуру, знакомя с народной, классической и современной музыкой; с жизнью и творчеством известных композиторов.  </w:t>
      </w:r>
    </w:p>
    <w:p w14:paraId="6A4DCAEA"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Продолжать развивать музыкальные способности, навыки пения и движения под музыку, игры на детских музыкальных инструментах.   </w:t>
      </w:r>
    </w:p>
    <w:p w14:paraId="456E6F9D" w14:textId="77777777" w:rsidR="005A4335" w:rsidRDefault="005A4335" w:rsidP="006131E6">
      <w:pPr>
        <w:spacing w:line="240" w:lineRule="auto"/>
        <w:contextualSpacing/>
        <w:jc w:val="center"/>
        <w:rPr>
          <w:rFonts w:ascii="Times New Roman" w:hAnsi="Times New Roman" w:cs="Times New Roman"/>
          <w:b/>
          <w:i/>
          <w:sz w:val="28"/>
          <w:szCs w:val="28"/>
        </w:rPr>
      </w:pPr>
    </w:p>
    <w:p w14:paraId="38BCB67F" w14:textId="77777777" w:rsidR="00730FE4"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Слушание (восприятие) музыки</w:t>
      </w:r>
    </w:p>
    <w:p w14:paraId="3AB20585"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различать жанры музыкальных произведений (песня, танец, марш), узнавать музыкальные произведения по вступлению, фрагменту мелодии.  </w:t>
      </w:r>
    </w:p>
    <w:p w14:paraId="5A8AA1EC" w14:textId="77777777" w:rsidR="00730FE4"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различать звуки по высоте в пределах квинты, звучание различных музыкальных инструментов (фортепиано, скрипка, балалайка, баян).  </w:t>
      </w:r>
    </w:p>
    <w:p w14:paraId="1372B613"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умение слушать и оценивать качество пения и игру на музыкальных инструментах других детей.   </w:t>
      </w:r>
    </w:p>
    <w:p w14:paraId="32BFBA7D" w14:textId="77777777" w:rsidR="00BF51F6" w:rsidRPr="006131E6" w:rsidRDefault="00BF51F6" w:rsidP="006131E6">
      <w:pPr>
        <w:spacing w:line="240" w:lineRule="auto"/>
        <w:contextualSpacing/>
        <w:jc w:val="both"/>
        <w:rPr>
          <w:rFonts w:ascii="Times New Roman" w:hAnsi="Times New Roman" w:cs="Times New Roman"/>
          <w:sz w:val="28"/>
          <w:szCs w:val="28"/>
        </w:rPr>
      </w:pPr>
    </w:p>
    <w:p w14:paraId="0062211C" w14:textId="77777777" w:rsidR="00730FE4"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Пение</w:t>
      </w:r>
    </w:p>
    <w:p w14:paraId="4F9CDE87" w14:textId="77777777" w:rsidR="00BF51F6" w:rsidRPr="006131E6" w:rsidRDefault="00BF51F6" w:rsidP="006131E6">
      <w:pPr>
        <w:spacing w:line="240" w:lineRule="auto"/>
        <w:contextualSpacing/>
        <w:jc w:val="center"/>
        <w:rPr>
          <w:rFonts w:ascii="Times New Roman" w:hAnsi="Times New Roman" w:cs="Times New Roman"/>
          <w:b/>
          <w:i/>
          <w:sz w:val="28"/>
          <w:szCs w:val="28"/>
        </w:rPr>
      </w:pPr>
    </w:p>
    <w:p w14:paraId="5011B317" w14:textId="77777777" w:rsidR="00F429B2" w:rsidRPr="006131E6" w:rsidRDefault="005A4335" w:rsidP="006131E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   </w:t>
      </w:r>
    </w:p>
    <w:p w14:paraId="52105D9C" w14:textId="77777777" w:rsidR="00BF51F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Музыкально-ритмические движения</w:t>
      </w:r>
    </w:p>
    <w:p w14:paraId="58E404DC" w14:textId="77777777" w:rsidR="005A4335" w:rsidRPr="006131E6" w:rsidRDefault="005A4335" w:rsidP="006131E6">
      <w:pPr>
        <w:spacing w:line="240" w:lineRule="auto"/>
        <w:contextualSpacing/>
        <w:jc w:val="center"/>
        <w:rPr>
          <w:rFonts w:ascii="Times New Roman" w:hAnsi="Times New Roman" w:cs="Times New Roman"/>
          <w:b/>
          <w:i/>
          <w:sz w:val="28"/>
          <w:szCs w:val="28"/>
        </w:rPr>
      </w:pPr>
    </w:p>
    <w:p w14:paraId="3E9B47EF"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w:t>
      </w:r>
      <w:proofErr w:type="spellStart"/>
      <w:r w:rsidR="00F429B2" w:rsidRPr="006131E6">
        <w:rPr>
          <w:rFonts w:ascii="Times New Roman" w:hAnsi="Times New Roman" w:cs="Times New Roman"/>
          <w:sz w:val="28"/>
          <w:szCs w:val="28"/>
        </w:rPr>
        <w:t>ковырялочка</w:t>
      </w:r>
      <w:proofErr w:type="spellEnd"/>
      <w:r w:rsidR="00F429B2" w:rsidRPr="006131E6">
        <w:rPr>
          <w:rFonts w:ascii="Times New Roman" w:hAnsi="Times New Roman" w:cs="Times New Roman"/>
          <w:sz w:val="28"/>
          <w:szCs w:val="28"/>
        </w:rPr>
        <w:t xml:space="preserve">»,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  </w:t>
      </w:r>
    </w:p>
    <w:p w14:paraId="662377C2"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Прививать умение самостоятельно исполнять танцы и пляски, запоминая последовательность танцевальных движений.  </w:t>
      </w:r>
    </w:p>
    <w:p w14:paraId="79B648CE"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   </w:t>
      </w:r>
    </w:p>
    <w:p w14:paraId="6114064A" w14:textId="77777777" w:rsidR="00BF51F6" w:rsidRPr="006131E6" w:rsidRDefault="00BF51F6" w:rsidP="006131E6">
      <w:pPr>
        <w:spacing w:line="240" w:lineRule="auto"/>
        <w:contextualSpacing/>
        <w:jc w:val="both"/>
        <w:rPr>
          <w:rFonts w:ascii="Times New Roman" w:hAnsi="Times New Roman" w:cs="Times New Roman"/>
          <w:sz w:val="28"/>
          <w:szCs w:val="28"/>
        </w:rPr>
      </w:pPr>
    </w:p>
    <w:p w14:paraId="58421DAC" w14:textId="77777777" w:rsidR="00BF51F6" w:rsidRPr="006131E6" w:rsidRDefault="00F429B2" w:rsidP="006131E6">
      <w:pPr>
        <w:spacing w:line="240" w:lineRule="auto"/>
        <w:jc w:val="center"/>
        <w:rPr>
          <w:rFonts w:ascii="Times New Roman" w:hAnsi="Times New Roman" w:cs="Times New Roman"/>
          <w:b/>
          <w:i/>
          <w:sz w:val="28"/>
          <w:szCs w:val="28"/>
        </w:rPr>
      </w:pPr>
      <w:r w:rsidRPr="006131E6">
        <w:rPr>
          <w:rFonts w:ascii="Times New Roman" w:hAnsi="Times New Roman" w:cs="Times New Roman"/>
          <w:b/>
          <w:i/>
          <w:sz w:val="28"/>
          <w:szCs w:val="28"/>
        </w:rPr>
        <w:t>Игра на детских музыкальных инструментах</w:t>
      </w:r>
    </w:p>
    <w:p w14:paraId="7B7932B0" w14:textId="77777777" w:rsidR="00BF51F6" w:rsidRPr="006131E6" w:rsidRDefault="005A4335" w:rsidP="006131E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Отрабатывать навыки игры в ансамбле.  </w:t>
      </w:r>
    </w:p>
    <w:p w14:paraId="739A76A8" w14:textId="77777777" w:rsidR="00BF51F6" w:rsidRPr="006131E6" w:rsidRDefault="00F429B2" w:rsidP="006131E6">
      <w:pPr>
        <w:spacing w:line="240" w:lineRule="auto"/>
        <w:jc w:val="both"/>
        <w:rPr>
          <w:rFonts w:ascii="Times New Roman" w:hAnsi="Times New Roman" w:cs="Times New Roman"/>
          <w:sz w:val="28"/>
          <w:szCs w:val="28"/>
        </w:rPr>
      </w:pPr>
      <w:r w:rsidRPr="006131E6">
        <w:rPr>
          <w:rFonts w:ascii="Times New Roman" w:hAnsi="Times New Roman" w:cs="Times New Roman"/>
          <w:sz w:val="28"/>
          <w:szCs w:val="28"/>
        </w:rPr>
        <w:t xml:space="preserve">Совершенствовать приемы игры на металлофоне и ударных инструментах, активизируя самостоятельность.  </w:t>
      </w:r>
    </w:p>
    <w:p w14:paraId="07C6FA74" w14:textId="77777777" w:rsidR="00F429B2" w:rsidRPr="006131E6" w:rsidRDefault="005A4335" w:rsidP="006131E6">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   </w:t>
      </w:r>
    </w:p>
    <w:p w14:paraId="7782EB82" w14:textId="77777777" w:rsidR="00BF51F6" w:rsidRPr="006131E6" w:rsidRDefault="00BF51F6" w:rsidP="006131E6">
      <w:pPr>
        <w:spacing w:line="240" w:lineRule="auto"/>
        <w:rPr>
          <w:rFonts w:ascii="Times New Roman" w:hAnsi="Times New Roman" w:cs="Times New Roman"/>
          <w:b/>
          <w:sz w:val="28"/>
          <w:szCs w:val="28"/>
        </w:rPr>
      </w:pPr>
    </w:p>
    <w:p w14:paraId="7491E358" w14:textId="77777777" w:rsidR="00730FE4" w:rsidRPr="006131E6" w:rsidRDefault="00F429B2" w:rsidP="005A4335">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Социально-коммуникативное развитие</w:t>
      </w:r>
    </w:p>
    <w:p w14:paraId="1BCB9065" w14:textId="77777777" w:rsidR="00730FE4"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ФОРМИРОВАНИЕ ОБЩЕПРИНЯТЫХ НОРМ ПОВЕДЕНИЯ</w:t>
      </w:r>
    </w:p>
    <w:p w14:paraId="6B6F3C0B" w14:textId="77777777" w:rsidR="005A4335" w:rsidRPr="006131E6" w:rsidRDefault="005A4335" w:rsidP="006131E6">
      <w:pPr>
        <w:spacing w:line="240" w:lineRule="auto"/>
        <w:contextualSpacing/>
        <w:jc w:val="center"/>
        <w:rPr>
          <w:rFonts w:ascii="Times New Roman" w:hAnsi="Times New Roman" w:cs="Times New Roman"/>
          <w:sz w:val="28"/>
          <w:szCs w:val="28"/>
        </w:rPr>
      </w:pPr>
    </w:p>
    <w:p w14:paraId="255F6B88"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w:t>
      </w:r>
    </w:p>
    <w:p w14:paraId="58AD0BDC"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знакомить с принятыми нормами и правилами поведения, формами и способами общения.  </w:t>
      </w:r>
    </w:p>
    <w:p w14:paraId="01ACCD65"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Воспитывать честность, скромность, отзывчивость, способность сочувствовать и сопереживать, заботиться о других, помогать слабым и маленьким, защищать их.  </w:t>
      </w:r>
    </w:p>
    <w:p w14:paraId="5D504054"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быть требовательным к себе и окружающим. </w:t>
      </w:r>
    </w:p>
    <w:p w14:paraId="6AC0CFE6" w14:textId="77777777" w:rsidR="00BF51F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Прививать такие качества, как коллективизм, человеколюбие, трудолюбие. </w:t>
      </w:r>
    </w:p>
    <w:p w14:paraId="01F4A54B"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представления о правах и обязанностях ребенка.   </w:t>
      </w:r>
    </w:p>
    <w:p w14:paraId="2175CF97" w14:textId="77777777" w:rsidR="00BF51F6" w:rsidRPr="006131E6" w:rsidRDefault="00BF51F6" w:rsidP="006131E6">
      <w:pPr>
        <w:spacing w:line="240" w:lineRule="auto"/>
        <w:contextualSpacing/>
        <w:jc w:val="center"/>
        <w:rPr>
          <w:rFonts w:ascii="Times New Roman" w:hAnsi="Times New Roman" w:cs="Times New Roman"/>
          <w:sz w:val="28"/>
          <w:szCs w:val="28"/>
        </w:rPr>
      </w:pPr>
    </w:p>
    <w:p w14:paraId="3FA9A72E" w14:textId="77777777" w:rsidR="00BF51F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ФОРМИРОВАНИЕ ГЕНДЕРНЫХ И ГРАЖДАНСКИХ ЧУВСТВ</w:t>
      </w:r>
    </w:p>
    <w:p w14:paraId="6A7F5997" w14:textId="77777777" w:rsidR="00BF51F6" w:rsidRPr="006131E6" w:rsidRDefault="00BF51F6" w:rsidP="006131E6">
      <w:pPr>
        <w:spacing w:line="240" w:lineRule="auto"/>
        <w:contextualSpacing/>
        <w:jc w:val="center"/>
        <w:rPr>
          <w:rFonts w:ascii="Times New Roman" w:hAnsi="Times New Roman" w:cs="Times New Roman"/>
          <w:sz w:val="28"/>
          <w:szCs w:val="28"/>
        </w:rPr>
      </w:pPr>
    </w:p>
    <w:p w14:paraId="329CD371" w14:textId="77777777" w:rsidR="00BF51F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Продолжать формирование Я-образа.  </w:t>
      </w:r>
    </w:p>
    <w:p w14:paraId="45686ADF" w14:textId="77777777" w:rsidR="00BF51F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Воспитывать у мальчиков внимательное отношение к девочкам.  </w:t>
      </w:r>
    </w:p>
    <w:p w14:paraId="51D8B82A" w14:textId="77777777" w:rsidR="00BF51F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Воспитывать в девочках скромность, умение заботиться об окружающих.  </w:t>
      </w:r>
    </w:p>
    <w:p w14:paraId="021E0438" w14:textId="77777777" w:rsidR="00730FE4"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Воспитывать любовь к родному городу, малой родине, родной стране, чувство патриотизма.  </w:t>
      </w:r>
    </w:p>
    <w:p w14:paraId="54948D78" w14:textId="77777777" w:rsidR="00BF51F6" w:rsidRPr="006131E6" w:rsidRDefault="00BF51F6" w:rsidP="006131E6">
      <w:pPr>
        <w:spacing w:line="240" w:lineRule="auto"/>
        <w:contextualSpacing/>
        <w:jc w:val="center"/>
        <w:rPr>
          <w:rFonts w:ascii="Times New Roman" w:hAnsi="Times New Roman" w:cs="Times New Roman"/>
          <w:sz w:val="28"/>
          <w:szCs w:val="28"/>
        </w:rPr>
      </w:pPr>
    </w:p>
    <w:p w14:paraId="6204061E" w14:textId="77777777" w:rsidR="00BF51F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ИГРОВОЙ И ТЕАТРАЛИЗОВАННОЙ ДЕЯТЕЛЬНОСТИ</w:t>
      </w:r>
    </w:p>
    <w:p w14:paraId="4F6B8F5B" w14:textId="77777777" w:rsidR="00BF51F6" w:rsidRPr="006131E6" w:rsidRDefault="00BF51F6" w:rsidP="006131E6">
      <w:pPr>
        <w:spacing w:line="240" w:lineRule="auto"/>
        <w:contextualSpacing/>
        <w:jc w:val="center"/>
        <w:rPr>
          <w:rFonts w:ascii="Times New Roman" w:hAnsi="Times New Roman" w:cs="Times New Roman"/>
          <w:sz w:val="28"/>
          <w:szCs w:val="28"/>
        </w:rPr>
      </w:pPr>
    </w:p>
    <w:p w14:paraId="6C676375"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Насыщать игрой всю жизнь детей в детском саду.  </w:t>
      </w:r>
    </w:p>
    <w:p w14:paraId="555F71B2"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14:paraId="49998C9C"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14:paraId="22B4196F" w14:textId="77777777" w:rsidR="00F429B2" w:rsidRPr="006131E6" w:rsidRDefault="00F429B2" w:rsidP="006131E6">
      <w:pPr>
        <w:spacing w:line="240" w:lineRule="auto"/>
        <w:contextualSpacing/>
        <w:jc w:val="both"/>
        <w:rPr>
          <w:rFonts w:ascii="Times New Roman" w:hAnsi="Times New Roman" w:cs="Times New Roman"/>
          <w:sz w:val="28"/>
          <w:szCs w:val="28"/>
        </w:rPr>
      </w:pPr>
    </w:p>
    <w:p w14:paraId="72408C37" w14:textId="77777777" w:rsidR="005A4335" w:rsidRDefault="005A4335" w:rsidP="006131E6">
      <w:pPr>
        <w:spacing w:line="240" w:lineRule="auto"/>
        <w:contextualSpacing/>
        <w:jc w:val="center"/>
        <w:rPr>
          <w:rFonts w:ascii="Times New Roman" w:hAnsi="Times New Roman" w:cs="Times New Roman"/>
          <w:b/>
          <w:i/>
          <w:sz w:val="28"/>
          <w:szCs w:val="28"/>
        </w:rPr>
      </w:pPr>
    </w:p>
    <w:p w14:paraId="31501277" w14:textId="77777777" w:rsidR="005A4335" w:rsidRDefault="005A4335" w:rsidP="006131E6">
      <w:pPr>
        <w:spacing w:line="240" w:lineRule="auto"/>
        <w:contextualSpacing/>
        <w:jc w:val="center"/>
        <w:rPr>
          <w:rFonts w:ascii="Times New Roman" w:hAnsi="Times New Roman" w:cs="Times New Roman"/>
          <w:b/>
          <w:i/>
          <w:sz w:val="28"/>
          <w:szCs w:val="28"/>
        </w:rPr>
      </w:pPr>
    </w:p>
    <w:p w14:paraId="67E13C11" w14:textId="77777777" w:rsidR="005A4335" w:rsidRDefault="005A4335" w:rsidP="006131E6">
      <w:pPr>
        <w:spacing w:line="240" w:lineRule="auto"/>
        <w:contextualSpacing/>
        <w:jc w:val="center"/>
        <w:rPr>
          <w:rFonts w:ascii="Times New Roman" w:hAnsi="Times New Roman" w:cs="Times New Roman"/>
          <w:b/>
          <w:i/>
          <w:sz w:val="28"/>
          <w:szCs w:val="28"/>
        </w:rPr>
      </w:pPr>
    </w:p>
    <w:p w14:paraId="46CA340A" w14:textId="77777777" w:rsidR="00BF51F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lastRenderedPageBreak/>
        <w:t>Подвижные игры</w:t>
      </w:r>
    </w:p>
    <w:p w14:paraId="563B31A2" w14:textId="77777777" w:rsidR="00BF51F6" w:rsidRPr="006131E6" w:rsidRDefault="00BF51F6" w:rsidP="006131E6">
      <w:pPr>
        <w:spacing w:line="240" w:lineRule="auto"/>
        <w:contextualSpacing/>
        <w:jc w:val="center"/>
        <w:rPr>
          <w:rFonts w:ascii="Times New Roman" w:hAnsi="Times New Roman" w:cs="Times New Roman"/>
          <w:b/>
          <w:i/>
          <w:sz w:val="28"/>
          <w:szCs w:val="28"/>
        </w:rPr>
      </w:pPr>
    </w:p>
    <w:p w14:paraId="37EBF110"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   </w:t>
      </w:r>
    </w:p>
    <w:p w14:paraId="718BCB26" w14:textId="77777777" w:rsidR="00BF51F6" w:rsidRPr="006131E6" w:rsidRDefault="00BF51F6" w:rsidP="006131E6">
      <w:pPr>
        <w:spacing w:line="240" w:lineRule="auto"/>
        <w:contextualSpacing/>
        <w:jc w:val="both"/>
        <w:rPr>
          <w:rFonts w:ascii="Times New Roman" w:hAnsi="Times New Roman" w:cs="Times New Roman"/>
          <w:sz w:val="28"/>
          <w:szCs w:val="28"/>
        </w:rPr>
      </w:pPr>
    </w:p>
    <w:p w14:paraId="1AFD76EE" w14:textId="77777777" w:rsidR="00BF51F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Настольно-печатные дидактические игры</w:t>
      </w:r>
    </w:p>
    <w:p w14:paraId="08C84156" w14:textId="77777777" w:rsidR="00BF51F6" w:rsidRPr="006131E6" w:rsidRDefault="00BF51F6" w:rsidP="006131E6">
      <w:pPr>
        <w:spacing w:line="240" w:lineRule="auto"/>
        <w:contextualSpacing/>
        <w:jc w:val="center"/>
        <w:rPr>
          <w:rFonts w:ascii="Times New Roman" w:hAnsi="Times New Roman" w:cs="Times New Roman"/>
          <w:b/>
          <w:i/>
          <w:sz w:val="28"/>
          <w:szCs w:val="28"/>
        </w:rPr>
      </w:pPr>
    </w:p>
    <w:p w14:paraId="057F2E8D"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Совершенствовать навыки игры в настольно-печатные дидактические игры (парные картинки, лото, домино, игры-«</w:t>
      </w:r>
      <w:proofErr w:type="spellStart"/>
      <w:r w:rsidR="00F429B2" w:rsidRPr="006131E6">
        <w:rPr>
          <w:rFonts w:ascii="Times New Roman" w:hAnsi="Times New Roman" w:cs="Times New Roman"/>
          <w:sz w:val="28"/>
          <w:szCs w:val="28"/>
        </w:rPr>
        <w:t>ходилки</w:t>
      </w:r>
      <w:proofErr w:type="spellEnd"/>
      <w:r w:rsidR="00F429B2" w:rsidRPr="006131E6">
        <w:rPr>
          <w:rFonts w:ascii="Times New Roman" w:hAnsi="Times New Roman" w:cs="Times New Roman"/>
          <w:sz w:val="28"/>
          <w:szCs w:val="28"/>
        </w:rPr>
        <w:t xml:space="preserve">», головоломки), учить устанавливать и соблюдать правила в игре.  </w:t>
      </w:r>
    </w:p>
    <w:p w14:paraId="7B299470" w14:textId="77777777" w:rsidR="00BF51F6"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 </w:t>
      </w:r>
    </w:p>
    <w:p w14:paraId="053075E4" w14:textId="77777777" w:rsidR="00F429B2" w:rsidRPr="006131E6" w:rsidRDefault="00F429B2" w:rsidP="006131E6">
      <w:pPr>
        <w:spacing w:line="240" w:lineRule="auto"/>
        <w:contextualSpacing/>
        <w:jc w:val="both"/>
        <w:rPr>
          <w:rFonts w:ascii="Times New Roman" w:hAnsi="Times New Roman" w:cs="Times New Roman"/>
          <w:sz w:val="28"/>
          <w:szCs w:val="28"/>
        </w:rPr>
      </w:pPr>
    </w:p>
    <w:p w14:paraId="2F276034" w14:textId="77777777" w:rsidR="00BF51F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Сюжетно-ролевые игры</w:t>
      </w:r>
    </w:p>
    <w:p w14:paraId="14A28375" w14:textId="77777777" w:rsidR="00BF51F6" w:rsidRPr="006131E6" w:rsidRDefault="00BF51F6" w:rsidP="006131E6">
      <w:pPr>
        <w:spacing w:line="240" w:lineRule="auto"/>
        <w:contextualSpacing/>
        <w:jc w:val="center"/>
        <w:rPr>
          <w:rFonts w:ascii="Times New Roman" w:hAnsi="Times New Roman" w:cs="Times New Roman"/>
          <w:b/>
          <w:i/>
          <w:sz w:val="28"/>
          <w:szCs w:val="28"/>
        </w:rPr>
      </w:pPr>
    </w:p>
    <w:p w14:paraId="3999EDCE"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   </w:t>
      </w:r>
    </w:p>
    <w:p w14:paraId="6144CA8E" w14:textId="77777777" w:rsidR="00BF51F6" w:rsidRPr="006131E6" w:rsidRDefault="00BF51F6" w:rsidP="006131E6">
      <w:pPr>
        <w:spacing w:line="240" w:lineRule="auto"/>
        <w:contextualSpacing/>
        <w:jc w:val="both"/>
        <w:rPr>
          <w:rFonts w:ascii="Times New Roman" w:hAnsi="Times New Roman" w:cs="Times New Roman"/>
          <w:sz w:val="28"/>
          <w:szCs w:val="28"/>
        </w:rPr>
      </w:pPr>
    </w:p>
    <w:p w14:paraId="271B97CF" w14:textId="77777777" w:rsidR="00BF51F6"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Театрализованные игры</w:t>
      </w:r>
    </w:p>
    <w:p w14:paraId="689B9B17" w14:textId="77777777" w:rsidR="00BF51F6" w:rsidRPr="006131E6" w:rsidRDefault="00BF51F6" w:rsidP="006131E6">
      <w:pPr>
        <w:spacing w:line="240" w:lineRule="auto"/>
        <w:contextualSpacing/>
        <w:jc w:val="center"/>
        <w:rPr>
          <w:rFonts w:ascii="Times New Roman" w:hAnsi="Times New Roman" w:cs="Times New Roman"/>
          <w:b/>
          <w:i/>
          <w:sz w:val="28"/>
          <w:szCs w:val="28"/>
        </w:rPr>
      </w:pPr>
    </w:p>
    <w:p w14:paraId="3499B8B8"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умение инсценировать стихи, песенки, разыгрывать сценки по знакомым сказкам.  </w:t>
      </w:r>
    </w:p>
    <w:p w14:paraId="08502BE3" w14:textId="77777777" w:rsidR="00F429B2"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   </w:t>
      </w:r>
    </w:p>
    <w:p w14:paraId="06B04A0F" w14:textId="77777777" w:rsidR="00BF51F6" w:rsidRPr="006131E6" w:rsidRDefault="00BF51F6" w:rsidP="006131E6">
      <w:pPr>
        <w:spacing w:line="240" w:lineRule="auto"/>
        <w:contextualSpacing/>
        <w:jc w:val="both"/>
        <w:rPr>
          <w:rFonts w:ascii="Times New Roman" w:hAnsi="Times New Roman" w:cs="Times New Roman"/>
          <w:sz w:val="28"/>
          <w:szCs w:val="28"/>
        </w:rPr>
      </w:pPr>
    </w:p>
    <w:p w14:paraId="3415C378" w14:textId="77777777" w:rsidR="00730FE4"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СОВМЕСТНАЯ ТРУДОВАЯ ДЕЯТЕЛЬНОСТЬ</w:t>
      </w:r>
    </w:p>
    <w:p w14:paraId="41F897E7"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  </w:t>
      </w:r>
    </w:p>
    <w:p w14:paraId="78E8536E"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  </w:t>
      </w:r>
    </w:p>
    <w:p w14:paraId="03D58CFD"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самообслуживания.  </w:t>
      </w:r>
    </w:p>
    <w:p w14:paraId="328E7A49"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  </w:t>
      </w:r>
    </w:p>
    <w:p w14:paraId="1EF61B16"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 </w:t>
      </w:r>
    </w:p>
    <w:p w14:paraId="6279E94A" w14:textId="77777777" w:rsidR="00F429B2" w:rsidRPr="006131E6" w:rsidRDefault="00F429B2" w:rsidP="006131E6">
      <w:pPr>
        <w:spacing w:line="240" w:lineRule="auto"/>
        <w:contextualSpacing/>
        <w:jc w:val="both"/>
        <w:rPr>
          <w:rFonts w:ascii="Times New Roman" w:hAnsi="Times New Roman" w:cs="Times New Roman"/>
          <w:sz w:val="28"/>
          <w:szCs w:val="28"/>
        </w:rPr>
      </w:pPr>
    </w:p>
    <w:p w14:paraId="79F7B4F7" w14:textId="77777777" w:rsidR="00BF51F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ФОРМИРОВАНИЕ ОСНОВ БЕЗОПАСНОСТИ В БЫТУ, СОЦИУМЕ, ПРИРОДЕ</w:t>
      </w:r>
    </w:p>
    <w:p w14:paraId="2EE655F4" w14:textId="77777777" w:rsidR="005A4335" w:rsidRDefault="005A4335" w:rsidP="006131E6">
      <w:pPr>
        <w:spacing w:line="240" w:lineRule="auto"/>
        <w:contextualSpacing/>
        <w:jc w:val="both"/>
        <w:rPr>
          <w:rFonts w:ascii="Times New Roman" w:hAnsi="Times New Roman" w:cs="Times New Roman"/>
          <w:sz w:val="28"/>
          <w:szCs w:val="28"/>
        </w:rPr>
      </w:pPr>
    </w:p>
    <w:p w14:paraId="557C2C9C" w14:textId="77777777" w:rsidR="00BF51F6"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w:t>
      </w:r>
    </w:p>
    <w:p w14:paraId="17C834A4" w14:textId="77777777" w:rsidR="00506CF0"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  </w:t>
      </w:r>
    </w:p>
    <w:p w14:paraId="7698347E"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знакомить детей с работой специального транспорта. Познакомить с работой службы МЧС.  </w:t>
      </w:r>
    </w:p>
    <w:p w14:paraId="4822B976" w14:textId="77777777" w:rsidR="00506CF0"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Закрепить правила поведения с незнакомыми людьми.  </w:t>
      </w:r>
    </w:p>
    <w:p w14:paraId="7731CF16" w14:textId="77777777" w:rsidR="00506CF0"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Закрепить знание каждым ребенком своего домашнего адреса, телефона, фамилии, имени и отчества родителей. </w:t>
      </w:r>
    </w:p>
    <w:p w14:paraId="4CE27C6C"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 </w:t>
      </w:r>
    </w:p>
    <w:p w14:paraId="27CC17C6" w14:textId="77777777" w:rsidR="00F429B2" w:rsidRPr="006131E6" w:rsidRDefault="00F429B2" w:rsidP="006131E6">
      <w:pPr>
        <w:spacing w:line="240" w:lineRule="auto"/>
        <w:contextualSpacing/>
        <w:jc w:val="both"/>
        <w:rPr>
          <w:rFonts w:ascii="Times New Roman" w:hAnsi="Times New Roman" w:cs="Times New Roman"/>
          <w:sz w:val="28"/>
          <w:szCs w:val="28"/>
        </w:rPr>
      </w:pPr>
    </w:p>
    <w:p w14:paraId="5BB8C6EB" w14:textId="77777777" w:rsidR="00BF51F6" w:rsidRPr="006131E6" w:rsidRDefault="00F429B2"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Физическое развитие</w:t>
      </w:r>
    </w:p>
    <w:p w14:paraId="5AB403DB" w14:textId="77777777" w:rsidR="00BF51F6"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ФИЗИЧЕСКАЯ КУЛЬТУРА</w:t>
      </w:r>
    </w:p>
    <w:p w14:paraId="4704C445" w14:textId="77777777" w:rsidR="00506CF0" w:rsidRPr="006131E6" w:rsidRDefault="00506CF0" w:rsidP="006131E6">
      <w:pPr>
        <w:spacing w:line="240" w:lineRule="auto"/>
        <w:contextualSpacing/>
        <w:jc w:val="center"/>
        <w:rPr>
          <w:rFonts w:ascii="Times New Roman" w:hAnsi="Times New Roman" w:cs="Times New Roman"/>
          <w:sz w:val="28"/>
          <w:szCs w:val="28"/>
        </w:rPr>
      </w:pPr>
    </w:p>
    <w:p w14:paraId="1CEA717F"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  </w:t>
      </w:r>
    </w:p>
    <w:p w14:paraId="6910D439" w14:textId="77777777" w:rsidR="00506CF0"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 Использовать такие формы работы, как игры-соревнования, эстафеты. </w:t>
      </w:r>
    </w:p>
    <w:p w14:paraId="45AA8CA9" w14:textId="77777777" w:rsidR="00F429B2" w:rsidRPr="006131E6" w:rsidRDefault="00F429B2" w:rsidP="006131E6">
      <w:pPr>
        <w:spacing w:line="240" w:lineRule="auto"/>
        <w:contextualSpacing/>
        <w:jc w:val="both"/>
        <w:rPr>
          <w:rFonts w:ascii="Times New Roman" w:hAnsi="Times New Roman" w:cs="Times New Roman"/>
          <w:sz w:val="28"/>
          <w:szCs w:val="28"/>
        </w:rPr>
      </w:pPr>
    </w:p>
    <w:p w14:paraId="3AE31632" w14:textId="77777777" w:rsidR="00506CF0"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Основные движения</w:t>
      </w:r>
    </w:p>
    <w:p w14:paraId="34D75E19" w14:textId="77777777" w:rsidR="00506CF0" w:rsidRPr="006131E6" w:rsidRDefault="00506CF0" w:rsidP="006131E6">
      <w:pPr>
        <w:spacing w:line="240" w:lineRule="auto"/>
        <w:contextualSpacing/>
        <w:jc w:val="center"/>
        <w:rPr>
          <w:rFonts w:ascii="Times New Roman" w:hAnsi="Times New Roman" w:cs="Times New Roman"/>
          <w:b/>
          <w:i/>
          <w:sz w:val="28"/>
          <w:szCs w:val="28"/>
        </w:rPr>
      </w:pPr>
    </w:p>
    <w:p w14:paraId="4541A811"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Ходьба и бег</w:t>
      </w:r>
      <w:r w:rsidR="00F429B2" w:rsidRPr="006131E6">
        <w:rPr>
          <w:rFonts w:ascii="Times New Roman" w:hAnsi="Times New Roman" w:cs="Times New Roman"/>
          <w:sz w:val="28"/>
          <w:szCs w:val="28"/>
        </w:rPr>
        <w:t xml:space="preserve">. Совершенствовать навыки ходьбы на носках, на пятках, на наружных сторонах стоп, с высоким подниманием колена, в </w:t>
      </w:r>
      <w:proofErr w:type="spellStart"/>
      <w:r w:rsidR="00F429B2" w:rsidRPr="006131E6">
        <w:rPr>
          <w:rFonts w:ascii="Times New Roman" w:hAnsi="Times New Roman" w:cs="Times New Roman"/>
          <w:sz w:val="28"/>
          <w:szCs w:val="28"/>
        </w:rPr>
        <w:t>полуприседе</w:t>
      </w:r>
      <w:proofErr w:type="spellEnd"/>
      <w:r w:rsidR="00F429B2" w:rsidRPr="006131E6">
        <w:rPr>
          <w:rFonts w:ascii="Times New Roman" w:hAnsi="Times New Roman" w:cs="Times New Roman"/>
          <w:sz w:val="28"/>
          <w:szCs w:val="28"/>
        </w:rPr>
        <w:t xml:space="preserve">, </w:t>
      </w:r>
      <w:r w:rsidR="00F429B2" w:rsidRPr="006131E6">
        <w:rPr>
          <w:rFonts w:ascii="Times New Roman" w:hAnsi="Times New Roman" w:cs="Times New Roman"/>
          <w:sz w:val="28"/>
          <w:szCs w:val="28"/>
        </w:rPr>
        <w:lastRenderedPageBreak/>
        <w:t>перекатом с пятки на носок, мелким и широким шагом, приставным шагом влево и в</w:t>
      </w:r>
      <w:r w:rsidR="00BF51F6" w:rsidRPr="006131E6">
        <w:rPr>
          <w:rFonts w:ascii="Times New Roman" w:hAnsi="Times New Roman" w:cs="Times New Roman"/>
          <w:sz w:val="28"/>
          <w:szCs w:val="28"/>
        </w:rPr>
        <w:t xml:space="preserve">право. Совершенствовать навыки </w:t>
      </w:r>
      <w:r w:rsidR="00F429B2" w:rsidRPr="006131E6">
        <w:rPr>
          <w:rFonts w:ascii="Times New Roman" w:hAnsi="Times New Roman" w:cs="Times New Roman"/>
          <w:sz w:val="28"/>
          <w:szCs w:val="28"/>
        </w:rPr>
        <w:t xml:space="preserve">ходьбы в колонне по одному, по двое, по трое, с выполнением заданий педагога, имитационные движения. Обучать детей ходьбе в колонне.  </w:t>
      </w:r>
    </w:p>
    <w:p w14:paraId="02D97CDB"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  </w:t>
      </w:r>
    </w:p>
    <w:p w14:paraId="6C978784"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ходьбы в чередовании с бегом, бега с различной скоростью, с изменением скорости, челночного бега.  </w:t>
      </w:r>
    </w:p>
    <w:p w14:paraId="0C36C85F"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Ползание и лазание.</w:t>
      </w:r>
      <w:r w:rsidR="00F429B2" w:rsidRPr="006131E6">
        <w:rPr>
          <w:rFonts w:ascii="Times New Roman" w:hAnsi="Times New Roman" w:cs="Times New Roman"/>
          <w:sz w:val="28"/>
          <w:szCs w:val="28"/>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w:t>
      </w:r>
      <w:proofErr w:type="spellStart"/>
      <w:r w:rsidR="00F429B2" w:rsidRPr="006131E6">
        <w:rPr>
          <w:rFonts w:ascii="Times New Roman" w:hAnsi="Times New Roman" w:cs="Times New Roman"/>
          <w:sz w:val="28"/>
          <w:szCs w:val="28"/>
        </w:rPr>
        <w:t>вползанию</w:t>
      </w:r>
      <w:proofErr w:type="spellEnd"/>
      <w:r w:rsidR="00F429B2" w:rsidRPr="006131E6">
        <w:rPr>
          <w:rFonts w:ascii="Times New Roman" w:hAnsi="Times New Roman" w:cs="Times New Roman"/>
          <w:sz w:val="28"/>
          <w:szCs w:val="28"/>
        </w:rPr>
        <w:t xml:space="preserve"> и сползанию по наклонной доске, ползанию на четвереньках по гимнастической скамейке назад; </w:t>
      </w:r>
      <w:proofErr w:type="spellStart"/>
      <w:r w:rsidR="00F429B2" w:rsidRPr="006131E6">
        <w:rPr>
          <w:rFonts w:ascii="Times New Roman" w:hAnsi="Times New Roman" w:cs="Times New Roman"/>
          <w:sz w:val="28"/>
          <w:szCs w:val="28"/>
        </w:rPr>
        <w:t>пролезанию</w:t>
      </w:r>
      <w:proofErr w:type="spellEnd"/>
      <w:r w:rsidR="00F429B2" w:rsidRPr="006131E6">
        <w:rPr>
          <w:rFonts w:ascii="Times New Roman" w:hAnsi="Times New Roman" w:cs="Times New Roman"/>
          <w:sz w:val="28"/>
          <w:szCs w:val="28"/>
        </w:rPr>
        <w:t xml:space="preserve"> в обруч, </w:t>
      </w:r>
      <w:proofErr w:type="spellStart"/>
      <w:r w:rsidR="00F429B2" w:rsidRPr="006131E6">
        <w:rPr>
          <w:rFonts w:ascii="Times New Roman" w:hAnsi="Times New Roman" w:cs="Times New Roman"/>
          <w:sz w:val="28"/>
          <w:szCs w:val="28"/>
        </w:rPr>
        <w:t>переползанию</w:t>
      </w:r>
      <w:proofErr w:type="spellEnd"/>
      <w:r w:rsidR="00F429B2" w:rsidRPr="006131E6">
        <w:rPr>
          <w:rFonts w:ascii="Times New Roman" w:hAnsi="Times New Roman" w:cs="Times New Roman"/>
          <w:sz w:val="28"/>
          <w:szCs w:val="28"/>
        </w:rPr>
        <w:t xml:space="preserve"> через скамейку, бревно; лазанию с одного пролета гимнастической стенки на другой, поднимаясь по диагонали, спускаясь вниз по одному пролету; </w:t>
      </w:r>
      <w:proofErr w:type="spellStart"/>
      <w:r w:rsidR="00F429B2" w:rsidRPr="006131E6">
        <w:rPr>
          <w:rFonts w:ascii="Times New Roman" w:hAnsi="Times New Roman" w:cs="Times New Roman"/>
          <w:sz w:val="28"/>
          <w:szCs w:val="28"/>
        </w:rPr>
        <w:t>пролезанию</w:t>
      </w:r>
      <w:proofErr w:type="spellEnd"/>
      <w:r w:rsidR="00F429B2" w:rsidRPr="006131E6">
        <w:rPr>
          <w:rFonts w:ascii="Times New Roman" w:hAnsi="Times New Roman" w:cs="Times New Roman"/>
          <w:sz w:val="28"/>
          <w:szCs w:val="28"/>
        </w:rPr>
        <w:t xml:space="preserve"> между рейками поставленной на бок гимнастической лестницы.  </w:t>
      </w:r>
    </w:p>
    <w:p w14:paraId="2CB1A0D5"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Прыжки.</w:t>
      </w:r>
      <w:r w:rsidR="00F429B2" w:rsidRPr="006131E6">
        <w:rPr>
          <w:rFonts w:ascii="Times New Roman" w:hAnsi="Times New Roman" w:cs="Times New Roman"/>
          <w:sz w:val="28"/>
          <w:szCs w:val="28"/>
        </w:rPr>
        <w:t xml:space="preserve"> Совершенствовать умение выполнять прыжки на двух ногах на месте, с продвижением вперед. Обучать прыжкам разными способами: ноги </w:t>
      </w:r>
      <w:proofErr w:type="spellStart"/>
      <w:r w:rsidR="00F429B2" w:rsidRPr="006131E6">
        <w:rPr>
          <w:rFonts w:ascii="Times New Roman" w:hAnsi="Times New Roman" w:cs="Times New Roman"/>
          <w:sz w:val="28"/>
          <w:szCs w:val="28"/>
        </w:rPr>
        <w:t>скрестно</w:t>
      </w:r>
      <w:proofErr w:type="spellEnd"/>
      <w:r w:rsidR="00F429B2" w:rsidRPr="006131E6">
        <w:rPr>
          <w:rFonts w:ascii="Times New Roman" w:hAnsi="Times New Roman" w:cs="Times New Roman"/>
          <w:sz w:val="28"/>
          <w:szCs w:val="28"/>
        </w:rPr>
        <w:t xml:space="preserve">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  </w:t>
      </w:r>
    </w:p>
    <w:p w14:paraId="3573C753"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Катание, ловля, бросание.</w:t>
      </w:r>
      <w:r w:rsidR="00F429B2" w:rsidRPr="006131E6">
        <w:rPr>
          <w:rFonts w:ascii="Times New Roman" w:hAnsi="Times New Roman" w:cs="Times New Roman"/>
          <w:sz w:val="28"/>
          <w:szCs w:val="28"/>
        </w:rPr>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w:t>
      </w:r>
      <w:r w:rsidR="00F429B2" w:rsidRPr="006131E6">
        <w:rPr>
          <w:rFonts w:ascii="Times New Roman" w:hAnsi="Times New Roman" w:cs="Times New Roman"/>
          <w:sz w:val="28"/>
          <w:szCs w:val="28"/>
        </w:rPr>
        <w:lastRenderedPageBreak/>
        <w:t xml:space="preserve">мешочки с песком и мячи, метать предметы в горизонтальную и вертикальную цель (расстояние до мишени 3—5 м).  </w:t>
      </w:r>
    </w:p>
    <w:p w14:paraId="35B27A9E"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Ритмическая гимнастика.</w:t>
      </w:r>
      <w:r w:rsidR="00F429B2" w:rsidRPr="006131E6">
        <w:rPr>
          <w:rFonts w:ascii="Times New Roman" w:hAnsi="Times New Roman" w:cs="Times New Roman"/>
          <w:sz w:val="28"/>
          <w:szCs w:val="28"/>
        </w:rPr>
        <w:t xml:space="preserve"> 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 </w:t>
      </w:r>
    </w:p>
    <w:p w14:paraId="1B16D378"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Строевые упражнения.</w:t>
      </w:r>
      <w:r w:rsidR="00F429B2" w:rsidRPr="006131E6">
        <w:rPr>
          <w:rFonts w:ascii="Times New Roman" w:hAnsi="Times New Roman" w:cs="Times New Roman"/>
          <w:sz w:val="28"/>
          <w:szCs w:val="28"/>
        </w:rPr>
        <w:t xml:space="preserve"> 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w:t>
      </w:r>
      <w:r w:rsidR="00506CF0" w:rsidRPr="006131E6">
        <w:rPr>
          <w:rFonts w:ascii="Times New Roman" w:hAnsi="Times New Roman" w:cs="Times New Roman"/>
          <w:sz w:val="28"/>
          <w:szCs w:val="28"/>
        </w:rPr>
        <w:t xml:space="preserve">колоннах, шеренгах, </w:t>
      </w:r>
      <w:r w:rsidR="00F429B2" w:rsidRPr="006131E6">
        <w:rPr>
          <w:rFonts w:ascii="Times New Roman" w:hAnsi="Times New Roman" w:cs="Times New Roman"/>
          <w:sz w:val="28"/>
          <w:szCs w:val="28"/>
        </w:rPr>
        <w:t xml:space="preserve">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  </w:t>
      </w:r>
    </w:p>
    <w:p w14:paraId="55BB74CA" w14:textId="77777777" w:rsidR="00F429B2" w:rsidRPr="006131E6" w:rsidRDefault="00F429B2" w:rsidP="006131E6">
      <w:pPr>
        <w:spacing w:line="240" w:lineRule="auto"/>
        <w:contextualSpacing/>
        <w:jc w:val="both"/>
        <w:rPr>
          <w:rFonts w:ascii="Times New Roman" w:hAnsi="Times New Roman" w:cs="Times New Roman"/>
          <w:sz w:val="28"/>
          <w:szCs w:val="28"/>
        </w:rPr>
      </w:pPr>
    </w:p>
    <w:p w14:paraId="137C4D31" w14:textId="77777777" w:rsidR="00506CF0"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Общеразвивающие упражнения</w:t>
      </w:r>
    </w:p>
    <w:p w14:paraId="22AA022E" w14:textId="77777777" w:rsidR="00506CF0" w:rsidRPr="006131E6" w:rsidRDefault="00506CF0" w:rsidP="006131E6">
      <w:pPr>
        <w:spacing w:line="240" w:lineRule="auto"/>
        <w:contextualSpacing/>
        <w:jc w:val="center"/>
        <w:rPr>
          <w:rFonts w:ascii="Times New Roman" w:hAnsi="Times New Roman" w:cs="Times New Roman"/>
          <w:b/>
          <w:i/>
          <w:sz w:val="28"/>
          <w:szCs w:val="28"/>
        </w:rPr>
      </w:pPr>
    </w:p>
    <w:p w14:paraId="6F226D15"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  </w:t>
      </w:r>
    </w:p>
    <w:p w14:paraId="16BFBEAF"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  </w:t>
      </w:r>
    </w:p>
    <w:p w14:paraId="55030362"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   </w:t>
      </w:r>
    </w:p>
    <w:p w14:paraId="6FA5AF33" w14:textId="77777777" w:rsidR="00506CF0" w:rsidRPr="006131E6" w:rsidRDefault="00506CF0" w:rsidP="006131E6">
      <w:pPr>
        <w:spacing w:line="240" w:lineRule="auto"/>
        <w:contextualSpacing/>
        <w:jc w:val="center"/>
        <w:rPr>
          <w:rFonts w:ascii="Times New Roman" w:hAnsi="Times New Roman" w:cs="Times New Roman"/>
          <w:b/>
          <w:i/>
          <w:sz w:val="28"/>
          <w:szCs w:val="28"/>
        </w:rPr>
      </w:pPr>
    </w:p>
    <w:p w14:paraId="423F273F" w14:textId="77777777" w:rsidR="00506CF0" w:rsidRPr="006131E6" w:rsidRDefault="00506CF0" w:rsidP="006131E6">
      <w:pPr>
        <w:spacing w:line="240" w:lineRule="auto"/>
        <w:contextualSpacing/>
        <w:jc w:val="center"/>
        <w:rPr>
          <w:rFonts w:ascii="Times New Roman" w:hAnsi="Times New Roman" w:cs="Times New Roman"/>
          <w:b/>
          <w:i/>
          <w:sz w:val="28"/>
          <w:szCs w:val="28"/>
        </w:rPr>
      </w:pPr>
    </w:p>
    <w:p w14:paraId="0BD16F23" w14:textId="77777777" w:rsidR="005A4335" w:rsidRDefault="005A4335" w:rsidP="006131E6">
      <w:pPr>
        <w:spacing w:line="240" w:lineRule="auto"/>
        <w:contextualSpacing/>
        <w:jc w:val="center"/>
        <w:rPr>
          <w:rFonts w:ascii="Times New Roman" w:hAnsi="Times New Roman" w:cs="Times New Roman"/>
          <w:b/>
          <w:i/>
          <w:sz w:val="28"/>
          <w:szCs w:val="28"/>
        </w:rPr>
      </w:pPr>
    </w:p>
    <w:p w14:paraId="7CA13D9F" w14:textId="77777777" w:rsidR="00506CF0"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lastRenderedPageBreak/>
        <w:t>Спортивные упражнения</w:t>
      </w:r>
    </w:p>
    <w:p w14:paraId="50C5E789" w14:textId="77777777" w:rsidR="00506CF0" w:rsidRPr="006131E6" w:rsidRDefault="00506CF0" w:rsidP="006131E6">
      <w:pPr>
        <w:spacing w:line="240" w:lineRule="auto"/>
        <w:contextualSpacing/>
        <w:jc w:val="center"/>
        <w:rPr>
          <w:rFonts w:ascii="Times New Roman" w:hAnsi="Times New Roman" w:cs="Times New Roman"/>
          <w:b/>
          <w:i/>
          <w:sz w:val="28"/>
          <w:szCs w:val="28"/>
        </w:rPr>
      </w:pPr>
    </w:p>
    <w:p w14:paraId="53504677"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  </w:t>
      </w:r>
    </w:p>
    <w:p w14:paraId="49AC18F3" w14:textId="77777777" w:rsidR="00506CF0"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Формировать умение играть в спортивные игры: городки (элементы), баскетбол (элементы), футбол (элементы), хоккей (элементы). </w:t>
      </w:r>
    </w:p>
    <w:p w14:paraId="6A45F452" w14:textId="77777777" w:rsidR="00506CF0" w:rsidRPr="006131E6" w:rsidRDefault="00506CF0" w:rsidP="006131E6">
      <w:pPr>
        <w:spacing w:line="240" w:lineRule="auto"/>
        <w:contextualSpacing/>
        <w:jc w:val="both"/>
        <w:rPr>
          <w:rFonts w:ascii="Times New Roman" w:hAnsi="Times New Roman" w:cs="Times New Roman"/>
          <w:sz w:val="28"/>
          <w:szCs w:val="28"/>
        </w:rPr>
      </w:pPr>
    </w:p>
    <w:p w14:paraId="18BAEA06" w14:textId="77777777" w:rsidR="00506CF0"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Подвижные игры</w:t>
      </w:r>
    </w:p>
    <w:p w14:paraId="55B0A1CC" w14:textId="77777777" w:rsidR="00506CF0" w:rsidRPr="006131E6" w:rsidRDefault="00506CF0" w:rsidP="006131E6">
      <w:pPr>
        <w:spacing w:line="240" w:lineRule="auto"/>
        <w:contextualSpacing/>
        <w:jc w:val="center"/>
        <w:rPr>
          <w:rFonts w:ascii="Times New Roman" w:hAnsi="Times New Roman" w:cs="Times New Roman"/>
          <w:b/>
          <w:i/>
          <w:sz w:val="28"/>
          <w:szCs w:val="28"/>
        </w:rPr>
      </w:pPr>
    </w:p>
    <w:p w14:paraId="743C0318"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участвовать в играх-соревнованиях и играх-эстафетах, учить самостоятельно организовывать подвижные игры.  </w:t>
      </w:r>
    </w:p>
    <w:p w14:paraId="3D4FB6D1" w14:textId="77777777" w:rsidR="00F429B2" w:rsidRPr="006131E6" w:rsidRDefault="00F429B2" w:rsidP="006131E6">
      <w:pPr>
        <w:spacing w:line="240" w:lineRule="auto"/>
        <w:contextualSpacing/>
        <w:jc w:val="both"/>
        <w:rPr>
          <w:rFonts w:ascii="Times New Roman" w:hAnsi="Times New Roman" w:cs="Times New Roman"/>
          <w:sz w:val="28"/>
          <w:szCs w:val="28"/>
        </w:rPr>
      </w:pPr>
    </w:p>
    <w:p w14:paraId="36253696" w14:textId="77777777" w:rsidR="00506CF0"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ОВЛАДЕНИЕ ЭЛЕМЕНТАРНЫМИ НОРМАМИ И ПРАВИЛАМИ ЗДОРОВОГО ОБРАЗА ЖИЗНИ</w:t>
      </w:r>
    </w:p>
    <w:p w14:paraId="4CABD6FB" w14:textId="77777777" w:rsidR="00506CF0" w:rsidRPr="006131E6" w:rsidRDefault="00506CF0" w:rsidP="006131E6">
      <w:pPr>
        <w:spacing w:line="240" w:lineRule="auto"/>
        <w:contextualSpacing/>
        <w:jc w:val="center"/>
        <w:rPr>
          <w:rFonts w:ascii="Times New Roman" w:hAnsi="Times New Roman" w:cs="Times New Roman"/>
          <w:sz w:val="28"/>
          <w:szCs w:val="28"/>
        </w:rPr>
      </w:pPr>
    </w:p>
    <w:p w14:paraId="776347C0"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закаливание организма с целью укрепления сердечно-сосудистой и нервной систем, улучшения деятельности органов дыхания, обмена веществ в организме. </w:t>
      </w:r>
    </w:p>
    <w:p w14:paraId="36C49885"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 Продолжать формировать правильную осанку, проводить профилактику плоскостопия.  </w:t>
      </w:r>
    </w:p>
    <w:p w14:paraId="2F1C0540"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  </w:t>
      </w:r>
    </w:p>
    <w:p w14:paraId="61024768"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самообслуживания, умения следить за состоянием одежды, прически, чистотой рук и ногтей.  </w:t>
      </w:r>
    </w:p>
    <w:p w14:paraId="2F7A54D9"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w:t>
      </w:r>
    </w:p>
    <w:p w14:paraId="0315CA2C" w14:textId="77777777" w:rsidR="00506CF0"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работу по воспитанию культуры еды.  </w:t>
      </w:r>
    </w:p>
    <w:p w14:paraId="75F9BC71" w14:textId="77777777" w:rsidR="00F429B2"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Расширять представления о строении организма человека и его функционировании.  </w:t>
      </w:r>
    </w:p>
    <w:p w14:paraId="08BF3FAE"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здоровом образе жизни и факторах, разрушающих здоровье человека. Формировать потребность в здоровом образе жизни.   </w:t>
      </w:r>
    </w:p>
    <w:p w14:paraId="2BFAADBC" w14:textId="77777777" w:rsidR="00506CF0" w:rsidRPr="006131E6" w:rsidRDefault="00506CF0" w:rsidP="006131E6">
      <w:pPr>
        <w:spacing w:line="240" w:lineRule="auto"/>
        <w:contextualSpacing/>
        <w:jc w:val="center"/>
        <w:rPr>
          <w:rFonts w:ascii="Times New Roman" w:hAnsi="Times New Roman" w:cs="Times New Roman"/>
          <w:sz w:val="28"/>
          <w:szCs w:val="28"/>
        </w:rPr>
      </w:pPr>
    </w:p>
    <w:p w14:paraId="4AE7CFA0" w14:textId="77777777" w:rsidR="005A4335" w:rsidRDefault="005A4335" w:rsidP="006131E6">
      <w:pPr>
        <w:spacing w:line="240" w:lineRule="auto"/>
        <w:contextualSpacing/>
        <w:jc w:val="center"/>
        <w:rPr>
          <w:rFonts w:ascii="Times New Roman" w:hAnsi="Times New Roman" w:cs="Times New Roman"/>
          <w:sz w:val="28"/>
          <w:szCs w:val="28"/>
        </w:rPr>
      </w:pPr>
    </w:p>
    <w:p w14:paraId="3A150E28" w14:textId="77777777" w:rsidR="005A4335" w:rsidRDefault="005A4335" w:rsidP="006131E6">
      <w:pPr>
        <w:spacing w:line="240" w:lineRule="auto"/>
        <w:contextualSpacing/>
        <w:jc w:val="center"/>
        <w:rPr>
          <w:rFonts w:ascii="Times New Roman" w:hAnsi="Times New Roman" w:cs="Times New Roman"/>
          <w:sz w:val="28"/>
          <w:szCs w:val="28"/>
        </w:rPr>
      </w:pPr>
    </w:p>
    <w:p w14:paraId="54CCF6FC" w14:textId="77777777" w:rsidR="005A4335" w:rsidRDefault="005A4335" w:rsidP="006131E6">
      <w:pPr>
        <w:spacing w:line="240" w:lineRule="auto"/>
        <w:contextualSpacing/>
        <w:jc w:val="center"/>
        <w:rPr>
          <w:rFonts w:ascii="Times New Roman" w:hAnsi="Times New Roman" w:cs="Times New Roman"/>
          <w:sz w:val="28"/>
          <w:szCs w:val="28"/>
        </w:rPr>
      </w:pPr>
    </w:p>
    <w:p w14:paraId="562C154F" w14:textId="77777777" w:rsidR="005A4335" w:rsidRDefault="005A4335" w:rsidP="006131E6">
      <w:pPr>
        <w:spacing w:line="240" w:lineRule="auto"/>
        <w:contextualSpacing/>
        <w:jc w:val="center"/>
        <w:rPr>
          <w:rFonts w:ascii="Times New Roman" w:hAnsi="Times New Roman" w:cs="Times New Roman"/>
          <w:sz w:val="28"/>
          <w:szCs w:val="28"/>
        </w:rPr>
      </w:pPr>
    </w:p>
    <w:p w14:paraId="743A69E3" w14:textId="77777777" w:rsidR="005A4335" w:rsidRDefault="005A4335" w:rsidP="006131E6">
      <w:pPr>
        <w:spacing w:line="240" w:lineRule="auto"/>
        <w:contextualSpacing/>
        <w:jc w:val="center"/>
        <w:rPr>
          <w:rFonts w:ascii="Times New Roman" w:hAnsi="Times New Roman" w:cs="Times New Roman"/>
          <w:sz w:val="28"/>
          <w:szCs w:val="28"/>
        </w:rPr>
      </w:pPr>
    </w:p>
    <w:p w14:paraId="7FFD22C5" w14:textId="77777777" w:rsidR="005A4335" w:rsidRDefault="005A4335" w:rsidP="006131E6">
      <w:pPr>
        <w:spacing w:line="240" w:lineRule="auto"/>
        <w:contextualSpacing/>
        <w:jc w:val="center"/>
        <w:rPr>
          <w:rFonts w:ascii="Times New Roman" w:hAnsi="Times New Roman" w:cs="Times New Roman"/>
          <w:sz w:val="28"/>
          <w:szCs w:val="28"/>
        </w:rPr>
      </w:pPr>
    </w:p>
    <w:p w14:paraId="2D2BE2C4" w14:textId="77777777" w:rsidR="005A4335" w:rsidRDefault="005A4335" w:rsidP="006131E6">
      <w:pPr>
        <w:spacing w:line="240" w:lineRule="auto"/>
        <w:contextualSpacing/>
        <w:jc w:val="center"/>
        <w:rPr>
          <w:rFonts w:ascii="Times New Roman" w:hAnsi="Times New Roman" w:cs="Times New Roman"/>
          <w:sz w:val="28"/>
          <w:szCs w:val="28"/>
        </w:rPr>
      </w:pPr>
    </w:p>
    <w:p w14:paraId="07A75525" w14:textId="77777777" w:rsidR="005A4335" w:rsidRDefault="005A4335" w:rsidP="006131E6">
      <w:pPr>
        <w:spacing w:line="240" w:lineRule="auto"/>
        <w:contextualSpacing/>
        <w:jc w:val="center"/>
        <w:rPr>
          <w:rFonts w:ascii="Times New Roman" w:hAnsi="Times New Roman" w:cs="Times New Roman"/>
          <w:sz w:val="28"/>
          <w:szCs w:val="28"/>
        </w:rPr>
      </w:pPr>
    </w:p>
    <w:p w14:paraId="397A1B0C" w14:textId="77777777" w:rsidR="00F429B2" w:rsidRPr="006131E6" w:rsidRDefault="006F75BB"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lastRenderedPageBreak/>
        <w:t>2.2</w:t>
      </w:r>
      <w:r w:rsidR="00F429B2" w:rsidRPr="006131E6">
        <w:rPr>
          <w:rFonts w:ascii="Times New Roman" w:hAnsi="Times New Roman" w:cs="Times New Roman"/>
          <w:sz w:val="28"/>
          <w:szCs w:val="28"/>
        </w:rPr>
        <w:t>.</w:t>
      </w:r>
      <w:r w:rsidRPr="006131E6">
        <w:rPr>
          <w:rFonts w:ascii="Times New Roman" w:hAnsi="Times New Roman" w:cs="Times New Roman"/>
          <w:sz w:val="28"/>
          <w:szCs w:val="28"/>
        </w:rPr>
        <w:t>3.</w:t>
      </w:r>
      <w:r w:rsidR="00F429B2" w:rsidRPr="006131E6">
        <w:rPr>
          <w:rFonts w:ascii="Times New Roman" w:hAnsi="Times New Roman" w:cs="Times New Roman"/>
          <w:sz w:val="28"/>
          <w:szCs w:val="28"/>
        </w:rPr>
        <w:t xml:space="preserve"> ПОДГОТОВИТЕЛЬНАЯ К ШКОЛЕ ГРУППА</w:t>
      </w:r>
    </w:p>
    <w:p w14:paraId="1C6C7474" w14:textId="77777777" w:rsidR="00506CF0" w:rsidRPr="006131E6" w:rsidRDefault="00506CF0" w:rsidP="006131E6">
      <w:pPr>
        <w:spacing w:line="240" w:lineRule="auto"/>
        <w:contextualSpacing/>
        <w:jc w:val="center"/>
        <w:rPr>
          <w:rFonts w:ascii="Times New Roman" w:hAnsi="Times New Roman" w:cs="Times New Roman"/>
          <w:sz w:val="28"/>
          <w:szCs w:val="28"/>
        </w:rPr>
      </w:pPr>
    </w:p>
    <w:p w14:paraId="07BC387F" w14:textId="77777777" w:rsidR="00F429B2"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Задачи и содержание коррекционно-развивающей работы</w:t>
      </w:r>
    </w:p>
    <w:p w14:paraId="5AD01602" w14:textId="77777777" w:rsidR="006F75BB" w:rsidRPr="006131E6" w:rsidRDefault="00F429B2"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t>Речевое развитие</w:t>
      </w:r>
    </w:p>
    <w:p w14:paraId="7BE93B91" w14:textId="77777777" w:rsidR="006F75BB"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СЛОВАРЯ</w:t>
      </w:r>
    </w:p>
    <w:p w14:paraId="3D9F18A5" w14:textId="77777777" w:rsidR="006F75BB" w:rsidRPr="006131E6" w:rsidRDefault="006F75BB" w:rsidP="006131E6">
      <w:pPr>
        <w:spacing w:line="240" w:lineRule="auto"/>
        <w:contextualSpacing/>
        <w:jc w:val="center"/>
        <w:rPr>
          <w:rFonts w:ascii="Times New Roman" w:hAnsi="Times New Roman" w:cs="Times New Roman"/>
          <w:sz w:val="28"/>
          <w:szCs w:val="28"/>
        </w:rPr>
      </w:pPr>
    </w:p>
    <w:p w14:paraId="1B814C3C"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уточнять и активизировать словарь на основе систематизации и обобщения знаний об окружающем.  </w:t>
      </w:r>
    </w:p>
    <w:p w14:paraId="4A56488D"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w:t>
      </w:r>
    </w:p>
    <w:p w14:paraId="6B2A303F"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Обогащать экспрессивную речь сложными словами, неизменяемыми словами, словами-антонимами и словами-синонимами.  </w:t>
      </w:r>
    </w:p>
    <w:p w14:paraId="4C89D7B9"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переносном значении и многозначности слов. Учить использовать слова в переносном значении, многозначные слова.  </w:t>
      </w:r>
    </w:p>
    <w:p w14:paraId="5F25B157"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w:t>
      </w:r>
    </w:p>
    <w:p w14:paraId="44114E57"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Способствовать дальнейшему овладению приставочными глаголами, глаголами с оттенками значений.  </w:t>
      </w:r>
    </w:p>
    <w:p w14:paraId="66F7437C"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Способствовать практическому овладению всеми простыми и основными сложными предлогами.  </w:t>
      </w:r>
    </w:p>
    <w:p w14:paraId="36E4CAC2"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Обогащать экспрессивную речь за счет имен числительных, местоименных форм, наречий, причастий. Закрепить понятие слово и умение оперировать им.</w:t>
      </w:r>
    </w:p>
    <w:p w14:paraId="02433EBC" w14:textId="77777777" w:rsidR="006F75BB" w:rsidRPr="006131E6" w:rsidRDefault="006F75BB" w:rsidP="006131E6">
      <w:pPr>
        <w:spacing w:line="240" w:lineRule="auto"/>
        <w:contextualSpacing/>
        <w:jc w:val="both"/>
        <w:rPr>
          <w:rFonts w:ascii="Times New Roman" w:hAnsi="Times New Roman" w:cs="Times New Roman"/>
          <w:sz w:val="28"/>
          <w:szCs w:val="28"/>
        </w:rPr>
      </w:pPr>
    </w:p>
    <w:p w14:paraId="68CA65FF" w14:textId="77777777" w:rsidR="006F75BB"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СОВЕРШЕНСТВОВАНИЕ ГРАММАТИЧЕСКОГО СТРОЯ РЕЧИ</w:t>
      </w:r>
    </w:p>
    <w:p w14:paraId="37B7CE37"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w:t>
      </w:r>
    </w:p>
    <w:p w14:paraId="216EF803"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образовывать и использовать имена существительные и имена прилагательные с уменьшительными суффиксами.  </w:t>
      </w:r>
    </w:p>
    <w:p w14:paraId="392D5160"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образовывать и использовать имена существительные с увеличительными суффиксами и суффиксами единичности.  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w:t>
      </w:r>
    </w:p>
    <w:p w14:paraId="1A9791E4"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умение образовывать и использовать в активной речи сравнительную степень имен прилагательных.  </w:t>
      </w:r>
    </w:p>
    <w:p w14:paraId="43C48C47"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w:t>
      </w:r>
    </w:p>
    <w:p w14:paraId="66465F53"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14:paraId="34C3E3B2"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w:t>
      </w:r>
    </w:p>
    <w:p w14:paraId="5A02F6C2"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w:t>
      </w:r>
    </w:p>
    <w:p w14:paraId="3EC15B2D"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знание некоторых правил правописания, с которыми дети были ознакомлены в предыдущей группе. </w:t>
      </w:r>
    </w:p>
    <w:p w14:paraId="1AD39A00" w14:textId="77777777" w:rsidR="006F75BB" w:rsidRPr="006131E6" w:rsidRDefault="006F75BB" w:rsidP="006131E6">
      <w:pPr>
        <w:spacing w:line="240" w:lineRule="auto"/>
        <w:contextualSpacing/>
        <w:jc w:val="both"/>
        <w:rPr>
          <w:rFonts w:ascii="Times New Roman" w:hAnsi="Times New Roman" w:cs="Times New Roman"/>
          <w:sz w:val="28"/>
          <w:szCs w:val="28"/>
        </w:rPr>
      </w:pPr>
    </w:p>
    <w:p w14:paraId="42C7C4DF" w14:textId="77777777" w:rsidR="006F75BB"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РАЗВИТИЕ ФОНЕТИКО-ФОНЕМАТИЧЕСКОЙ СИСТЕМЫ ЯЗЫКА</w:t>
      </w:r>
    </w:p>
    <w:p w14:paraId="04D874CF" w14:textId="77777777" w:rsidR="00FB0AE1"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Развитие просодической стороны речи</w:t>
      </w:r>
    </w:p>
    <w:p w14:paraId="7F05DBD9"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Продолжить работу по развитию речевого дыхания, формированию правильной </w:t>
      </w:r>
      <w:proofErr w:type="spellStart"/>
      <w:r w:rsidR="00F429B2" w:rsidRPr="006131E6">
        <w:rPr>
          <w:rFonts w:ascii="Times New Roman" w:hAnsi="Times New Roman" w:cs="Times New Roman"/>
          <w:sz w:val="28"/>
          <w:szCs w:val="28"/>
        </w:rPr>
        <w:t>голосоподачи</w:t>
      </w:r>
      <w:proofErr w:type="spellEnd"/>
      <w:r w:rsidR="00F429B2" w:rsidRPr="006131E6">
        <w:rPr>
          <w:rFonts w:ascii="Times New Roman" w:hAnsi="Times New Roman" w:cs="Times New Roman"/>
          <w:sz w:val="28"/>
          <w:szCs w:val="28"/>
        </w:rPr>
        <w:t xml:space="preserve"> и плавности речи. </w:t>
      </w:r>
    </w:p>
    <w:p w14:paraId="1ED00BF2" w14:textId="77777777" w:rsidR="005A4335"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соблюдать голосовой режим, не допускать форсирования голоса, крика.  </w:t>
      </w:r>
      <w:r>
        <w:rPr>
          <w:rFonts w:ascii="Times New Roman" w:hAnsi="Times New Roman" w:cs="Times New Roman"/>
          <w:sz w:val="28"/>
          <w:szCs w:val="28"/>
        </w:rPr>
        <w:t xml:space="preserve">    </w:t>
      </w:r>
    </w:p>
    <w:p w14:paraId="2E66FCFC"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детей произвольно изменять силу голоса: говорить тише, громче, умеренно громко, тихо, шепотом.  </w:t>
      </w:r>
    </w:p>
    <w:p w14:paraId="4004209F"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тембровую окраску голоса, совершенствовать умение изменять высоту тона в играх.  </w:t>
      </w:r>
    </w:p>
    <w:p w14:paraId="79643BC4"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говорить в спокойном темпе. Продолжать работу над четкостью дикции, интонационной выразительностью речи.    </w:t>
      </w:r>
    </w:p>
    <w:p w14:paraId="1555BD66" w14:textId="77777777" w:rsidR="00FB0AE1" w:rsidRPr="006131E6" w:rsidRDefault="00FB0AE1" w:rsidP="006131E6">
      <w:pPr>
        <w:spacing w:line="240" w:lineRule="auto"/>
        <w:contextualSpacing/>
        <w:jc w:val="both"/>
        <w:rPr>
          <w:rFonts w:ascii="Times New Roman" w:hAnsi="Times New Roman" w:cs="Times New Roman"/>
          <w:sz w:val="28"/>
          <w:szCs w:val="28"/>
        </w:rPr>
      </w:pPr>
    </w:p>
    <w:p w14:paraId="154FBAD0" w14:textId="77777777" w:rsidR="00FB0AE1"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Коррекция произносительной стороны речи</w:t>
      </w:r>
    </w:p>
    <w:p w14:paraId="2EBE7F5A" w14:textId="77777777" w:rsidR="00FB0AE1" w:rsidRPr="006131E6" w:rsidRDefault="00FB0AE1" w:rsidP="006131E6">
      <w:pPr>
        <w:spacing w:line="240" w:lineRule="auto"/>
        <w:contextualSpacing/>
        <w:jc w:val="center"/>
        <w:rPr>
          <w:rFonts w:ascii="Times New Roman" w:hAnsi="Times New Roman" w:cs="Times New Roman"/>
          <w:b/>
          <w:i/>
          <w:sz w:val="28"/>
          <w:szCs w:val="28"/>
        </w:rPr>
      </w:pPr>
    </w:p>
    <w:p w14:paraId="5D28659A"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Активизировать и совершенствовать движения речевого аппарата. </w:t>
      </w:r>
    </w:p>
    <w:p w14:paraId="71CEB0D7" w14:textId="77777777"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Уточнить произношение звуков [j], [ц], [ч], [щ] в слогах, словах, предложениях, небольших текстах, в игровой и свободной речевой деятельности. </w:t>
      </w:r>
    </w:p>
    <w:p w14:paraId="21631787" w14:textId="77777777"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Завершить автоматизацию правильного произношения звуков всех групп в свободной речевой деятельности.    </w:t>
      </w:r>
    </w:p>
    <w:p w14:paraId="718A4D6A" w14:textId="77777777" w:rsidR="00FB0AE1" w:rsidRPr="006131E6" w:rsidRDefault="00FB0AE1" w:rsidP="006131E6">
      <w:pPr>
        <w:spacing w:line="240" w:lineRule="auto"/>
        <w:contextualSpacing/>
        <w:jc w:val="both"/>
        <w:rPr>
          <w:rFonts w:ascii="Times New Roman" w:hAnsi="Times New Roman" w:cs="Times New Roman"/>
          <w:sz w:val="28"/>
          <w:szCs w:val="28"/>
        </w:rPr>
      </w:pPr>
    </w:p>
    <w:p w14:paraId="61C8BE43" w14:textId="77777777" w:rsidR="00FB0AE1"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 xml:space="preserve">Работа над слоговой структурой и </w:t>
      </w:r>
      <w:proofErr w:type="spellStart"/>
      <w:r w:rsidRPr="006131E6">
        <w:rPr>
          <w:rFonts w:ascii="Times New Roman" w:hAnsi="Times New Roman" w:cs="Times New Roman"/>
          <w:b/>
          <w:i/>
          <w:sz w:val="28"/>
          <w:szCs w:val="28"/>
        </w:rPr>
        <w:t>звуконаполняемостью</w:t>
      </w:r>
      <w:proofErr w:type="spellEnd"/>
      <w:r w:rsidRPr="006131E6">
        <w:rPr>
          <w:rFonts w:ascii="Times New Roman" w:hAnsi="Times New Roman" w:cs="Times New Roman"/>
          <w:b/>
          <w:i/>
          <w:sz w:val="28"/>
          <w:szCs w:val="28"/>
        </w:rPr>
        <w:t xml:space="preserve"> слов.</w:t>
      </w:r>
    </w:p>
    <w:p w14:paraId="6D37F9C3" w14:textId="77777777" w:rsidR="00FB0AE1"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Совершенствование навыков слогового анализа и синтеза</w:t>
      </w:r>
    </w:p>
    <w:p w14:paraId="17759D7C" w14:textId="77777777" w:rsidR="00FB0AE1" w:rsidRPr="006131E6" w:rsidRDefault="00FB0AE1" w:rsidP="006131E6">
      <w:pPr>
        <w:spacing w:line="240" w:lineRule="auto"/>
        <w:contextualSpacing/>
        <w:jc w:val="center"/>
        <w:rPr>
          <w:rFonts w:ascii="Times New Roman" w:hAnsi="Times New Roman" w:cs="Times New Roman"/>
          <w:b/>
          <w:i/>
          <w:sz w:val="28"/>
          <w:szCs w:val="28"/>
        </w:rPr>
      </w:pPr>
    </w:p>
    <w:p w14:paraId="16276A67"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Продолжить работу над трехсложными словами со стечением согласных и закрытыми слогами (абрикос, апельсин) и введением их в предложения.  </w:t>
      </w:r>
    </w:p>
    <w:p w14:paraId="0129A86B"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  </w:t>
      </w:r>
    </w:p>
    <w:p w14:paraId="362ED0C9"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Работать над трех-, четырех-, и пятисложными словами со сложной </w:t>
      </w:r>
      <w:proofErr w:type="spellStart"/>
      <w:r w:rsidR="00F429B2" w:rsidRPr="006131E6">
        <w:rPr>
          <w:rFonts w:ascii="Times New Roman" w:hAnsi="Times New Roman" w:cs="Times New Roman"/>
          <w:sz w:val="28"/>
          <w:szCs w:val="28"/>
        </w:rPr>
        <w:t>звукослоговой</w:t>
      </w:r>
      <w:proofErr w:type="spellEnd"/>
      <w:r w:rsidR="00F429B2" w:rsidRPr="006131E6">
        <w:rPr>
          <w:rFonts w:ascii="Times New Roman" w:hAnsi="Times New Roman" w:cs="Times New Roman"/>
          <w:sz w:val="28"/>
          <w:szCs w:val="28"/>
        </w:rPr>
        <w:t xml:space="preserve"> структурой (динозавр, градусник, перекресток, температура) и введением их в предложения.  </w:t>
      </w:r>
    </w:p>
    <w:p w14:paraId="3D0C868A"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навыки слогового анализа и синтеза слов, состоящих из одного, двух, трех слогов.   </w:t>
      </w:r>
    </w:p>
    <w:p w14:paraId="24922112" w14:textId="77777777" w:rsidR="00FB0AE1" w:rsidRPr="006131E6" w:rsidRDefault="00FB0AE1" w:rsidP="006131E6">
      <w:pPr>
        <w:spacing w:line="240" w:lineRule="auto"/>
        <w:contextualSpacing/>
        <w:jc w:val="both"/>
        <w:rPr>
          <w:rFonts w:ascii="Times New Roman" w:hAnsi="Times New Roman" w:cs="Times New Roman"/>
          <w:sz w:val="28"/>
          <w:szCs w:val="28"/>
        </w:rPr>
      </w:pPr>
    </w:p>
    <w:p w14:paraId="150B6737" w14:textId="77777777" w:rsidR="00FB0AE1"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lastRenderedPageBreak/>
        <w:t>Совершенствование фонематических представлений, навыков звукового и слогового анализа и синтеза</w:t>
      </w:r>
    </w:p>
    <w:p w14:paraId="71835AE1" w14:textId="77777777" w:rsidR="00FB0AE1" w:rsidRPr="006131E6" w:rsidRDefault="00FB0AE1" w:rsidP="006131E6">
      <w:pPr>
        <w:spacing w:line="240" w:lineRule="auto"/>
        <w:contextualSpacing/>
        <w:jc w:val="center"/>
        <w:rPr>
          <w:rFonts w:ascii="Times New Roman" w:hAnsi="Times New Roman" w:cs="Times New Roman"/>
          <w:b/>
          <w:i/>
          <w:sz w:val="28"/>
          <w:szCs w:val="28"/>
        </w:rPr>
      </w:pPr>
    </w:p>
    <w:p w14:paraId="574268E4" w14:textId="77777777" w:rsidR="00F429B2"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w:t>
      </w:r>
    </w:p>
    <w:p w14:paraId="29BED61C"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w:t>
      </w:r>
    </w:p>
    <w:p w14:paraId="1928BD80"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Познакомить с новыми звуками [j], [ц], [ч], [щ], [л], [л’], [р], [р’]. Сформировать умение выделять эти звуки на фоне слова, подбирать слова с этими звуками.  </w:t>
      </w:r>
    </w:p>
    <w:p w14:paraId="4AFA9C5C"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звукового анализа и синтеза слов из трех-пяти звуков.    </w:t>
      </w:r>
    </w:p>
    <w:p w14:paraId="0B4D4C7E" w14:textId="77777777" w:rsidR="00FB0AE1" w:rsidRPr="006131E6" w:rsidRDefault="00FB0AE1" w:rsidP="006131E6">
      <w:pPr>
        <w:spacing w:line="240" w:lineRule="auto"/>
        <w:contextualSpacing/>
        <w:jc w:val="center"/>
        <w:rPr>
          <w:rFonts w:ascii="Times New Roman" w:hAnsi="Times New Roman" w:cs="Times New Roman"/>
          <w:sz w:val="28"/>
          <w:szCs w:val="28"/>
        </w:rPr>
      </w:pPr>
    </w:p>
    <w:p w14:paraId="2F7C33CC" w14:textId="77777777" w:rsidR="00FB0AE1"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ОБУЧЕНИЕ ЭЛЕМЕТАМ ГРАМОТЫ</w:t>
      </w:r>
    </w:p>
    <w:p w14:paraId="4ADBF186" w14:textId="77777777" w:rsidR="00FB0AE1" w:rsidRPr="006131E6" w:rsidRDefault="00FB0AE1" w:rsidP="006131E6">
      <w:pPr>
        <w:spacing w:line="240" w:lineRule="auto"/>
        <w:contextualSpacing/>
        <w:jc w:val="center"/>
        <w:rPr>
          <w:rFonts w:ascii="Times New Roman" w:hAnsi="Times New Roman" w:cs="Times New Roman"/>
          <w:sz w:val="28"/>
          <w:szCs w:val="28"/>
        </w:rPr>
      </w:pPr>
    </w:p>
    <w:p w14:paraId="72CD8867"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Познакомить с буквами Й, Е, Ё, Ю, Я, Ц, Ч, Щ, Л, Р, Ь, Ъ.  (1 период старшей группы – развивать фонематический слух, со 2 начать знакомство со звуками, гласные и простые согласные разделить на 2 года) </w:t>
      </w:r>
    </w:p>
    <w:p w14:paraId="51F6D8BE"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умение правильно называть буквы русского алфавита.  </w:t>
      </w:r>
    </w:p>
    <w:p w14:paraId="05E5DEA6"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навыки выкладывания букв из палочек, кубиков, мозаики; «печатания»; лепки их из пластилина.  </w:t>
      </w:r>
    </w:p>
    <w:p w14:paraId="5E9B2FD0"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умение трансформировать буквы, различать правильно и неправильно напечатанные буквы, «допечатывать» незаконченные буквы.  </w:t>
      </w:r>
    </w:p>
    <w:p w14:paraId="02863088"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осознанного чтения слов, предложений, небольших текстов.  </w:t>
      </w:r>
    </w:p>
    <w:p w14:paraId="71008F72"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Закрепить знание уже известных детям правил правописания.  </w:t>
      </w:r>
    </w:p>
    <w:p w14:paraId="3D8BF18B" w14:textId="77777777"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Познакомить детей с некоторыми правилами правописания (написание </w:t>
      </w:r>
      <w:proofErr w:type="spellStart"/>
      <w:proofErr w:type="gramStart"/>
      <w:r w:rsidRPr="006131E6">
        <w:rPr>
          <w:rFonts w:ascii="Times New Roman" w:hAnsi="Times New Roman" w:cs="Times New Roman"/>
          <w:sz w:val="28"/>
          <w:szCs w:val="28"/>
        </w:rPr>
        <w:t>ча</w:t>
      </w:r>
      <w:proofErr w:type="spellEnd"/>
      <w:r w:rsidRPr="006131E6">
        <w:rPr>
          <w:rFonts w:ascii="Times New Roman" w:hAnsi="Times New Roman" w:cs="Times New Roman"/>
          <w:sz w:val="28"/>
          <w:szCs w:val="28"/>
        </w:rPr>
        <w:t>-ща</w:t>
      </w:r>
      <w:proofErr w:type="gramEnd"/>
      <w:r w:rsidRPr="006131E6">
        <w:rPr>
          <w:rFonts w:ascii="Times New Roman" w:hAnsi="Times New Roman" w:cs="Times New Roman"/>
          <w:sz w:val="28"/>
          <w:szCs w:val="28"/>
        </w:rPr>
        <w:t xml:space="preserve"> с буквой А, чу—</w:t>
      </w:r>
      <w:proofErr w:type="spellStart"/>
      <w:r w:rsidRPr="006131E6">
        <w:rPr>
          <w:rFonts w:ascii="Times New Roman" w:hAnsi="Times New Roman" w:cs="Times New Roman"/>
          <w:sz w:val="28"/>
          <w:szCs w:val="28"/>
        </w:rPr>
        <w:t>щу</w:t>
      </w:r>
      <w:proofErr w:type="spellEnd"/>
      <w:r w:rsidRPr="006131E6">
        <w:rPr>
          <w:rFonts w:ascii="Times New Roman" w:hAnsi="Times New Roman" w:cs="Times New Roman"/>
          <w:sz w:val="28"/>
          <w:szCs w:val="28"/>
        </w:rPr>
        <w:t xml:space="preserve"> с буквой У). </w:t>
      </w:r>
    </w:p>
    <w:p w14:paraId="3CBE25E8" w14:textId="77777777"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 xml:space="preserve">Научить разгадывать ребусы, решать кроссворды, читать изографы. </w:t>
      </w:r>
    </w:p>
    <w:p w14:paraId="65C108E6" w14:textId="77777777" w:rsidR="006F75BB" w:rsidRPr="006131E6" w:rsidRDefault="006F75BB" w:rsidP="006131E6">
      <w:pPr>
        <w:spacing w:line="240" w:lineRule="auto"/>
        <w:contextualSpacing/>
        <w:jc w:val="both"/>
        <w:rPr>
          <w:rFonts w:ascii="Times New Roman" w:hAnsi="Times New Roman" w:cs="Times New Roman"/>
          <w:sz w:val="28"/>
          <w:szCs w:val="28"/>
        </w:rPr>
      </w:pPr>
    </w:p>
    <w:p w14:paraId="397F54AB" w14:textId="77777777" w:rsidR="006F75BB"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РАЗВИТИЕ СВЯЗНОЙ РЕЧИ И КОММУНИКАТИВНЫХ НАВЫКОВ</w:t>
      </w:r>
    </w:p>
    <w:p w14:paraId="64DFFA49"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стремление обсуждать увиденное, рассказывать о переживаниях, впечатлениях.  </w:t>
      </w:r>
    </w:p>
    <w:p w14:paraId="7F91BE5F"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Стимулировать развитие и формирование не только познавательного интереса, но и познавательного общения.  </w:t>
      </w:r>
    </w:p>
    <w:p w14:paraId="15414C62"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ведения диалога, умение задавать вопросы, отвечать на них полно или кратко.  </w:t>
      </w:r>
    </w:p>
    <w:p w14:paraId="051C0779"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Закреплять умение составлять описательные рассказы и загадки-описания о предметах и объектах по заданному плану и самостоятельно составленному плану.  </w:t>
      </w:r>
    </w:p>
    <w:p w14:paraId="1F576575"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пересказа знакомых сказок и небольших рассказов.  </w:t>
      </w:r>
    </w:p>
    <w:p w14:paraId="76DBEB54"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Сформировать навык пересказа небольших рассказов с изменением времени действия или лица рассказчика.  </w:t>
      </w:r>
    </w:p>
    <w:p w14:paraId="6DDFEDB3"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    </w:t>
      </w:r>
    </w:p>
    <w:p w14:paraId="42AED35B" w14:textId="77777777" w:rsidR="00FB0AE1" w:rsidRPr="006131E6" w:rsidRDefault="00FB0AE1" w:rsidP="006131E6">
      <w:pPr>
        <w:spacing w:line="240" w:lineRule="auto"/>
        <w:contextualSpacing/>
        <w:jc w:val="both"/>
        <w:rPr>
          <w:rFonts w:ascii="Times New Roman" w:hAnsi="Times New Roman" w:cs="Times New Roman"/>
          <w:sz w:val="28"/>
          <w:szCs w:val="28"/>
        </w:rPr>
      </w:pPr>
    </w:p>
    <w:p w14:paraId="47EF101E" w14:textId="77777777" w:rsidR="006F75BB" w:rsidRPr="006131E6" w:rsidRDefault="00F429B2"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Познавательное развитие</w:t>
      </w:r>
    </w:p>
    <w:p w14:paraId="394A225F" w14:textId="77777777" w:rsidR="0018472D" w:rsidRPr="006131E6" w:rsidRDefault="0018472D" w:rsidP="006131E6">
      <w:pPr>
        <w:spacing w:line="240" w:lineRule="auto"/>
        <w:contextualSpacing/>
        <w:jc w:val="center"/>
        <w:rPr>
          <w:rFonts w:ascii="Times New Roman" w:hAnsi="Times New Roman" w:cs="Times New Roman"/>
          <w:b/>
          <w:sz w:val="28"/>
          <w:szCs w:val="28"/>
        </w:rPr>
      </w:pPr>
    </w:p>
    <w:p w14:paraId="6C155753" w14:textId="77777777" w:rsidR="006F75BB"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СЕНСОРНОЕ РАЗВИТИЕ</w:t>
      </w:r>
    </w:p>
    <w:p w14:paraId="09C3E991" w14:textId="77777777" w:rsidR="0018472D" w:rsidRPr="006131E6" w:rsidRDefault="0018472D" w:rsidP="006131E6">
      <w:pPr>
        <w:spacing w:line="240" w:lineRule="auto"/>
        <w:contextualSpacing/>
        <w:jc w:val="center"/>
        <w:rPr>
          <w:rFonts w:ascii="Times New Roman" w:hAnsi="Times New Roman" w:cs="Times New Roman"/>
          <w:sz w:val="28"/>
          <w:szCs w:val="28"/>
        </w:rPr>
      </w:pPr>
    </w:p>
    <w:p w14:paraId="3BE40E0F"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w:t>
      </w:r>
    </w:p>
    <w:p w14:paraId="36FC19A3"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 Закрепить знание основных цветов и оттенков, обогатить представления о них.    </w:t>
      </w:r>
    </w:p>
    <w:p w14:paraId="007040EF" w14:textId="77777777" w:rsidR="005A4335" w:rsidRDefault="005A4335" w:rsidP="006131E6">
      <w:pPr>
        <w:spacing w:line="240" w:lineRule="auto"/>
        <w:contextualSpacing/>
        <w:jc w:val="center"/>
        <w:rPr>
          <w:rFonts w:ascii="Times New Roman" w:hAnsi="Times New Roman" w:cs="Times New Roman"/>
          <w:sz w:val="28"/>
          <w:szCs w:val="28"/>
        </w:rPr>
      </w:pPr>
    </w:p>
    <w:p w14:paraId="6D77C592" w14:textId="77777777" w:rsidR="006F75BB"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РАЗВИТИЕ ПСИХИЧЕСКИХ ФУНКЦИЙ</w:t>
      </w:r>
    </w:p>
    <w:p w14:paraId="26E36D73" w14:textId="77777777" w:rsidR="0018472D" w:rsidRPr="006131E6" w:rsidRDefault="0018472D" w:rsidP="006131E6">
      <w:pPr>
        <w:spacing w:line="240" w:lineRule="auto"/>
        <w:contextualSpacing/>
        <w:jc w:val="center"/>
        <w:rPr>
          <w:rFonts w:ascii="Times New Roman" w:hAnsi="Times New Roman" w:cs="Times New Roman"/>
          <w:sz w:val="28"/>
          <w:szCs w:val="28"/>
        </w:rPr>
      </w:pPr>
    </w:p>
    <w:p w14:paraId="7DEA9A15" w14:textId="77777777"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Продолжать развивать все виды восприятия, учить воспринимать и учитывать при сравнении предметов признаки, восприни</w:t>
      </w:r>
      <w:r w:rsidR="006F75BB" w:rsidRPr="006131E6">
        <w:rPr>
          <w:rFonts w:ascii="Times New Roman" w:hAnsi="Times New Roman" w:cs="Times New Roman"/>
          <w:sz w:val="28"/>
          <w:szCs w:val="28"/>
        </w:rPr>
        <w:t xml:space="preserve">маемые всеми органами чувств.  </w:t>
      </w:r>
    </w:p>
    <w:p w14:paraId="2C261882"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характер и содержание способов обследования предметов, способность обобщать.  </w:t>
      </w:r>
    </w:p>
    <w:p w14:paraId="4C86F6E3" w14:textId="77777777"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Развивать все виды внимания, память, стимулировать развитие творческого воображения, исключать стереотипность мышления.</w:t>
      </w:r>
    </w:p>
    <w:p w14:paraId="70BA3D20" w14:textId="77777777" w:rsidR="006F75BB" w:rsidRPr="006131E6" w:rsidRDefault="006F75BB" w:rsidP="006131E6">
      <w:pPr>
        <w:spacing w:line="240" w:lineRule="auto"/>
        <w:contextualSpacing/>
        <w:jc w:val="both"/>
        <w:rPr>
          <w:rFonts w:ascii="Times New Roman" w:hAnsi="Times New Roman" w:cs="Times New Roman"/>
          <w:sz w:val="28"/>
          <w:szCs w:val="28"/>
        </w:rPr>
      </w:pPr>
    </w:p>
    <w:p w14:paraId="33C7EC96" w14:textId="77777777" w:rsidR="006F75BB"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ФОРМИРОВАНИЕ ЦЕЛОСТНОЙ КАРТИНЫ МИРА.  ПОЗНАВАТЕЛЬНО-ИССЛЕДОВАТЕЛЬСКАЯ ДЕЯТЕЛЬНОСТЬ</w:t>
      </w:r>
    </w:p>
    <w:p w14:paraId="17CC08FE" w14:textId="77777777" w:rsidR="0018472D" w:rsidRPr="006131E6" w:rsidRDefault="0018472D" w:rsidP="006131E6">
      <w:pPr>
        <w:spacing w:line="240" w:lineRule="auto"/>
        <w:contextualSpacing/>
        <w:jc w:val="center"/>
        <w:rPr>
          <w:rFonts w:ascii="Times New Roman" w:hAnsi="Times New Roman" w:cs="Times New Roman"/>
          <w:sz w:val="28"/>
          <w:szCs w:val="28"/>
        </w:rPr>
      </w:pPr>
    </w:p>
    <w:p w14:paraId="0981AB3A"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 </w:t>
      </w:r>
    </w:p>
    <w:p w14:paraId="4E929754" w14:textId="77777777"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 xml:space="preserve">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  </w:t>
      </w:r>
    </w:p>
    <w:p w14:paraId="68C44163"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Расширить и обобщить представления о школе, об учебе. Сформировать интерес к учебе, желания учиться в школе.  </w:t>
      </w:r>
    </w:p>
    <w:p w14:paraId="4C0D64EE"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Расширить представления о бытовой технике; о технических приспособлениях, орудиях труда и инструментах, используемых представителями разных профессий. </w:t>
      </w:r>
    </w:p>
    <w:p w14:paraId="38E5E2DE" w14:textId="77777777" w:rsidR="00FB0AE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 xml:space="preserve">Углубить представления о транспорте, видах транспорта, труде людей на транспорте.  </w:t>
      </w:r>
    </w:p>
    <w:p w14:paraId="663D2168"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w:t>
      </w:r>
    </w:p>
    <w:p w14:paraId="52378CEA"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  </w:t>
      </w:r>
    </w:p>
    <w:p w14:paraId="3825C9B2"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представление о школе и школьной жизни. Вызвать стремление учиться в школе.  </w:t>
      </w:r>
    </w:p>
    <w:p w14:paraId="1CB77F98" w14:textId="77777777" w:rsidR="00FB0AE1"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w:t>
      </w:r>
    </w:p>
    <w:p w14:paraId="46A69A19"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  </w:t>
      </w:r>
    </w:p>
    <w:p w14:paraId="00728D8C"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Углубить и систематизировать элементарные знания о космосе, звездах, планетах, освоении космоса людьми, полетах наших соотечественников в космос.  </w:t>
      </w:r>
    </w:p>
    <w:p w14:paraId="45ACECE1" w14:textId="77777777"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Углублять знания о Российской армии, защитниках Родины. Воспитывать уважение к ним.  </w:t>
      </w:r>
    </w:p>
    <w:p w14:paraId="16085659"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 </w:t>
      </w:r>
    </w:p>
    <w:p w14:paraId="58E554C5" w14:textId="77777777" w:rsidR="006F75BB" w:rsidRPr="006131E6" w:rsidRDefault="006F75BB" w:rsidP="006131E6">
      <w:pPr>
        <w:spacing w:line="240" w:lineRule="auto"/>
        <w:contextualSpacing/>
        <w:jc w:val="both"/>
        <w:rPr>
          <w:rFonts w:ascii="Times New Roman" w:hAnsi="Times New Roman" w:cs="Times New Roman"/>
          <w:sz w:val="28"/>
          <w:szCs w:val="28"/>
        </w:rPr>
      </w:pPr>
    </w:p>
    <w:p w14:paraId="70F1EB7F" w14:textId="77777777" w:rsidR="006F75BB"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РАЗВИТИЕ МАТЕМАТИЧЕСКИХ ПРЕДСТАВЛЕНИЙ</w:t>
      </w:r>
    </w:p>
    <w:p w14:paraId="0BE4507D"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Количество и счет</w:t>
      </w:r>
      <w:r w:rsidR="00F429B2" w:rsidRPr="006131E6">
        <w:rPr>
          <w:rFonts w:ascii="Times New Roman" w:hAnsi="Times New Roman" w:cs="Times New Roman"/>
          <w:sz w:val="28"/>
          <w:szCs w:val="28"/>
        </w:rPr>
        <w:t>.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соседние числа. Закрепить навык называния последующего и предыдущего чисел. Научить увеличивать и уменьшать каждое число на 1. Сформироват</w:t>
      </w:r>
      <w:r w:rsidR="0018472D" w:rsidRPr="006131E6">
        <w:rPr>
          <w:rFonts w:ascii="Times New Roman" w:hAnsi="Times New Roman" w:cs="Times New Roman"/>
          <w:sz w:val="28"/>
          <w:szCs w:val="28"/>
        </w:rPr>
        <w:t xml:space="preserve">ь умение раскладывать число на </w:t>
      </w:r>
      <w:r w:rsidR="00F429B2" w:rsidRPr="006131E6">
        <w:rPr>
          <w:rFonts w:ascii="Times New Roman" w:hAnsi="Times New Roman" w:cs="Times New Roman"/>
          <w:sz w:val="28"/>
          <w:szCs w:val="28"/>
        </w:rPr>
        <w:t xml:space="preserve">два меньших. Упражнять в решении и придумывании задач, головоломок. При решении задач учить пользоваться математическими знаками: +, —, =.  </w:t>
      </w:r>
    </w:p>
    <w:p w14:paraId="50F08DDF" w14:textId="77777777"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Познакомить с монетами достоинством 1, 5, 10, 50 копеек, 1 рубль, 5 рублей.  </w:t>
      </w:r>
    </w:p>
    <w:p w14:paraId="377F8246"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Величина.</w:t>
      </w:r>
      <w:r w:rsidR="00F429B2" w:rsidRPr="006131E6">
        <w:rPr>
          <w:rFonts w:ascii="Times New Roman" w:hAnsi="Times New Roman" w:cs="Times New Roman"/>
          <w:sz w:val="28"/>
          <w:szCs w:val="28"/>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  </w:t>
      </w:r>
    </w:p>
    <w:p w14:paraId="31B57E3D" w14:textId="77777777"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Совершенствовать навык измерения объема жидких и сыпучих тел с помощью условной меры. Развивать глазомер.  </w:t>
      </w:r>
    </w:p>
    <w:p w14:paraId="1AB8B697" w14:textId="77777777"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Совершенствовать навык деления целого на 2, 4, 8 равных частей, правильно называть части целого; понимать, что часть меньше целого, а целое больше части.  </w:t>
      </w:r>
    </w:p>
    <w:p w14:paraId="3B417CD2"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F429B2" w:rsidRPr="006131E6">
        <w:rPr>
          <w:rFonts w:ascii="Times New Roman" w:hAnsi="Times New Roman" w:cs="Times New Roman"/>
          <w:b/>
          <w:sz w:val="28"/>
          <w:szCs w:val="28"/>
        </w:rPr>
        <w:t>Форма.</w:t>
      </w:r>
      <w:r w:rsidR="00F429B2" w:rsidRPr="006131E6">
        <w:rPr>
          <w:rFonts w:ascii="Times New Roman" w:hAnsi="Times New Roman" w:cs="Times New Roman"/>
          <w:sz w:val="28"/>
          <w:szCs w:val="28"/>
        </w:rPr>
        <w:t xml:space="preserve"> 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квадрат, прямоугольник, треугольник, круг, овал; названия объемных геометрических форм: куб, шар, цилиндр. Сформировать представление о многоугольнике. Научить делить квадрат и круг на равные части.  </w:t>
      </w:r>
    </w:p>
    <w:p w14:paraId="5A5E6672"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Ориентировка в пространстве.</w:t>
      </w:r>
      <w:r w:rsidR="00F429B2" w:rsidRPr="006131E6">
        <w:rPr>
          <w:rFonts w:ascii="Times New Roman" w:hAnsi="Times New Roman" w:cs="Times New Roman"/>
          <w:sz w:val="28"/>
          <w:szCs w:val="28"/>
        </w:rPr>
        <w:t xml:space="preserve"> Совершенствовать навыки ориентировки на плоскости и в пространстве. Учить активно использовать слова: вверху, внизу, слева, справа, выше, ниже, левее, правее.  </w:t>
      </w:r>
    </w:p>
    <w:p w14:paraId="728CFB4D" w14:textId="77777777" w:rsidR="006F75B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Ориентировка во времени.</w:t>
      </w:r>
      <w:r w:rsidR="00F429B2" w:rsidRPr="006131E6">
        <w:rPr>
          <w:rFonts w:ascii="Times New Roman" w:hAnsi="Times New Roman" w:cs="Times New Roman"/>
          <w:sz w:val="28"/>
          <w:szCs w:val="28"/>
        </w:rPr>
        <w:t xml:space="preserve"> Уточнить и расширить представления о временных отношениях. Ввести в активный словарь слова: месяц, неделя. Совершенствовать умение называть дни недели и месяцы года. Закрепить представления об отношениях во времени (минута — час, неделя — месяц, месяц — год). Учить определять время по часам. Развивать чувство </w:t>
      </w:r>
      <w:proofErr w:type="gramStart"/>
      <w:r w:rsidR="00F429B2" w:rsidRPr="006131E6">
        <w:rPr>
          <w:rFonts w:ascii="Times New Roman" w:hAnsi="Times New Roman" w:cs="Times New Roman"/>
          <w:sz w:val="28"/>
          <w:szCs w:val="28"/>
        </w:rPr>
        <w:t>времени</w:t>
      </w:r>
      <w:proofErr w:type="gramEnd"/>
      <w:r w:rsidR="00F429B2" w:rsidRPr="006131E6">
        <w:rPr>
          <w:rFonts w:ascii="Times New Roman" w:hAnsi="Times New Roman" w:cs="Times New Roman"/>
          <w:sz w:val="28"/>
          <w:szCs w:val="28"/>
        </w:rPr>
        <w:t xml:space="preserve"> Сформировать умение устанавливать возрастные различия между людьми.    </w:t>
      </w:r>
    </w:p>
    <w:p w14:paraId="2591BBA6" w14:textId="77777777" w:rsidR="0018472D" w:rsidRPr="006131E6" w:rsidRDefault="0018472D" w:rsidP="006131E6">
      <w:pPr>
        <w:spacing w:line="240" w:lineRule="auto"/>
        <w:contextualSpacing/>
        <w:jc w:val="center"/>
        <w:rPr>
          <w:rFonts w:ascii="Times New Roman" w:hAnsi="Times New Roman" w:cs="Times New Roman"/>
          <w:b/>
          <w:sz w:val="28"/>
          <w:szCs w:val="28"/>
        </w:rPr>
      </w:pPr>
    </w:p>
    <w:p w14:paraId="62D8A0C0" w14:textId="77777777" w:rsidR="006F75BB" w:rsidRPr="006131E6" w:rsidRDefault="00F429B2"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Художественно-эстетическое развитие</w:t>
      </w:r>
    </w:p>
    <w:p w14:paraId="2B9BD099" w14:textId="77777777" w:rsidR="006F75BB"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ВОСПРИЯТИЕ ХУДОЖЕСТВЕННОЙ ЛИТЕРАТУРЫ</w:t>
      </w:r>
    </w:p>
    <w:p w14:paraId="139E582C" w14:textId="77777777" w:rsidR="0018472D" w:rsidRPr="006131E6" w:rsidRDefault="0018472D" w:rsidP="006131E6">
      <w:pPr>
        <w:spacing w:line="240" w:lineRule="auto"/>
        <w:contextualSpacing/>
        <w:jc w:val="center"/>
        <w:rPr>
          <w:rFonts w:ascii="Times New Roman" w:hAnsi="Times New Roman" w:cs="Times New Roman"/>
          <w:sz w:val="28"/>
          <w:szCs w:val="28"/>
        </w:rPr>
      </w:pPr>
    </w:p>
    <w:p w14:paraId="3CA95A9D"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  </w:t>
      </w:r>
    </w:p>
    <w:p w14:paraId="48060F94"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чувство языка, обращать внимание детей на образные средства, прививать чуткость к поэтическому слову, любовь к родному языку.  </w:t>
      </w:r>
    </w:p>
    <w:p w14:paraId="2B9072BD"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умение выразительно декламировать стихи. </w:t>
      </w:r>
    </w:p>
    <w:p w14:paraId="5F8E8B8F" w14:textId="77777777"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Сформировать умение определять жанр литературного произведения (сказка, рассказ, стихотворение).  </w:t>
      </w:r>
    </w:p>
    <w:p w14:paraId="7A8CD10D"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  </w:t>
      </w:r>
    </w:p>
    <w:p w14:paraId="073CD357"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   </w:t>
      </w:r>
    </w:p>
    <w:p w14:paraId="43846E92" w14:textId="77777777" w:rsidR="006F75BB" w:rsidRPr="006131E6" w:rsidRDefault="006F75BB" w:rsidP="006131E6">
      <w:pPr>
        <w:spacing w:line="240" w:lineRule="auto"/>
        <w:contextualSpacing/>
        <w:jc w:val="both"/>
        <w:rPr>
          <w:rFonts w:ascii="Times New Roman" w:hAnsi="Times New Roman" w:cs="Times New Roman"/>
          <w:sz w:val="28"/>
          <w:szCs w:val="28"/>
        </w:rPr>
      </w:pPr>
    </w:p>
    <w:p w14:paraId="4A92B932" w14:textId="77777777" w:rsidR="006F75BB"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КОНСТРУКТИВНО-МОДЕЛЬНАЯ ДЕЯТЕЛЬНОСТЬ</w:t>
      </w:r>
    </w:p>
    <w:p w14:paraId="79D78B0D" w14:textId="77777777" w:rsidR="00190C61" w:rsidRPr="006131E6" w:rsidRDefault="00190C61" w:rsidP="006131E6">
      <w:pPr>
        <w:spacing w:line="240" w:lineRule="auto"/>
        <w:contextualSpacing/>
        <w:jc w:val="center"/>
        <w:rPr>
          <w:rFonts w:ascii="Times New Roman" w:hAnsi="Times New Roman" w:cs="Times New Roman"/>
          <w:sz w:val="28"/>
          <w:szCs w:val="28"/>
        </w:rPr>
      </w:pPr>
    </w:p>
    <w:p w14:paraId="5CFE7465"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  </w:t>
      </w:r>
    </w:p>
    <w:p w14:paraId="28C43E81"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Закреплять умение совместно планировать сооружение постройки, трудиться над сооружением сообща, следовать общему плану.  </w:t>
      </w:r>
    </w:p>
    <w:p w14:paraId="0B9E9F5A" w14:textId="77777777" w:rsidR="00F429B2"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Совершенствовать умение сооружать постройки, объединенные общей </w:t>
      </w:r>
      <w:proofErr w:type="gramStart"/>
      <w:r w:rsidRPr="006131E6">
        <w:rPr>
          <w:rFonts w:ascii="Times New Roman" w:hAnsi="Times New Roman" w:cs="Times New Roman"/>
          <w:sz w:val="28"/>
          <w:szCs w:val="28"/>
        </w:rPr>
        <w:t>темой  (</w:t>
      </w:r>
      <w:proofErr w:type="gramEnd"/>
      <w:r w:rsidRPr="006131E6">
        <w:rPr>
          <w:rFonts w:ascii="Times New Roman" w:hAnsi="Times New Roman" w:cs="Times New Roman"/>
          <w:sz w:val="28"/>
          <w:szCs w:val="28"/>
        </w:rPr>
        <w:t xml:space="preserve">железная дорога, городской перекресток и т.п.).  </w:t>
      </w:r>
    </w:p>
    <w:p w14:paraId="5F53F3EB" w14:textId="77777777" w:rsidR="0018472D"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Совершенствовать навыки работы с пластмассовыми, деревянными и металлическими конструкторами по схеме и инструкции. </w:t>
      </w:r>
    </w:p>
    <w:p w14:paraId="32C16F5D" w14:textId="77777777"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5A4335">
        <w:rPr>
          <w:rFonts w:ascii="Times New Roman" w:hAnsi="Times New Roman" w:cs="Times New Roman"/>
          <w:sz w:val="28"/>
          <w:szCs w:val="28"/>
        </w:rPr>
        <w:t xml:space="preserve">    </w:t>
      </w:r>
      <w:r w:rsidRPr="006131E6">
        <w:rPr>
          <w:rFonts w:ascii="Times New Roman" w:hAnsi="Times New Roman" w:cs="Times New Roman"/>
          <w:sz w:val="28"/>
          <w:szCs w:val="28"/>
        </w:rPr>
        <w:t>Развивать творческое воображение, фантазию при изготовлении поделок из природных материалов. Учить создавать коллективные ком</w:t>
      </w:r>
      <w:r w:rsidR="0018472D" w:rsidRPr="006131E6">
        <w:rPr>
          <w:rFonts w:ascii="Times New Roman" w:hAnsi="Times New Roman" w:cs="Times New Roman"/>
          <w:sz w:val="28"/>
          <w:szCs w:val="28"/>
        </w:rPr>
        <w:t>позиции из природного материала.</w:t>
      </w:r>
    </w:p>
    <w:p w14:paraId="41DA1954" w14:textId="77777777" w:rsidR="0018472D" w:rsidRPr="006131E6" w:rsidRDefault="0018472D" w:rsidP="006131E6">
      <w:pPr>
        <w:spacing w:line="240" w:lineRule="auto"/>
        <w:contextualSpacing/>
        <w:jc w:val="both"/>
        <w:rPr>
          <w:rFonts w:ascii="Times New Roman" w:hAnsi="Times New Roman" w:cs="Times New Roman"/>
          <w:sz w:val="28"/>
          <w:szCs w:val="28"/>
        </w:rPr>
      </w:pPr>
    </w:p>
    <w:p w14:paraId="670A7D7C" w14:textId="77777777" w:rsidR="00190C61"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ИЗОБРАЗИТЕЛЬНАЯ ДЕЯТЕЛЬНОСТЬ</w:t>
      </w:r>
    </w:p>
    <w:p w14:paraId="187CF350" w14:textId="77777777" w:rsidR="00190C61" w:rsidRPr="006131E6" w:rsidRDefault="00190C61" w:rsidP="006131E6">
      <w:pPr>
        <w:spacing w:line="240" w:lineRule="auto"/>
        <w:contextualSpacing/>
        <w:jc w:val="center"/>
        <w:rPr>
          <w:rFonts w:ascii="Times New Roman" w:hAnsi="Times New Roman" w:cs="Times New Roman"/>
          <w:sz w:val="28"/>
          <w:szCs w:val="28"/>
        </w:rPr>
      </w:pPr>
    </w:p>
    <w:p w14:paraId="0C8F01CF" w14:textId="77777777"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  </w:t>
      </w:r>
    </w:p>
    <w:p w14:paraId="65450916" w14:textId="77777777" w:rsidR="00725D8B"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Развивать творческие способности, фантазию, учить мыслить неординарно.  </w:t>
      </w:r>
    </w:p>
    <w:p w14:paraId="247A7540" w14:textId="77777777" w:rsidR="00725D8B" w:rsidRPr="006131E6" w:rsidRDefault="00725D8B"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Сформировать</w:t>
      </w:r>
      <w:r w:rsidR="00F429B2" w:rsidRPr="006131E6">
        <w:rPr>
          <w:rFonts w:ascii="Times New Roman" w:hAnsi="Times New Roman" w:cs="Times New Roman"/>
          <w:sz w:val="28"/>
          <w:szCs w:val="28"/>
        </w:rPr>
        <w:t xml:space="preserve"> представление об индивидуальной манере творчества некоторых художников, графиков, скульпторов.  </w:t>
      </w:r>
    </w:p>
    <w:p w14:paraId="08F0CD14" w14:textId="77777777"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умение различать виды русского прикладного искусства по основным стилевым признакам.    </w:t>
      </w:r>
    </w:p>
    <w:p w14:paraId="18F82DEB" w14:textId="77777777"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Рисование</w:t>
      </w:r>
    </w:p>
    <w:p w14:paraId="040645F3" w14:textId="77777777"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рисовать предметы с натуры и по памяти, передавать форму, величину, цвет в рисунке.  </w:t>
      </w:r>
    </w:p>
    <w:p w14:paraId="7FB629E1" w14:textId="77777777"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изображать линию горизонта, линейную перспективу в сюжетном рисовании. </w:t>
      </w:r>
    </w:p>
    <w:p w14:paraId="0A719C32" w14:textId="77777777"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передавать движения людей и животных.  Совершенствовать технические навыки и умения в создании новых цветовых тонов и оттенков.  </w:t>
      </w:r>
    </w:p>
    <w:p w14:paraId="4381DC97" w14:textId="77777777"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Расширять представления о декоративном рисовании. Учить применять полученные знания при украшении предметов с помощью узоров и орнаментов.  </w:t>
      </w:r>
    </w:p>
    <w:p w14:paraId="67F8700F" w14:textId="77777777"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навык работы карандашом при выполнении линейного рисунка.  </w:t>
      </w:r>
    </w:p>
    <w:p w14:paraId="40EFDC2C" w14:textId="77777777" w:rsidR="00725D8B" w:rsidRPr="006131E6"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сюжетного рисования. Сформировать навык создания коллективных сюжетных рисунков. </w:t>
      </w:r>
    </w:p>
    <w:p w14:paraId="4CDE4CF7" w14:textId="77777777" w:rsidR="00725D8B" w:rsidRPr="006131E6" w:rsidRDefault="00725D8B" w:rsidP="006131E6">
      <w:pPr>
        <w:spacing w:line="240" w:lineRule="auto"/>
        <w:contextualSpacing/>
        <w:jc w:val="both"/>
        <w:rPr>
          <w:rFonts w:ascii="Times New Roman" w:hAnsi="Times New Roman" w:cs="Times New Roman"/>
          <w:sz w:val="28"/>
          <w:szCs w:val="28"/>
        </w:rPr>
      </w:pPr>
    </w:p>
    <w:p w14:paraId="073B766D" w14:textId="77777777"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Аппликация</w:t>
      </w:r>
    </w:p>
    <w:p w14:paraId="0F3AED25" w14:textId="77777777" w:rsidR="00C23248" w:rsidRDefault="005A4335"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w:t>
      </w:r>
      <w:r w:rsidR="00C23248">
        <w:rPr>
          <w:rFonts w:ascii="Times New Roman" w:hAnsi="Times New Roman" w:cs="Times New Roman"/>
          <w:sz w:val="28"/>
          <w:szCs w:val="28"/>
        </w:rPr>
        <w:t xml:space="preserve">     </w:t>
      </w:r>
    </w:p>
    <w:p w14:paraId="62A86B19" w14:textId="77777777"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Научить создавать аппликацию по мотивам народного искусства.  </w:t>
      </w:r>
    </w:p>
    <w:p w14:paraId="722182EF" w14:textId="77777777"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композиционные навыки, чувство цвета, чувство ритма. </w:t>
      </w:r>
    </w:p>
    <w:p w14:paraId="0AA8F766" w14:textId="77777777"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создавать мозаичные изображения.    </w:t>
      </w:r>
    </w:p>
    <w:p w14:paraId="0F27BF2D" w14:textId="77777777" w:rsidR="00725D8B" w:rsidRPr="006131E6" w:rsidRDefault="00725D8B" w:rsidP="006131E6">
      <w:pPr>
        <w:spacing w:line="240" w:lineRule="auto"/>
        <w:contextualSpacing/>
        <w:jc w:val="both"/>
        <w:rPr>
          <w:rFonts w:ascii="Times New Roman" w:hAnsi="Times New Roman" w:cs="Times New Roman"/>
          <w:sz w:val="28"/>
          <w:szCs w:val="28"/>
        </w:rPr>
      </w:pPr>
    </w:p>
    <w:p w14:paraId="02DDE0E4" w14:textId="77777777"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Лепка</w:t>
      </w:r>
    </w:p>
    <w:p w14:paraId="15093F81" w14:textId="77777777" w:rsidR="0018472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 </w:t>
      </w:r>
    </w:p>
    <w:p w14:paraId="1ED605F1" w14:textId="77777777" w:rsidR="00190C61" w:rsidRPr="006131E6" w:rsidRDefault="00190C61" w:rsidP="006131E6">
      <w:pPr>
        <w:spacing w:line="240" w:lineRule="auto"/>
        <w:contextualSpacing/>
        <w:jc w:val="both"/>
        <w:rPr>
          <w:rFonts w:ascii="Times New Roman" w:hAnsi="Times New Roman" w:cs="Times New Roman"/>
          <w:sz w:val="28"/>
          <w:szCs w:val="28"/>
        </w:rPr>
      </w:pPr>
    </w:p>
    <w:p w14:paraId="13AEC35F" w14:textId="77777777" w:rsidR="0018472D"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МУЗЫКАЛЬНОЕ РАЗВИТИЕ</w:t>
      </w:r>
    </w:p>
    <w:p w14:paraId="3289DEAA" w14:textId="77777777" w:rsidR="00190C61" w:rsidRPr="006131E6" w:rsidRDefault="00190C61" w:rsidP="006131E6">
      <w:pPr>
        <w:spacing w:line="240" w:lineRule="auto"/>
        <w:contextualSpacing/>
        <w:jc w:val="center"/>
        <w:rPr>
          <w:rFonts w:ascii="Times New Roman" w:hAnsi="Times New Roman" w:cs="Times New Roman"/>
          <w:sz w:val="28"/>
          <w:szCs w:val="28"/>
        </w:rPr>
      </w:pPr>
    </w:p>
    <w:p w14:paraId="6E3000B6" w14:textId="77777777"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w:t>
      </w:r>
      <w:proofErr w:type="spellStart"/>
      <w:r w:rsidR="00F429B2" w:rsidRPr="006131E6">
        <w:rPr>
          <w:rFonts w:ascii="Times New Roman" w:hAnsi="Times New Roman" w:cs="Times New Roman"/>
          <w:sz w:val="28"/>
          <w:szCs w:val="28"/>
        </w:rPr>
        <w:t>звуковысотный</w:t>
      </w:r>
      <w:proofErr w:type="spellEnd"/>
      <w:r w:rsidR="00F429B2" w:rsidRPr="006131E6">
        <w:rPr>
          <w:rFonts w:ascii="Times New Roman" w:hAnsi="Times New Roman" w:cs="Times New Roman"/>
          <w:sz w:val="28"/>
          <w:szCs w:val="28"/>
        </w:rPr>
        <w:t>, тембровый и динамический слух, чувство ритма. Формировать певческий голос и выразительность движений.</w:t>
      </w:r>
      <w:r w:rsidR="0018472D" w:rsidRPr="006131E6">
        <w:rPr>
          <w:rFonts w:ascii="Times New Roman" w:hAnsi="Times New Roman" w:cs="Times New Roman"/>
          <w:sz w:val="28"/>
          <w:szCs w:val="28"/>
        </w:rPr>
        <w:t xml:space="preserve"> Развивать умение музицировать </w:t>
      </w:r>
      <w:r w:rsidR="00F429B2" w:rsidRPr="006131E6">
        <w:rPr>
          <w:rFonts w:ascii="Times New Roman" w:hAnsi="Times New Roman" w:cs="Times New Roman"/>
          <w:sz w:val="28"/>
          <w:szCs w:val="28"/>
        </w:rPr>
        <w:t xml:space="preserve">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    </w:t>
      </w:r>
    </w:p>
    <w:p w14:paraId="429847F8" w14:textId="77777777"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Слушание (восприятие) музыки</w:t>
      </w:r>
    </w:p>
    <w:p w14:paraId="670DC6B0" w14:textId="77777777"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вслушиваться, осмысливать музыку и </w:t>
      </w:r>
      <w:proofErr w:type="gramStart"/>
      <w:r w:rsidR="00F429B2" w:rsidRPr="006131E6">
        <w:rPr>
          <w:rFonts w:ascii="Times New Roman" w:hAnsi="Times New Roman" w:cs="Times New Roman"/>
          <w:sz w:val="28"/>
          <w:szCs w:val="28"/>
        </w:rPr>
        <w:t>собственные чувства</w:t>
      </w:r>
      <w:proofErr w:type="gramEnd"/>
      <w:r w:rsidR="00F429B2" w:rsidRPr="006131E6">
        <w:rPr>
          <w:rFonts w:ascii="Times New Roman" w:hAnsi="Times New Roman" w:cs="Times New Roman"/>
          <w:sz w:val="28"/>
          <w:szCs w:val="28"/>
        </w:rPr>
        <w:t xml:space="preserve">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А. Моцарт, Р. Шуман, Л. Бетховен, Д. Шостакович, С. Прокофьев, Д. </w:t>
      </w:r>
      <w:proofErr w:type="spellStart"/>
      <w:r w:rsidR="00F429B2" w:rsidRPr="006131E6">
        <w:rPr>
          <w:rFonts w:ascii="Times New Roman" w:hAnsi="Times New Roman" w:cs="Times New Roman"/>
          <w:sz w:val="28"/>
          <w:szCs w:val="28"/>
        </w:rPr>
        <w:t>Кабалевский</w:t>
      </w:r>
      <w:proofErr w:type="spellEnd"/>
      <w:r w:rsidR="00F429B2" w:rsidRPr="006131E6">
        <w:rPr>
          <w:rFonts w:ascii="Times New Roman" w:hAnsi="Times New Roman" w:cs="Times New Roman"/>
          <w:sz w:val="28"/>
          <w:szCs w:val="28"/>
        </w:rPr>
        <w:t xml:space="preserve">).    </w:t>
      </w:r>
    </w:p>
    <w:p w14:paraId="168C46BA" w14:textId="77777777" w:rsidR="00190C61" w:rsidRPr="006131E6" w:rsidRDefault="00190C61" w:rsidP="006131E6">
      <w:pPr>
        <w:spacing w:line="240" w:lineRule="auto"/>
        <w:contextualSpacing/>
        <w:jc w:val="center"/>
        <w:rPr>
          <w:rFonts w:ascii="Times New Roman" w:hAnsi="Times New Roman" w:cs="Times New Roman"/>
          <w:b/>
          <w:i/>
          <w:sz w:val="28"/>
          <w:szCs w:val="28"/>
        </w:rPr>
      </w:pPr>
    </w:p>
    <w:p w14:paraId="1E81F98E" w14:textId="77777777"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Пение</w:t>
      </w:r>
    </w:p>
    <w:p w14:paraId="7B4F87F6" w14:textId="77777777"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14:paraId="351FDE3B" w14:textId="77777777" w:rsidR="00725D8B" w:rsidRPr="006131E6" w:rsidRDefault="00725D8B" w:rsidP="006131E6">
      <w:pPr>
        <w:spacing w:line="240" w:lineRule="auto"/>
        <w:contextualSpacing/>
        <w:jc w:val="both"/>
        <w:rPr>
          <w:rFonts w:ascii="Times New Roman" w:hAnsi="Times New Roman" w:cs="Times New Roman"/>
          <w:sz w:val="28"/>
          <w:szCs w:val="28"/>
        </w:rPr>
      </w:pPr>
    </w:p>
    <w:p w14:paraId="229D4CA3" w14:textId="77777777"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Музыкально-ритмические движения</w:t>
      </w:r>
    </w:p>
    <w:p w14:paraId="0791BC78" w14:textId="77777777" w:rsidR="00725D8B"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  </w:t>
      </w:r>
    </w:p>
    <w:p w14:paraId="7CF8045B" w14:textId="77777777" w:rsidR="00725D8B" w:rsidRPr="006131E6" w:rsidRDefault="00725D8B" w:rsidP="006131E6">
      <w:pPr>
        <w:spacing w:line="240" w:lineRule="auto"/>
        <w:contextualSpacing/>
        <w:jc w:val="both"/>
        <w:rPr>
          <w:rFonts w:ascii="Times New Roman" w:hAnsi="Times New Roman" w:cs="Times New Roman"/>
          <w:sz w:val="28"/>
          <w:szCs w:val="28"/>
        </w:rPr>
      </w:pPr>
    </w:p>
    <w:p w14:paraId="51CC232C" w14:textId="77777777" w:rsidR="00725D8B"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Игра на детских музыкальных инструментах</w:t>
      </w:r>
    </w:p>
    <w:p w14:paraId="1F6E429A" w14:textId="77777777" w:rsidR="00725D8B"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Воспитывать потребность в музицировании и чувство радости и удовлетворения от исполнения на слух знакомой мелодии.  </w:t>
      </w:r>
    </w:p>
    <w:p w14:paraId="63FDCBD6" w14:textId="77777777" w:rsidR="00190C61"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Продолжать развивать умение играть в ансамбле, небольшие </w:t>
      </w:r>
      <w:proofErr w:type="spellStart"/>
      <w:r w:rsidRPr="006131E6">
        <w:rPr>
          <w:rFonts w:ascii="Times New Roman" w:hAnsi="Times New Roman" w:cs="Times New Roman"/>
          <w:sz w:val="28"/>
          <w:szCs w:val="28"/>
        </w:rPr>
        <w:t>попевки</w:t>
      </w:r>
      <w:proofErr w:type="spellEnd"/>
      <w:r w:rsidRPr="006131E6">
        <w:rPr>
          <w:rFonts w:ascii="Times New Roman" w:hAnsi="Times New Roman" w:cs="Times New Roman"/>
          <w:sz w:val="28"/>
          <w:szCs w:val="28"/>
        </w:rPr>
        <w:t xml:space="preserve">, русские народные песни, произведения композиторов-классиков.    </w:t>
      </w:r>
    </w:p>
    <w:p w14:paraId="1A81ABEF" w14:textId="77777777" w:rsidR="00C23248" w:rsidRDefault="00C23248" w:rsidP="006131E6">
      <w:pPr>
        <w:spacing w:line="240" w:lineRule="auto"/>
        <w:contextualSpacing/>
        <w:jc w:val="center"/>
        <w:rPr>
          <w:rFonts w:ascii="Times New Roman" w:hAnsi="Times New Roman" w:cs="Times New Roman"/>
          <w:b/>
          <w:sz w:val="28"/>
          <w:szCs w:val="28"/>
        </w:rPr>
      </w:pPr>
    </w:p>
    <w:p w14:paraId="7BADA578" w14:textId="77777777" w:rsidR="00C23248" w:rsidRDefault="00C23248" w:rsidP="006131E6">
      <w:pPr>
        <w:spacing w:line="240" w:lineRule="auto"/>
        <w:contextualSpacing/>
        <w:jc w:val="center"/>
        <w:rPr>
          <w:rFonts w:ascii="Times New Roman" w:hAnsi="Times New Roman" w:cs="Times New Roman"/>
          <w:b/>
          <w:sz w:val="28"/>
          <w:szCs w:val="28"/>
        </w:rPr>
      </w:pPr>
    </w:p>
    <w:p w14:paraId="4FB1EEE5" w14:textId="77777777" w:rsidR="0018472D" w:rsidRDefault="00F429B2"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Социально-коммуникативное развитие</w:t>
      </w:r>
    </w:p>
    <w:p w14:paraId="78269C3B" w14:textId="77777777" w:rsidR="00C23248" w:rsidRPr="006131E6" w:rsidRDefault="00C23248" w:rsidP="006131E6">
      <w:pPr>
        <w:spacing w:line="240" w:lineRule="auto"/>
        <w:contextualSpacing/>
        <w:jc w:val="center"/>
        <w:rPr>
          <w:rFonts w:ascii="Times New Roman" w:hAnsi="Times New Roman" w:cs="Times New Roman"/>
          <w:sz w:val="28"/>
          <w:szCs w:val="28"/>
        </w:rPr>
      </w:pPr>
    </w:p>
    <w:p w14:paraId="7C4489DA" w14:textId="77777777" w:rsidR="0018472D"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ФОРМИРОВАНИЕ ОБЩЕПРИНЯТЫХ НОРМ ПОВЕДЕНИЯ</w:t>
      </w:r>
    </w:p>
    <w:p w14:paraId="6C696B4D"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систему устойчивых отношений к окружающему миру и самому себе.  </w:t>
      </w:r>
    </w:p>
    <w:p w14:paraId="23465399" w14:textId="77777777" w:rsidR="005320E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Упражнять детей в нравственных действиях, используя положительные примеры, побуждающие детей к хорошим поступкам.  </w:t>
      </w:r>
    </w:p>
    <w:p w14:paraId="5C01DA57"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  </w:t>
      </w:r>
    </w:p>
    <w:p w14:paraId="4E221991" w14:textId="77777777" w:rsidR="005320E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Воспитывать искренность и правдивость. </w:t>
      </w:r>
    </w:p>
    <w:p w14:paraId="0D3BA0FA" w14:textId="77777777"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C23248">
        <w:rPr>
          <w:rFonts w:ascii="Times New Roman" w:hAnsi="Times New Roman" w:cs="Times New Roman"/>
          <w:sz w:val="28"/>
          <w:szCs w:val="28"/>
        </w:rPr>
        <w:t xml:space="preserve">   </w:t>
      </w:r>
      <w:r w:rsidRPr="006131E6">
        <w:rPr>
          <w:rFonts w:ascii="Times New Roman" w:hAnsi="Times New Roman" w:cs="Times New Roman"/>
          <w:sz w:val="28"/>
          <w:szCs w:val="28"/>
        </w:rPr>
        <w:t xml:space="preserve">Формировать мотивацию, значимое, заинтересованное отношение к школьному обучению. </w:t>
      </w:r>
    </w:p>
    <w:p w14:paraId="439B4D5E" w14:textId="77777777" w:rsidR="005320ED" w:rsidRPr="006131E6" w:rsidRDefault="005320ED" w:rsidP="006131E6">
      <w:pPr>
        <w:spacing w:line="240" w:lineRule="auto"/>
        <w:contextualSpacing/>
        <w:jc w:val="both"/>
        <w:rPr>
          <w:rFonts w:ascii="Times New Roman" w:hAnsi="Times New Roman" w:cs="Times New Roman"/>
          <w:sz w:val="28"/>
          <w:szCs w:val="28"/>
        </w:rPr>
      </w:pPr>
    </w:p>
    <w:p w14:paraId="37F3F1FB" w14:textId="77777777" w:rsidR="0018472D"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ФОРМИРОВАНИЕ ГЕНДЕРНЫХ И ГРАЖДАНСКИХ ЧУВСТВ</w:t>
      </w:r>
    </w:p>
    <w:p w14:paraId="2496F411" w14:textId="77777777" w:rsidR="005320E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C23248">
        <w:rPr>
          <w:rFonts w:ascii="Times New Roman" w:hAnsi="Times New Roman" w:cs="Times New Roman"/>
          <w:sz w:val="28"/>
          <w:szCs w:val="28"/>
        </w:rPr>
        <w:t xml:space="preserve">   </w:t>
      </w:r>
      <w:r w:rsidRPr="006131E6">
        <w:rPr>
          <w:rFonts w:ascii="Times New Roman" w:hAnsi="Times New Roman" w:cs="Times New Roman"/>
          <w:sz w:val="28"/>
          <w:szCs w:val="28"/>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w:t>
      </w:r>
      <w:r w:rsidR="0018472D" w:rsidRPr="006131E6">
        <w:rPr>
          <w:rFonts w:ascii="Times New Roman" w:hAnsi="Times New Roman" w:cs="Times New Roman"/>
          <w:sz w:val="28"/>
          <w:szCs w:val="28"/>
        </w:rPr>
        <w:t xml:space="preserve"> свою половую принадлежность.  </w:t>
      </w:r>
    </w:p>
    <w:p w14:paraId="4E1DE766" w14:textId="77777777" w:rsidR="0018472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    </w:t>
      </w:r>
    </w:p>
    <w:p w14:paraId="6C4308DF" w14:textId="77777777" w:rsidR="005320ED" w:rsidRPr="006131E6" w:rsidRDefault="005320ED" w:rsidP="006131E6">
      <w:pPr>
        <w:spacing w:line="240" w:lineRule="auto"/>
        <w:contextualSpacing/>
        <w:jc w:val="both"/>
        <w:rPr>
          <w:rFonts w:ascii="Times New Roman" w:hAnsi="Times New Roman" w:cs="Times New Roman"/>
          <w:sz w:val="28"/>
          <w:szCs w:val="28"/>
        </w:rPr>
      </w:pPr>
    </w:p>
    <w:p w14:paraId="62B84487" w14:textId="77777777" w:rsidR="0018472D"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РАЗВИТИЕ ИГРОВОЙ И ТЕАТРАЛИЗОВАННОЙ ДЕЯТЕЛЬНОСТИ</w:t>
      </w:r>
    </w:p>
    <w:p w14:paraId="5229D013" w14:textId="77777777" w:rsidR="0018472D" w:rsidRPr="006131E6" w:rsidRDefault="00F429B2" w:rsidP="006131E6">
      <w:pPr>
        <w:spacing w:line="240" w:lineRule="auto"/>
        <w:jc w:val="center"/>
        <w:rPr>
          <w:rFonts w:ascii="Times New Roman" w:hAnsi="Times New Roman" w:cs="Times New Roman"/>
          <w:b/>
          <w:i/>
          <w:sz w:val="28"/>
          <w:szCs w:val="28"/>
        </w:rPr>
      </w:pPr>
      <w:r w:rsidRPr="006131E6">
        <w:rPr>
          <w:rFonts w:ascii="Times New Roman" w:hAnsi="Times New Roman" w:cs="Times New Roman"/>
          <w:b/>
          <w:i/>
          <w:sz w:val="28"/>
          <w:szCs w:val="28"/>
        </w:rPr>
        <w:t>Подвижные игры</w:t>
      </w:r>
    </w:p>
    <w:p w14:paraId="29204B5C"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 </w:t>
      </w:r>
    </w:p>
    <w:p w14:paraId="56F7D5D2" w14:textId="77777777"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C23248">
        <w:rPr>
          <w:rFonts w:ascii="Times New Roman" w:hAnsi="Times New Roman" w:cs="Times New Roman"/>
          <w:sz w:val="28"/>
          <w:szCs w:val="28"/>
        </w:rPr>
        <w:t xml:space="preserve">     </w:t>
      </w:r>
      <w:r w:rsidRPr="006131E6">
        <w:rPr>
          <w:rFonts w:ascii="Times New Roman" w:hAnsi="Times New Roman" w:cs="Times New Roman"/>
          <w:sz w:val="28"/>
          <w:szCs w:val="28"/>
        </w:rPr>
        <w:t xml:space="preserve">Развивать навыки ориентировки в пространстве, координацию движений, подвижность, ловкость.   </w:t>
      </w:r>
    </w:p>
    <w:p w14:paraId="7CD2CB7A" w14:textId="77777777" w:rsidR="005320ED" w:rsidRPr="006131E6" w:rsidRDefault="005320ED" w:rsidP="006131E6">
      <w:pPr>
        <w:spacing w:line="240" w:lineRule="auto"/>
        <w:contextualSpacing/>
        <w:jc w:val="both"/>
        <w:rPr>
          <w:rFonts w:ascii="Times New Roman" w:hAnsi="Times New Roman" w:cs="Times New Roman"/>
          <w:sz w:val="28"/>
          <w:szCs w:val="28"/>
        </w:rPr>
      </w:pPr>
    </w:p>
    <w:p w14:paraId="3DD500A1" w14:textId="77777777" w:rsidR="0018472D" w:rsidRPr="006131E6" w:rsidRDefault="00F429B2" w:rsidP="006131E6">
      <w:pPr>
        <w:spacing w:line="240" w:lineRule="auto"/>
        <w:jc w:val="center"/>
        <w:rPr>
          <w:rFonts w:ascii="Times New Roman" w:hAnsi="Times New Roman" w:cs="Times New Roman"/>
          <w:b/>
          <w:i/>
          <w:sz w:val="28"/>
          <w:szCs w:val="28"/>
        </w:rPr>
      </w:pPr>
      <w:r w:rsidRPr="006131E6">
        <w:rPr>
          <w:rFonts w:ascii="Times New Roman" w:hAnsi="Times New Roman" w:cs="Times New Roman"/>
          <w:b/>
          <w:i/>
          <w:sz w:val="28"/>
          <w:szCs w:val="28"/>
        </w:rPr>
        <w:t>Настольно-печатные дидактические игры</w:t>
      </w:r>
    </w:p>
    <w:p w14:paraId="2F85FD53"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  </w:t>
      </w:r>
    </w:p>
    <w:p w14:paraId="42543504" w14:textId="77777777" w:rsidR="0018472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концентрацию внимания, наблюдательность, память, интеллектуальное мышление.    </w:t>
      </w:r>
    </w:p>
    <w:p w14:paraId="3382A874" w14:textId="77777777" w:rsidR="005320ED" w:rsidRPr="006131E6" w:rsidRDefault="005320ED" w:rsidP="006131E6">
      <w:pPr>
        <w:spacing w:line="240" w:lineRule="auto"/>
        <w:contextualSpacing/>
        <w:jc w:val="both"/>
        <w:rPr>
          <w:rFonts w:ascii="Times New Roman" w:hAnsi="Times New Roman" w:cs="Times New Roman"/>
          <w:sz w:val="28"/>
          <w:szCs w:val="28"/>
        </w:rPr>
      </w:pPr>
    </w:p>
    <w:p w14:paraId="3685475A" w14:textId="77777777" w:rsidR="0018472D" w:rsidRPr="006131E6" w:rsidRDefault="00F429B2" w:rsidP="006131E6">
      <w:pPr>
        <w:spacing w:line="240" w:lineRule="auto"/>
        <w:jc w:val="center"/>
        <w:rPr>
          <w:rFonts w:ascii="Times New Roman" w:hAnsi="Times New Roman" w:cs="Times New Roman"/>
          <w:b/>
          <w:i/>
          <w:sz w:val="28"/>
          <w:szCs w:val="28"/>
        </w:rPr>
      </w:pPr>
      <w:r w:rsidRPr="006131E6">
        <w:rPr>
          <w:rFonts w:ascii="Times New Roman" w:hAnsi="Times New Roman" w:cs="Times New Roman"/>
          <w:b/>
          <w:i/>
          <w:sz w:val="28"/>
          <w:szCs w:val="28"/>
        </w:rPr>
        <w:t>Сюжетно-ролевые игры</w:t>
      </w:r>
    </w:p>
    <w:p w14:paraId="320F2009" w14:textId="77777777" w:rsidR="00190C61" w:rsidRPr="006131E6" w:rsidRDefault="00C23248" w:rsidP="006131E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организовывать сюжетно-ролевую игру, устанавливать и сознательно соблюдать установленные правила, творчески </w:t>
      </w:r>
      <w:r w:rsidR="00F429B2" w:rsidRPr="006131E6">
        <w:rPr>
          <w:rFonts w:ascii="Times New Roman" w:hAnsi="Times New Roman" w:cs="Times New Roman"/>
          <w:sz w:val="28"/>
          <w:szCs w:val="28"/>
        </w:rPr>
        <w:lastRenderedPageBreak/>
        <w:t xml:space="preserve">выполнять роли в ходе игры, организовывать взаимодействие с другими участниками игры, самостоятельно выбирать атрибуты, необходимые для проведения игры.   </w:t>
      </w:r>
    </w:p>
    <w:p w14:paraId="094CD908" w14:textId="77777777" w:rsidR="0018472D"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b/>
          <w:i/>
          <w:sz w:val="28"/>
          <w:szCs w:val="28"/>
        </w:rPr>
        <w:t>Театрализованные игры</w:t>
      </w:r>
    </w:p>
    <w:p w14:paraId="642EC0A0" w14:textId="77777777" w:rsidR="00190C61" w:rsidRPr="006131E6" w:rsidRDefault="00C23248" w:rsidP="006131E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    </w:t>
      </w:r>
    </w:p>
    <w:p w14:paraId="70A0A738" w14:textId="77777777" w:rsidR="0018472D"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СОВМЕСТНАЯ ТРУДОВАЯ ДЕЯТЕЛЬНОСТЬ</w:t>
      </w:r>
    </w:p>
    <w:p w14:paraId="5E3BFB2A"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  </w:t>
      </w:r>
    </w:p>
    <w:p w14:paraId="3E1F62C9" w14:textId="77777777" w:rsidR="005320E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Формировать умение работать в коллективе.  </w:t>
      </w:r>
    </w:p>
    <w:p w14:paraId="551D7B68" w14:textId="77777777" w:rsidR="0018472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  </w:t>
      </w:r>
    </w:p>
    <w:p w14:paraId="67141C12" w14:textId="77777777" w:rsidR="00C23248" w:rsidRDefault="00C23248" w:rsidP="006131E6">
      <w:pPr>
        <w:spacing w:line="240" w:lineRule="auto"/>
        <w:jc w:val="center"/>
        <w:rPr>
          <w:rFonts w:ascii="Times New Roman" w:hAnsi="Times New Roman" w:cs="Times New Roman"/>
          <w:sz w:val="28"/>
          <w:szCs w:val="28"/>
        </w:rPr>
      </w:pPr>
    </w:p>
    <w:p w14:paraId="0985CFD6" w14:textId="77777777" w:rsidR="0018472D" w:rsidRPr="006131E6" w:rsidRDefault="00F429B2"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ФОРМИРОВАНИЕ ОСНОВ БЕЗОПАСНОСТИ В БЫТУ, СОЦИУМЕ, В ПРИРОДЕ</w:t>
      </w:r>
    </w:p>
    <w:p w14:paraId="6D82EA6E"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Закреплять навыки безопасного повеления дома, в детском саду, на прогулочной площадке, на улице, в транспорте, в природной среде.  </w:t>
      </w:r>
    </w:p>
    <w:p w14:paraId="526865D0"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Закреплять правила поведения с незнакомыми людьми. Закрепить знание каждым ребенком домашнего адреса, телефона, имен, отчеств, фамилии родителей. </w:t>
      </w:r>
    </w:p>
    <w:p w14:paraId="0A16AD1D"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 Расширять и закреплять знание правил дорожного движения.  </w:t>
      </w:r>
    </w:p>
    <w:p w14:paraId="22FBEF21" w14:textId="77777777" w:rsidR="005320ED"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Формировать навыки безопасного обращения с бытовыми электроприборами. </w:t>
      </w:r>
    </w:p>
    <w:p w14:paraId="3611844E" w14:textId="77777777" w:rsidR="00F429B2"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w:t>
      </w:r>
      <w:r w:rsidR="00C23248">
        <w:rPr>
          <w:rFonts w:ascii="Times New Roman" w:hAnsi="Times New Roman" w:cs="Times New Roman"/>
          <w:sz w:val="28"/>
          <w:szCs w:val="28"/>
        </w:rPr>
        <w:t xml:space="preserve">   </w:t>
      </w:r>
      <w:r w:rsidRPr="006131E6">
        <w:rPr>
          <w:rFonts w:ascii="Times New Roman" w:hAnsi="Times New Roman" w:cs="Times New Roman"/>
          <w:sz w:val="28"/>
          <w:szCs w:val="28"/>
        </w:rPr>
        <w:t xml:space="preserve">Расширять представления о способах безопасного взаимодействия с растениями и животными.    </w:t>
      </w:r>
    </w:p>
    <w:p w14:paraId="590D6A78" w14:textId="77777777" w:rsidR="005320ED" w:rsidRPr="006131E6" w:rsidRDefault="005320ED" w:rsidP="006131E6">
      <w:pPr>
        <w:spacing w:line="240" w:lineRule="auto"/>
        <w:contextualSpacing/>
        <w:jc w:val="both"/>
        <w:rPr>
          <w:rFonts w:ascii="Times New Roman" w:hAnsi="Times New Roman" w:cs="Times New Roman"/>
          <w:sz w:val="28"/>
          <w:szCs w:val="28"/>
        </w:rPr>
      </w:pPr>
    </w:p>
    <w:p w14:paraId="72BA5808" w14:textId="77777777" w:rsidR="00725D8B" w:rsidRPr="006131E6" w:rsidRDefault="00F429B2"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t>Физическое</w:t>
      </w:r>
      <w:r w:rsidR="00725D8B" w:rsidRPr="006131E6">
        <w:rPr>
          <w:rFonts w:ascii="Times New Roman" w:hAnsi="Times New Roman" w:cs="Times New Roman"/>
          <w:b/>
          <w:sz w:val="28"/>
          <w:szCs w:val="28"/>
        </w:rPr>
        <w:t xml:space="preserve"> развитие</w:t>
      </w:r>
    </w:p>
    <w:p w14:paraId="71D00DF5" w14:textId="77777777" w:rsidR="00725D8B" w:rsidRPr="006131E6" w:rsidRDefault="00725D8B" w:rsidP="006131E6">
      <w:pPr>
        <w:spacing w:line="240" w:lineRule="auto"/>
        <w:jc w:val="center"/>
        <w:rPr>
          <w:rFonts w:ascii="Times New Roman" w:hAnsi="Times New Roman" w:cs="Times New Roman"/>
          <w:sz w:val="28"/>
          <w:szCs w:val="28"/>
        </w:rPr>
      </w:pPr>
      <w:r w:rsidRPr="006131E6">
        <w:rPr>
          <w:rFonts w:ascii="Times New Roman" w:hAnsi="Times New Roman" w:cs="Times New Roman"/>
          <w:sz w:val="28"/>
          <w:szCs w:val="28"/>
        </w:rPr>
        <w:t>ФИЗИЧЕСКАЯ КУЛЬТУРА</w:t>
      </w:r>
    </w:p>
    <w:p w14:paraId="55B4754D"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  </w:t>
      </w:r>
    </w:p>
    <w:p w14:paraId="0704EA36"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w:t>
      </w:r>
    </w:p>
    <w:p w14:paraId="6299C7EC" w14:textId="77777777" w:rsidR="005C19CE" w:rsidRPr="006131E6" w:rsidRDefault="00F429B2"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Способствовать формированию широкого круга игровых действий. </w:t>
      </w:r>
    </w:p>
    <w:p w14:paraId="40978C50" w14:textId="77777777" w:rsidR="005320ED" w:rsidRPr="006131E6" w:rsidRDefault="005320ED" w:rsidP="006131E6">
      <w:pPr>
        <w:spacing w:line="240" w:lineRule="auto"/>
        <w:contextualSpacing/>
        <w:jc w:val="both"/>
        <w:rPr>
          <w:rFonts w:ascii="Times New Roman" w:hAnsi="Times New Roman" w:cs="Times New Roman"/>
          <w:sz w:val="28"/>
          <w:szCs w:val="28"/>
        </w:rPr>
      </w:pPr>
    </w:p>
    <w:p w14:paraId="10EEC244" w14:textId="77777777" w:rsidR="005320ED"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Основные движения</w:t>
      </w:r>
    </w:p>
    <w:p w14:paraId="329F5F14"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Ходьба и бег.</w:t>
      </w:r>
      <w:r w:rsidR="00F429B2" w:rsidRPr="006131E6">
        <w:rPr>
          <w:rFonts w:ascii="Times New Roman" w:hAnsi="Times New Roman" w:cs="Times New Roman"/>
          <w:sz w:val="28"/>
          <w:szCs w:val="28"/>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w:t>
      </w:r>
      <w:proofErr w:type="spellStart"/>
      <w:r w:rsidR="00F429B2" w:rsidRPr="006131E6">
        <w:rPr>
          <w:rFonts w:ascii="Times New Roman" w:hAnsi="Times New Roman" w:cs="Times New Roman"/>
          <w:sz w:val="28"/>
          <w:szCs w:val="28"/>
        </w:rPr>
        <w:t>полуприседе</w:t>
      </w:r>
      <w:proofErr w:type="spellEnd"/>
      <w:r w:rsidR="00F429B2" w:rsidRPr="006131E6">
        <w:rPr>
          <w:rFonts w:ascii="Times New Roman" w:hAnsi="Times New Roman" w:cs="Times New Roman"/>
          <w:sz w:val="28"/>
          <w:szCs w:val="28"/>
        </w:rPr>
        <w:t xml:space="preserve">;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w:t>
      </w:r>
      <w:proofErr w:type="spellStart"/>
      <w:r w:rsidR="00F429B2" w:rsidRPr="006131E6">
        <w:rPr>
          <w:rFonts w:ascii="Times New Roman" w:hAnsi="Times New Roman" w:cs="Times New Roman"/>
          <w:sz w:val="28"/>
          <w:szCs w:val="28"/>
        </w:rPr>
        <w:t>скрестным</w:t>
      </w:r>
      <w:proofErr w:type="spellEnd"/>
      <w:r w:rsidR="00F429B2" w:rsidRPr="006131E6">
        <w:rPr>
          <w:rFonts w:ascii="Times New Roman" w:hAnsi="Times New Roman" w:cs="Times New Roman"/>
          <w:sz w:val="28"/>
          <w:szCs w:val="28"/>
        </w:rPr>
        <w:t xml:space="preserve"> шагом, выпадами вперед, спиной вперед, притоптывающим шагом.  </w:t>
      </w:r>
    </w:p>
    <w:p w14:paraId="270F5AD5" w14:textId="77777777" w:rsidR="00C23248"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w:t>
      </w:r>
      <w:proofErr w:type="spellStart"/>
      <w:r w:rsidR="00F429B2" w:rsidRPr="006131E6">
        <w:rPr>
          <w:rFonts w:ascii="Times New Roman" w:hAnsi="Times New Roman" w:cs="Times New Roman"/>
          <w:sz w:val="28"/>
          <w:szCs w:val="28"/>
        </w:rPr>
        <w:t>подлезанием</w:t>
      </w:r>
      <w:proofErr w:type="spellEnd"/>
      <w:r w:rsidR="00F429B2" w:rsidRPr="006131E6">
        <w:rPr>
          <w:rFonts w:ascii="Times New Roman" w:hAnsi="Times New Roman" w:cs="Times New Roman"/>
          <w:sz w:val="28"/>
          <w:szCs w:val="28"/>
        </w:rPr>
        <w:t xml:space="preserve">, ходьбой, с изменением темпа, с различной скоростью). </w:t>
      </w:r>
      <w:r>
        <w:rPr>
          <w:rFonts w:ascii="Times New Roman" w:hAnsi="Times New Roman" w:cs="Times New Roman"/>
          <w:sz w:val="28"/>
          <w:szCs w:val="28"/>
        </w:rPr>
        <w:t xml:space="preserve">  </w:t>
      </w:r>
    </w:p>
    <w:p w14:paraId="131C6BAF"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 </w:t>
      </w:r>
    </w:p>
    <w:p w14:paraId="445BC4EF" w14:textId="77777777" w:rsidR="00C23248"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Упражнения в равновесии.</w:t>
      </w:r>
      <w:r w:rsidR="00F429B2" w:rsidRPr="006131E6">
        <w:rPr>
          <w:rFonts w:ascii="Times New Roman" w:hAnsi="Times New Roman" w:cs="Times New Roman"/>
          <w:sz w:val="28"/>
          <w:szCs w:val="28"/>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w:t>
      </w:r>
      <w:proofErr w:type="gramStart"/>
      <w:r w:rsidR="00F429B2" w:rsidRPr="006131E6">
        <w:rPr>
          <w:rFonts w:ascii="Times New Roman" w:hAnsi="Times New Roman" w:cs="Times New Roman"/>
          <w:sz w:val="28"/>
          <w:szCs w:val="28"/>
        </w:rPr>
        <w:t>канату  (</w:t>
      </w:r>
      <w:proofErr w:type="gramEnd"/>
      <w:r w:rsidR="00F429B2" w:rsidRPr="006131E6">
        <w:rPr>
          <w:rFonts w:ascii="Times New Roman" w:hAnsi="Times New Roman" w:cs="Times New Roman"/>
          <w:sz w:val="28"/>
          <w:szCs w:val="28"/>
        </w:rPr>
        <w:t xml:space="preserve">d = 5—6 см) прямо и боком; кружения с закрытыми глазами с остановкой, принятием заданной позы. </w:t>
      </w:r>
      <w:r>
        <w:rPr>
          <w:rFonts w:ascii="Times New Roman" w:hAnsi="Times New Roman" w:cs="Times New Roman"/>
          <w:sz w:val="28"/>
          <w:szCs w:val="28"/>
        </w:rPr>
        <w:t xml:space="preserve">   </w:t>
      </w:r>
    </w:p>
    <w:p w14:paraId="0F9ECCAF"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  </w:t>
      </w:r>
    </w:p>
    <w:p w14:paraId="5A1F1077" w14:textId="77777777" w:rsidR="00C23248"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Ползание, лазание.</w:t>
      </w:r>
      <w:r w:rsidR="00F429B2" w:rsidRPr="006131E6">
        <w:rPr>
          <w:rFonts w:ascii="Times New Roman" w:hAnsi="Times New Roman" w:cs="Times New Roman"/>
          <w:sz w:val="28"/>
          <w:szCs w:val="28"/>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w:t>
      </w:r>
      <w:proofErr w:type="spellStart"/>
      <w:r w:rsidR="00F429B2" w:rsidRPr="006131E6">
        <w:rPr>
          <w:rFonts w:ascii="Times New Roman" w:hAnsi="Times New Roman" w:cs="Times New Roman"/>
          <w:sz w:val="28"/>
          <w:szCs w:val="28"/>
        </w:rPr>
        <w:t>пролезания</w:t>
      </w:r>
      <w:proofErr w:type="spellEnd"/>
      <w:r w:rsidR="00F429B2" w:rsidRPr="006131E6">
        <w:rPr>
          <w:rFonts w:ascii="Times New Roman" w:hAnsi="Times New Roman" w:cs="Times New Roman"/>
          <w:sz w:val="28"/>
          <w:szCs w:val="28"/>
        </w:rPr>
        <w:t xml:space="preserve"> в обруч и </w:t>
      </w:r>
      <w:proofErr w:type="spellStart"/>
      <w:r w:rsidR="00F429B2" w:rsidRPr="006131E6">
        <w:rPr>
          <w:rFonts w:ascii="Times New Roman" w:hAnsi="Times New Roman" w:cs="Times New Roman"/>
          <w:sz w:val="28"/>
          <w:szCs w:val="28"/>
        </w:rPr>
        <w:t>подлезания</w:t>
      </w:r>
      <w:proofErr w:type="spellEnd"/>
      <w:r w:rsidR="00F429B2" w:rsidRPr="006131E6">
        <w:rPr>
          <w:rFonts w:ascii="Times New Roman" w:hAnsi="Times New Roman" w:cs="Times New Roman"/>
          <w:sz w:val="28"/>
          <w:szCs w:val="28"/>
        </w:rPr>
        <w:t xml:space="preserve"> под дугу разными способами, </w:t>
      </w:r>
      <w:proofErr w:type="spellStart"/>
      <w:r w:rsidR="00F429B2" w:rsidRPr="006131E6">
        <w:rPr>
          <w:rFonts w:ascii="Times New Roman" w:hAnsi="Times New Roman" w:cs="Times New Roman"/>
          <w:sz w:val="28"/>
          <w:szCs w:val="28"/>
        </w:rPr>
        <w:t>подлезания</w:t>
      </w:r>
      <w:proofErr w:type="spellEnd"/>
      <w:r w:rsidR="00F429B2" w:rsidRPr="006131E6">
        <w:rPr>
          <w:rFonts w:ascii="Times New Roman" w:hAnsi="Times New Roman" w:cs="Times New Roman"/>
          <w:sz w:val="28"/>
          <w:szCs w:val="28"/>
        </w:rPr>
        <w:t xml:space="preserve"> под гимнастическую скамейку, </w:t>
      </w:r>
      <w:proofErr w:type="spellStart"/>
      <w:r w:rsidR="00F429B2" w:rsidRPr="006131E6">
        <w:rPr>
          <w:rFonts w:ascii="Times New Roman" w:hAnsi="Times New Roman" w:cs="Times New Roman"/>
          <w:sz w:val="28"/>
          <w:szCs w:val="28"/>
        </w:rPr>
        <w:t>подлезания</w:t>
      </w:r>
      <w:proofErr w:type="spellEnd"/>
      <w:r w:rsidR="00F429B2" w:rsidRPr="006131E6">
        <w:rPr>
          <w:rFonts w:ascii="Times New Roman" w:hAnsi="Times New Roman" w:cs="Times New Roman"/>
          <w:sz w:val="28"/>
          <w:szCs w:val="28"/>
        </w:rPr>
        <w:t xml:space="preserve"> под несколькими дугами подряд (h 35—50 см). Продолжать развивать умение лазать по вертикальным и наклонным лестницам, используя одноименные и разноименные движения рук и ног. </w:t>
      </w:r>
      <w:r>
        <w:rPr>
          <w:rFonts w:ascii="Times New Roman" w:hAnsi="Times New Roman" w:cs="Times New Roman"/>
          <w:sz w:val="28"/>
          <w:szCs w:val="28"/>
        </w:rPr>
        <w:t xml:space="preserve">           </w:t>
      </w:r>
    </w:p>
    <w:p w14:paraId="74C79C97"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29B2" w:rsidRPr="006131E6">
        <w:rPr>
          <w:rFonts w:ascii="Times New Roman" w:hAnsi="Times New Roman" w:cs="Times New Roman"/>
          <w:sz w:val="28"/>
          <w:szCs w:val="28"/>
        </w:rPr>
        <w:t xml:space="preserve">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 </w:t>
      </w:r>
    </w:p>
    <w:p w14:paraId="28CF3442" w14:textId="77777777" w:rsidR="005320E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Прыжки.</w:t>
      </w:r>
      <w:r w:rsidR="00F429B2" w:rsidRPr="006131E6">
        <w:rPr>
          <w:rFonts w:ascii="Times New Roman" w:hAnsi="Times New Roman" w:cs="Times New Roman"/>
          <w:sz w:val="28"/>
          <w:szCs w:val="28"/>
        </w:rPr>
        <w:t xml:space="preserve"> Совершенствовать навыки выполнения всех видов прыжков, сформированные в предыдущих группах (на двух ногах разны</w:t>
      </w:r>
      <w:r w:rsidR="00725D8B" w:rsidRPr="006131E6">
        <w:rPr>
          <w:rFonts w:ascii="Times New Roman" w:hAnsi="Times New Roman" w:cs="Times New Roman"/>
          <w:sz w:val="28"/>
          <w:szCs w:val="28"/>
        </w:rPr>
        <w:t xml:space="preserve">ми способами, на одной ноге, с </w:t>
      </w:r>
      <w:r w:rsidR="00F429B2" w:rsidRPr="006131E6">
        <w:rPr>
          <w:rFonts w:ascii="Times New Roman" w:hAnsi="Times New Roman" w:cs="Times New Roman"/>
          <w:sz w:val="28"/>
          <w:szCs w:val="28"/>
        </w:rPr>
        <w:t xml:space="preserve">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  </w:t>
      </w:r>
    </w:p>
    <w:p w14:paraId="301494EE" w14:textId="77777777" w:rsidR="00C23248"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Бросание, метание.</w:t>
      </w:r>
      <w:r w:rsidR="00F429B2" w:rsidRPr="006131E6">
        <w:rPr>
          <w:rFonts w:ascii="Times New Roman" w:hAnsi="Times New Roman" w:cs="Times New Roman"/>
          <w:sz w:val="28"/>
          <w:szCs w:val="28"/>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w:t>
      </w:r>
      <w:r>
        <w:rPr>
          <w:rFonts w:ascii="Times New Roman" w:hAnsi="Times New Roman" w:cs="Times New Roman"/>
          <w:sz w:val="28"/>
          <w:szCs w:val="28"/>
        </w:rPr>
        <w:t xml:space="preserve">    </w:t>
      </w:r>
    </w:p>
    <w:p w14:paraId="20A236D8" w14:textId="77777777" w:rsidR="00F429B2"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   </w:t>
      </w:r>
    </w:p>
    <w:p w14:paraId="0A1EC1C8" w14:textId="77777777" w:rsidR="005320ED"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Строевые упражнения</w:t>
      </w:r>
    </w:p>
    <w:p w14:paraId="58FCC9CE" w14:textId="77777777"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  </w:t>
      </w:r>
    </w:p>
    <w:p w14:paraId="74D6CDDB" w14:textId="77777777"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  </w:t>
      </w:r>
    </w:p>
    <w:p w14:paraId="6FA44B95" w14:textId="77777777" w:rsidR="00BF21FD" w:rsidRPr="006131E6" w:rsidRDefault="00BF21FD" w:rsidP="006131E6">
      <w:pPr>
        <w:spacing w:line="240" w:lineRule="auto"/>
        <w:contextualSpacing/>
        <w:jc w:val="both"/>
        <w:rPr>
          <w:rFonts w:ascii="Times New Roman" w:hAnsi="Times New Roman" w:cs="Times New Roman"/>
          <w:sz w:val="28"/>
          <w:szCs w:val="28"/>
        </w:rPr>
      </w:pPr>
    </w:p>
    <w:p w14:paraId="0CF48B3E" w14:textId="77777777" w:rsidR="00BF21FD"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Общеразвивающие упражнения</w:t>
      </w:r>
    </w:p>
    <w:p w14:paraId="1C8E8398" w14:textId="77777777"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  </w:t>
      </w:r>
    </w:p>
    <w:p w14:paraId="225B2F4B" w14:textId="77777777"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Упражнения для кистей рук и плечевого пояса.</w:t>
      </w:r>
      <w:r w:rsidR="00F429B2" w:rsidRPr="006131E6">
        <w:rPr>
          <w:rFonts w:ascii="Times New Roman" w:hAnsi="Times New Roman" w:cs="Times New Roman"/>
          <w:sz w:val="28"/>
          <w:szCs w:val="28"/>
        </w:rPr>
        <w:t xml:space="preserve"> Совершенствовать </w:t>
      </w:r>
      <w:proofErr w:type="gramStart"/>
      <w:r w:rsidR="00F429B2" w:rsidRPr="006131E6">
        <w:rPr>
          <w:rFonts w:ascii="Times New Roman" w:hAnsi="Times New Roman" w:cs="Times New Roman"/>
          <w:sz w:val="28"/>
          <w:szCs w:val="28"/>
        </w:rPr>
        <w:t>умение  поднимать</w:t>
      </w:r>
      <w:proofErr w:type="gramEnd"/>
      <w:r w:rsidR="00F429B2" w:rsidRPr="006131E6">
        <w:rPr>
          <w:rFonts w:ascii="Times New Roman" w:hAnsi="Times New Roman" w:cs="Times New Roman"/>
          <w:sz w:val="28"/>
          <w:szCs w:val="28"/>
        </w:rPr>
        <w:t xml:space="preserve">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w:t>
      </w:r>
      <w:r w:rsidR="00F429B2" w:rsidRPr="006131E6">
        <w:rPr>
          <w:rFonts w:ascii="Times New Roman" w:hAnsi="Times New Roman" w:cs="Times New Roman"/>
          <w:sz w:val="28"/>
          <w:szCs w:val="28"/>
        </w:rPr>
        <w:lastRenderedPageBreak/>
        <w:t xml:space="preserve">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  </w:t>
      </w:r>
    </w:p>
    <w:p w14:paraId="1F321841" w14:textId="77777777" w:rsidR="005C19CE"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F429B2" w:rsidRPr="006131E6">
        <w:rPr>
          <w:rFonts w:ascii="Times New Roman" w:hAnsi="Times New Roman" w:cs="Times New Roman"/>
          <w:b/>
          <w:sz w:val="28"/>
          <w:szCs w:val="28"/>
        </w:rPr>
        <w:t>Упражнения для укрепления туловища и ног.</w:t>
      </w:r>
      <w:r w:rsidR="00F429B2" w:rsidRPr="006131E6">
        <w:rPr>
          <w:rFonts w:ascii="Times New Roman" w:hAnsi="Times New Roman" w:cs="Times New Roman"/>
          <w:sz w:val="28"/>
          <w:szCs w:val="28"/>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w:t>
      </w:r>
      <w:proofErr w:type="spellStart"/>
      <w:r w:rsidR="00F429B2" w:rsidRPr="006131E6">
        <w:rPr>
          <w:rFonts w:ascii="Times New Roman" w:hAnsi="Times New Roman" w:cs="Times New Roman"/>
          <w:sz w:val="28"/>
          <w:szCs w:val="28"/>
        </w:rPr>
        <w:t>впередназад</w:t>
      </w:r>
      <w:proofErr w:type="spellEnd"/>
      <w:r w:rsidR="00F429B2" w:rsidRPr="006131E6">
        <w:rPr>
          <w:rFonts w:ascii="Times New Roman" w:hAnsi="Times New Roman" w:cs="Times New Roman"/>
          <w:sz w:val="28"/>
          <w:szCs w:val="28"/>
        </w:rPr>
        <w:t xml:space="preserve">, держась за опору.  </w:t>
      </w:r>
    </w:p>
    <w:p w14:paraId="5FD93E71" w14:textId="77777777" w:rsidR="00F429B2" w:rsidRPr="006131E6" w:rsidRDefault="00F429B2" w:rsidP="006131E6">
      <w:pPr>
        <w:spacing w:line="240" w:lineRule="auto"/>
        <w:contextualSpacing/>
        <w:jc w:val="both"/>
        <w:rPr>
          <w:rFonts w:ascii="Times New Roman" w:hAnsi="Times New Roman" w:cs="Times New Roman"/>
          <w:sz w:val="28"/>
          <w:szCs w:val="28"/>
        </w:rPr>
      </w:pPr>
    </w:p>
    <w:p w14:paraId="2C3D642C" w14:textId="77777777" w:rsidR="00BF21FD"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Спортивные упражнения</w:t>
      </w:r>
    </w:p>
    <w:p w14:paraId="4A38ADC5" w14:textId="77777777" w:rsidR="00C23248"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сформированные ранее и развивать навыки езды на двухколесном велосипеде, самокате, санках; игры в хоккей (элементы). </w:t>
      </w:r>
      <w:r>
        <w:rPr>
          <w:rFonts w:ascii="Times New Roman" w:hAnsi="Times New Roman" w:cs="Times New Roman"/>
          <w:sz w:val="28"/>
          <w:szCs w:val="28"/>
        </w:rPr>
        <w:t xml:space="preserve">    </w:t>
      </w:r>
    </w:p>
    <w:p w14:paraId="7B6F4AD6" w14:textId="77777777"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Сформировать навык скольжения по ледяной дорожке на одной ноге; навык скольжения с невысокой горки на двух ногах. </w:t>
      </w:r>
    </w:p>
    <w:p w14:paraId="7796DFA3" w14:textId="77777777"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 </w:t>
      </w:r>
    </w:p>
    <w:p w14:paraId="720E5FA1" w14:textId="77777777" w:rsidR="00F429B2" w:rsidRPr="006131E6" w:rsidRDefault="00F429B2" w:rsidP="006131E6">
      <w:pPr>
        <w:spacing w:line="240" w:lineRule="auto"/>
        <w:contextualSpacing/>
        <w:jc w:val="both"/>
        <w:rPr>
          <w:rFonts w:ascii="Times New Roman" w:hAnsi="Times New Roman" w:cs="Times New Roman"/>
          <w:sz w:val="28"/>
          <w:szCs w:val="28"/>
        </w:rPr>
      </w:pPr>
    </w:p>
    <w:p w14:paraId="2C77A797" w14:textId="77777777" w:rsidR="00BF21FD" w:rsidRPr="006131E6" w:rsidRDefault="00F429B2" w:rsidP="006131E6">
      <w:pPr>
        <w:spacing w:line="240" w:lineRule="auto"/>
        <w:contextualSpacing/>
        <w:jc w:val="center"/>
        <w:rPr>
          <w:rFonts w:ascii="Times New Roman" w:hAnsi="Times New Roman" w:cs="Times New Roman"/>
          <w:b/>
          <w:i/>
          <w:sz w:val="28"/>
          <w:szCs w:val="28"/>
        </w:rPr>
      </w:pPr>
      <w:r w:rsidRPr="006131E6">
        <w:rPr>
          <w:rFonts w:ascii="Times New Roman" w:hAnsi="Times New Roman" w:cs="Times New Roman"/>
          <w:b/>
          <w:i/>
          <w:sz w:val="28"/>
          <w:szCs w:val="28"/>
        </w:rPr>
        <w:t>Подвижные игры</w:t>
      </w:r>
    </w:p>
    <w:p w14:paraId="05650854" w14:textId="77777777" w:rsidR="005C19CE"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Совершенствовать навыки игры в разнообразные подвижные игры, в игры с элементами соревнования. </w:t>
      </w:r>
    </w:p>
    <w:p w14:paraId="0FFD2209" w14:textId="77777777" w:rsidR="005320ED" w:rsidRPr="006131E6" w:rsidRDefault="005320ED" w:rsidP="006131E6">
      <w:pPr>
        <w:spacing w:line="240" w:lineRule="auto"/>
        <w:contextualSpacing/>
        <w:jc w:val="both"/>
        <w:rPr>
          <w:rFonts w:ascii="Times New Roman" w:hAnsi="Times New Roman" w:cs="Times New Roman"/>
          <w:sz w:val="28"/>
          <w:szCs w:val="28"/>
        </w:rPr>
      </w:pPr>
    </w:p>
    <w:p w14:paraId="7D0F6A7D" w14:textId="77777777" w:rsidR="005320ED" w:rsidRPr="006131E6" w:rsidRDefault="00F429B2"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ОВЛАДЕНИЕ ЭЛЕМЕНТАРНЫМИ НОРМАМИ И ПРАВИЛАМИ ЗДОРОВОГО ОБРАЗА ЖИЗНИ</w:t>
      </w:r>
    </w:p>
    <w:p w14:paraId="53753897" w14:textId="77777777" w:rsidR="005C19CE" w:rsidRPr="006131E6" w:rsidRDefault="005C19CE" w:rsidP="006131E6">
      <w:pPr>
        <w:spacing w:line="240" w:lineRule="auto"/>
        <w:contextualSpacing/>
        <w:jc w:val="center"/>
        <w:rPr>
          <w:rFonts w:ascii="Times New Roman" w:hAnsi="Times New Roman" w:cs="Times New Roman"/>
          <w:sz w:val="28"/>
          <w:szCs w:val="28"/>
        </w:rPr>
      </w:pPr>
    </w:p>
    <w:p w14:paraId="5308EA5F" w14:textId="77777777"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Формировать правильную осанку и свод стопы.  </w:t>
      </w:r>
    </w:p>
    <w:p w14:paraId="18141F79" w14:textId="77777777" w:rsidR="00F429B2"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429B2" w:rsidRPr="006131E6">
        <w:rPr>
          <w:rFonts w:ascii="Times New Roman" w:hAnsi="Times New Roman" w:cs="Times New Roman"/>
          <w:sz w:val="28"/>
          <w:szCs w:val="28"/>
        </w:rPr>
        <w:t xml:space="preserve">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   </w:t>
      </w:r>
    </w:p>
    <w:p w14:paraId="57081A15" w14:textId="77777777" w:rsidR="005C19CE" w:rsidRPr="006131E6" w:rsidRDefault="005C19CE" w:rsidP="006131E6">
      <w:pPr>
        <w:spacing w:line="240" w:lineRule="auto"/>
        <w:jc w:val="center"/>
        <w:rPr>
          <w:rFonts w:ascii="Times New Roman" w:hAnsi="Times New Roman" w:cs="Times New Roman"/>
          <w:b/>
          <w:sz w:val="36"/>
          <w:szCs w:val="28"/>
        </w:rPr>
      </w:pPr>
    </w:p>
    <w:p w14:paraId="6CDD6926" w14:textId="77777777" w:rsidR="00F429B2" w:rsidRPr="006131E6" w:rsidRDefault="005373B0" w:rsidP="006131E6">
      <w:pPr>
        <w:spacing w:line="240" w:lineRule="auto"/>
        <w:jc w:val="center"/>
        <w:rPr>
          <w:rFonts w:ascii="Times New Roman" w:hAnsi="Times New Roman" w:cs="Times New Roman"/>
          <w:b/>
          <w:sz w:val="36"/>
          <w:szCs w:val="28"/>
        </w:rPr>
      </w:pPr>
      <w:r w:rsidRPr="006131E6">
        <w:rPr>
          <w:rFonts w:ascii="Times New Roman" w:hAnsi="Times New Roman" w:cs="Times New Roman"/>
          <w:b/>
          <w:sz w:val="36"/>
          <w:szCs w:val="28"/>
        </w:rPr>
        <w:t>III. Организационный раздел.</w:t>
      </w:r>
    </w:p>
    <w:p w14:paraId="0517C8A0" w14:textId="77777777" w:rsidR="005A30DE" w:rsidRPr="006131E6" w:rsidRDefault="005A30DE" w:rsidP="006131E6">
      <w:pPr>
        <w:spacing w:line="240" w:lineRule="auto"/>
        <w:jc w:val="center"/>
        <w:rPr>
          <w:rFonts w:ascii="Times New Roman" w:hAnsi="Times New Roman" w:cs="Times New Roman"/>
          <w:b/>
          <w:sz w:val="28"/>
          <w:szCs w:val="28"/>
        </w:rPr>
      </w:pPr>
      <w:r w:rsidRPr="006131E6">
        <w:rPr>
          <w:rFonts w:ascii="Times New Roman" w:hAnsi="Times New Roman" w:cs="Times New Roman"/>
          <w:b/>
          <w:sz w:val="28"/>
          <w:szCs w:val="28"/>
        </w:rPr>
        <w:t>3.1. Основные направления коррекционной и образовательной деятельности</w:t>
      </w:r>
    </w:p>
    <w:p w14:paraId="7C78524D" w14:textId="77777777" w:rsidR="00BF21FD"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F21FD" w:rsidRPr="006131E6">
        <w:rPr>
          <w:rFonts w:ascii="Times New Roman" w:hAnsi="Times New Roman" w:cs="Times New Roman"/>
          <w:sz w:val="28"/>
          <w:szCs w:val="28"/>
        </w:rPr>
        <w:t>Анализ реальной ситуации, сложившейся в настоящее время в системе воспитания и</w:t>
      </w:r>
      <w:r>
        <w:rPr>
          <w:rFonts w:ascii="Times New Roman" w:hAnsi="Times New Roman" w:cs="Times New Roman"/>
          <w:sz w:val="28"/>
          <w:szCs w:val="28"/>
        </w:rPr>
        <w:t xml:space="preserve"> </w:t>
      </w:r>
      <w:proofErr w:type="gramStart"/>
      <w:r w:rsidR="00BF21FD" w:rsidRPr="006131E6">
        <w:rPr>
          <w:rFonts w:ascii="Times New Roman" w:hAnsi="Times New Roman" w:cs="Times New Roman"/>
          <w:sz w:val="28"/>
          <w:szCs w:val="28"/>
        </w:rPr>
        <w:t>обучения</w:t>
      </w:r>
      <w:r>
        <w:rPr>
          <w:rFonts w:ascii="Times New Roman" w:hAnsi="Times New Roman" w:cs="Times New Roman"/>
          <w:sz w:val="28"/>
          <w:szCs w:val="28"/>
        </w:rPr>
        <w:t xml:space="preserve"> </w:t>
      </w:r>
      <w:r w:rsidR="00BF21FD" w:rsidRPr="006131E6">
        <w:rPr>
          <w:rFonts w:ascii="Times New Roman" w:hAnsi="Times New Roman" w:cs="Times New Roman"/>
          <w:sz w:val="28"/>
          <w:szCs w:val="28"/>
        </w:rPr>
        <w:t>детей</w:t>
      </w:r>
      <w:proofErr w:type="gramEnd"/>
      <w:r>
        <w:rPr>
          <w:rFonts w:ascii="Times New Roman" w:hAnsi="Times New Roman" w:cs="Times New Roman"/>
          <w:sz w:val="28"/>
          <w:szCs w:val="28"/>
        </w:rPr>
        <w:t xml:space="preserve"> </w:t>
      </w:r>
      <w:r w:rsidR="00BF21FD" w:rsidRPr="006131E6">
        <w:rPr>
          <w:rFonts w:ascii="Times New Roman" w:hAnsi="Times New Roman" w:cs="Times New Roman"/>
          <w:sz w:val="28"/>
          <w:szCs w:val="28"/>
        </w:rPr>
        <w:t xml:space="preserve">показал, что количество детей, имеющих отклонения в речевом развитии, неуклонно растет. Эти дети составляют основную группу риска по школьной неуспеваемости, особенно при овладении письмом и чтением. </w:t>
      </w:r>
    </w:p>
    <w:p w14:paraId="2EFA4C4F"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lastRenderedPageBreak/>
        <w:t xml:space="preserve">      Наличие у школьников даже слабо выраженных отклонений в фонематическом и лексико-грамматическом развитии является серьезным препятствием в усвоении программы общеобразовательной школы.   </w:t>
      </w:r>
    </w:p>
    <w:p w14:paraId="534E41BF"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 соответствии с профилем группы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  </w:t>
      </w:r>
    </w:p>
    <w:p w14:paraId="7C3D2E6D"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Такие образовательные области, как «Познавательное развитие», «Социально-коммуникативное развитие», «Художественно-эстетическое развитие»», «Физическое развитие» тесно связаны с образовательной областью «Речевое развитие»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  </w:t>
      </w:r>
    </w:p>
    <w:p w14:paraId="522AF6F8"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Основные направления коррекционно-развивающей работы: </w:t>
      </w:r>
    </w:p>
    <w:p w14:paraId="55516D2C"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I.</w:t>
      </w:r>
      <w:r w:rsidRPr="006131E6">
        <w:rPr>
          <w:rFonts w:ascii="Times New Roman" w:hAnsi="Times New Roman" w:cs="Times New Roman"/>
          <w:sz w:val="28"/>
          <w:szCs w:val="28"/>
        </w:rPr>
        <w:tab/>
        <w:t xml:space="preserve">Образовательная область </w:t>
      </w:r>
      <w:r w:rsidRPr="006131E6">
        <w:rPr>
          <w:rFonts w:ascii="Times New Roman" w:hAnsi="Times New Roman" w:cs="Times New Roman"/>
          <w:b/>
          <w:sz w:val="28"/>
          <w:szCs w:val="28"/>
        </w:rPr>
        <w:t>«Речевое развитие»</w:t>
      </w:r>
    </w:p>
    <w:p w14:paraId="2FD60C19"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Развитие словаря.  </w:t>
      </w:r>
    </w:p>
    <w:p w14:paraId="419AF020"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Формирование и совершенствование грамматического строя речи.  • 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w:t>
      </w:r>
      <w:proofErr w:type="spellStart"/>
      <w:r w:rsidRPr="006131E6">
        <w:rPr>
          <w:rFonts w:ascii="Times New Roman" w:hAnsi="Times New Roman" w:cs="Times New Roman"/>
          <w:sz w:val="28"/>
          <w:szCs w:val="28"/>
        </w:rPr>
        <w:t>звуконаполняемостью</w:t>
      </w:r>
      <w:proofErr w:type="spellEnd"/>
      <w:r w:rsidRPr="006131E6">
        <w:rPr>
          <w:rFonts w:ascii="Times New Roman" w:hAnsi="Times New Roman" w:cs="Times New Roman"/>
          <w:sz w:val="28"/>
          <w:szCs w:val="28"/>
        </w:rPr>
        <w:t xml:space="preserve"> слов; совершенствование фонематического восприятия, развитие навыков звукового и слогового анализа и синтеза).  </w:t>
      </w:r>
    </w:p>
    <w:p w14:paraId="6FFADBAE"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Развитие связной речи. </w:t>
      </w:r>
    </w:p>
    <w:p w14:paraId="05CA9D2C"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Формирование коммуникативных навыков. </w:t>
      </w:r>
    </w:p>
    <w:p w14:paraId="48FC574F"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Обучение элементам грамоты.    </w:t>
      </w:r>
    </w:p>
    <w:p w14:paraId="13AE3FA1"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II.</w:t>
      </w:r>
      <w:r w:rsidRPr="006131E6">
        <w:rPr>
          <w:rFonts w:ascii="Times New Roman" w:hAnsi="Times New Roman" w:cs="Times New Roman"/>
          <w:sz w:val="28"/>
          <w:szCs w:val="28"/>
        </w:rPr>
        <w:tab/>
        <w:t xml:space="preserve">Образовательная область </w:t>
      </w:r>
      <w:r w:rsidRPr="006131E6">
        <w:rPr>
          <w:rFonts w:ascii="Times New Roman" w:hAnsi="Times New Roman" w:cs="Times New Roman"/>
          <w:b/>
          <w:sz w:val="28"/>
          <w:szCs w:val="28"/>
        </w:rPr>
        <w:t>«Познавательное развитие»</w:t>
      </w:r>
    </w:p>
    <w:p w14:paraId="1ECBB35F"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Сенсорное развитие.  </w:t>
      </w:r>
    </w:p>
    <w:p w14:paraId="07ACF99D"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Развитие психических функций.  </w:t>
      </w:r>
    </w:p>
    <w:p w14:paraId="11F0B50F"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Формирование целостной картины мира.  </w:t>
      </w:r>
    </w:p>
    <w:p w14:paraId="5A5EBCB1"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Познавательно-исследовательская деятельность. </w:t>
      </w:r>
    </w:p>
    <w:p w14:paraId="7F79ADA3"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Развитие математических представлений.    </w:t>
      </w:r>
    </w:p>
    <w:p w14:paraId="7A073029" w14:textId="77777777" w:rsidR="00BF21FD" w:rsidRPr="006131E6" w:rsidRDefault="00BF21FD" w:rsidP="006131E6">
      <w:pPr>
        <w:spacing w:line="240" w:lineRule="auto"/>
        <w:contextualSpacing/>
        <w:jc w:val="both"/>
        <w:rPr>
          <w:rFonts w:ascii="Times New Roman" w:hAnsi="Times New Roman" w:cs="Times New Roman"/>
          <w:b/>
          <w:sz w:val="28"/>
          <w:szCs w:val="28"/>
        </w:rPr>
      </w:pPr>
      <w:r w:rsidRPr="006131E6">
        <w:rPr>
          <w:rFonts w:ascii="Times New Roman" w:hAnsi="Times New Roman" w:cs="Times New Roman"/>
          <w:sz w:val="28"/>
          <w:szCs w:val="28"/>
        </w:rPr>
        <w:t>III.</w:t>
      </w:r>
      <w:r w:rsidRPr="006131E6">
        <w:rPr>
          <w:rFonts w:ascii="Times New Roman" w:hAnsi="Times New Roman" w:cs="Times New Roman"/>
          <w:sz w:val="28"/>
          <w:szCs w:val="28"/>
        </w:rPr>
        <w:tab/>
        <w:t xml:space="preserve">Образовательная область </w:t>
      </w:r>
      <w:r w:rsidRPr="006131E6">
        <w:rPr>
          <w:rFonts w:ascii="Times New Roman" w:hAnsi="Times New Roman" w:cs="Times New Roman"/>
          <w:b/>
          <w:sz w:val="28"/>
          <w:szCs w:val="28"/>
        </w:rPr>
        <w:t xml:space="preserve">«Художественно-эстетическое развитие»  </w:t>
      </w:r>
    </w:p>
    <w:p w14:paraId="00CF8F1B"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Восприятие художественной литературы.  </w:t>
      </w:r>
    </w:p>
    <w:p w14:paraId="35B1BC2D"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Конструктивно-модельная деятельность.  </w:t>
      </w:r>
    </w:p>
    <w:p w14:paraId="7E8CDB1E"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Изобразительная деятельность (рисование, аппликация, лепка).  </w:t>
      </w:r>
    </w:p>
    <w:p w14:paraId="7CBF1238"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Музыкальное развитие (восприятие музыки, музыкально-ритмические движения, пение, игра на детских музыкальных инструментах).      </w:t>
      </w:r>
    </w:p>
    <w:p w14:paraId="492AE627"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IV.</w:t>
      </w:r>
      <w:r w:rsidRPr="006131E6">
        <w:rPr>
          <w:rFonts w:ascii="Times New Roman" w:hAnsi="Times New Roman" w:cs="Times New Roman"/>
          <w:sz w:val="28"/>
          <w:szCs w:val="28"/>
        </w:rPr>
        <w:tab/>
        <w:t xml:space="preserve">Образовательная область </w:t>
      </w:r>
      <w:r w:rsidRPr="006131E6">
        <w:rPr>
          <w:rFonts w:ascii="Times New Roman" w:hAnsi="Times New Roman" w:cs="Times New Roman"/>
          <w:b/>
          <w:sz w:val="28"/>
          <w:szCs w:val="28"/>
        </w:rPr>
        <w:t>«Социально-коммуникативное развитие»</w:t>
      </w:r>
    </w:p>
    <w:p w14:paraId="0DCC5118"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Формирование общепринятых норм поведения.  </w:t>
      </w:r>
    </w:p>
    <w:p w14:paraId="724FC0E9"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Формирование гендерных и гражданских чувств.  </w:t>
      </w:r>
    </w:p>
    <w:p w14:paraId="78A89783"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Развитие игровой и театрализованной деятельности (подвижные игры, дидактические игры, сюжетно-ролевые игры, театрализованные игры).  </w:t>
      </w:r>
    </w:p>
    <w:p w14:paraId="76C979F1"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 Совместная трудовая деятельность.  Формирование основ безопасности в быту, социуме, природе.  </w:t>
      </w:r>
    </w:p>
    <w:p w14:paraId="2A580E69"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V.</w:t>
      </w:r>
      <w:r w:rsidRPr="006131E6">
        <w:rPr>
          <w:rFonts w:ascii="Times New Roman" w:hAnsi="Times New Roman" w:cs="Times New Roman"/>
          <w:sz w:val="28"/>
          <w:szCs w:val="28"/>
        </w:rPr>
        <w:tab/>
        <w:t xml:space="preserve">Образовательная область </w:t>
      </w:r>
      <w:r w:rsidRPr="006131E6">
        <w:rPr>
          <w:rFonts w:ascii="Times New Roman" w:hAnsi="Times New Roman" w:cs="Times New Roman"/>
          <w:b/>
          <w:sz w:val="28"/>
          <w:szCs w:val="28"/>
        </w:rPr>
        <w:t>«Физическое развитие»</w:t>
      </w:r>
    </w:p>
    <w:p w14:paraId="0F2D8F5D"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lastRenderedPageBreak/>
        <w:t xml:space="preserve">• Физическая культура (основные движения, общеразвивающие упражнения, спортивные упражнения, подвижные игры).  </w:t>
      </w:r>
    </w:p>
    <w:p w14:paraId="61E1A59F" w14:textId="77777777" w:rsidR="00E873F8"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Овладение элементарными нормами и правилами здорового образа жизни. Система коррекционно-развивающей работы в группе компенсирующей направленности для детей с ОНР.   </w:t>
      </w:r>
    </w:p>
    <w:p w14:paraId="289B9F80" w14:textId="77777777" w:rsidR="00E873F8" w:rsidRPr="006131E6" w:rsidRDefault="00E873F8" w:rsidP="006131E6">
      <w:pPr>
        <w:spacing w:line="240" w:lineRule="auto"/>
        <w:contextualSpacing/>
        <w:jc w:val="both"/>
        <w:rPr>
          <w:rFonts w:ascii="Times New Roman" w:hAnsi="Times New Roman" w:cs="Times New Roman"/>
          <w:sz w:val="28"/>
          <w:szCs w:val="28"/>
        </w:rPr>
      </w:pPr>
    </w:p>
    <w:p w14:paraId="7542CA10" w14:textId="77777777" w:rsidR="00C138D4" w:rsidRPr="006131E6" w:rsidRDefault="00BF21FD"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3.</w:t>
      </w:r>
      <w:r w:rsidR="005A30DE" w:rsidRPr="006131E6">
        <w:rPr>
          <w:rFonts w:ascii="Times New Roman" w:hAnsi="Times New Roman" w:cs="Times New Roman"/>
          <w:b/>
          <w:sz w:val="28"/>
          <w:szCs w:val="28"/>
        </w:rPr>
        <w:t>2. Система коррекционной и образовательной деятельности</w:t>
      </w:r>
    </w:p>
    <w:p w14:paraId="1E4EBC7A" w14:textId="77777777" w:rsidR="00E873F8" w:rsidRPr="006131E6" w:rsidRDefault="00E873F8" w:rsidP="006131E6">
      <w:pPr>
        <w:spacing w:line="240" w:lineRule="auto"/>
        <w:contextualSpacing/>
        <w:jc w:val="both"/>
        <w:rPr>
          <w:rFonts w:ascii="Times New Roman" w:hAnsi="Times New Roman" w:cs="Times New Roman"/>
          <w:sz w:val="28"/>
          <w:szCs w:val="28"/>
        </w:rPr>
      </w:pPr>
    </w:p>
    <w:p w14:paraId="4DA1671E" w14:textId="77777777" w:rsidR="00C138D4" w:rsidRPr="006131E6" w:rsidRDefault="00C138D4"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 xml:space="preserve">Учебный год в группе для детей с ОНР начинается первого сентября, длится девять месяцев (до первого июня) и условно делится на три периода:  </w:t>
      </w:r>
    </w:p>
    <w:p w14:paraId="43FDB8B9" w14:textId="77777777" w:rsidR="00C138D4" w:rsidRPr="006131E6" w:rsidRDefault="00C138D4"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I период — сентябрь, октябрь, ноябрь;</w:t>
      </w:r>
    </w:p>
    <w:p w14:paraId="77A46E57" w14:textId="77777777" w:rsidR="00C138D4" w:rsidRPr="006131E6" w:rsidRDefault="00C138D4"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II период — декабрь, январь, февраль;</w:t>
      </w:r>
    </w:p>
    <w:p w14:paraId="7A29F756" w14:textId="77777777" w:rsidR="00C138D4" w:rsidRPr="006131E6" w:rsidRDefault="00C138D4" w:rsidP="006131E6">
      <w:pPr>
        <w:spacing w:line="240" w:lineRule="auto"/>
        <w:contextualSpacing/>
        <w:jc w:val="center"/>
        <w:rPr>
          <w:rFonts w:ascii="Times New Roman" w:hAnsi="Times New Roman" w:cs="Times New Roman"/>
          <w:sz w:val="28"/>
          <w:szCs w:val="28"/>
        </w:rPr>
      </w:pPr>
      <w:r w:rsidRPr="006131E6">
        <w:rPr>
          <w:rFonts w:ascii="Times New Roman" w:hAnsi="Times New Roman" w:cs="Times New Roman"/>
          <w:sz w:val="28"/>
          <w:szCs w:val="28"/>
        </w:rPr>
        <w:t>III период — март, апрель, май.</w:t>
      </w:r>
    </w:p>
    <w:p w14:paraId="3702A8A3" w14:textId="77777777" w:rsidR="004E096F"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E096F" w:rsidRPr="006131E6">
        <w:rPr>
          <w:rFonts w:ascii="Times New Roman" w:hAnsi="Times New Roman" w:cs="Times New Roman"/>
          <w:sz w:val="28"/>
          <w:szCs w:val="28"/>
        </w:rPr>
        <w:t>Две недели сентября отводятся</w:t>
      </w:r>
      <w:r w:rsidR="00C138D4" w:rsidRPr="006131E6">
        <w:rPr>
          <w:rFonts w:ascii="Times New Roman" w:hAnsi="Times New Roman" w:cs="Times New Roman"/>
          <w:sz w:val="28"/>
          <w:szCs w:val="28"/>
        </w:rPr>
        <w:t xml:space="preserve"> для психолог</w:t>
      </w:r>
      <w:r w:rsidR="004E096F" w:rsidRPr="006131E6">
        <w:rPr>
          <w:rFonts w:ascii="Times New Roman" w:hAnsi="Times New Roman" w:cs="Times New Roman"/>
          <w:sz w:val="28"/>
          <w:szCs w:val="28"/>
        </w:rPr>
        <w:t xml:space="preserve">о-педагогического обследования </w:t>
      </w:r>
      <w:r w:rsidR="00C138D4" w:rsidRPr="006131E6">
        <w:rPr>
          <w:rFonts w:ascii="Times New Roman" w:hAnsi="Times New Roman" w:cs="Times New Roman"/>
          <w:sz w:val="28"/>
          <w:szCs w:val="28"/>
        </w:rPr>
        <w:t xml:space="preserve">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 работы.  </w:t>
      </w:r>
    </w:p>
    <w:p w14:paraId="7C0C3B92" w14:textId="77777777" w:rsidR="004E096F"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138D4" w:rsidRPr="006131E6">
        <w:rPr>
          <w:rFonts w:ascii="Times New Roman" w:hAnsi="Times New Roman" w:cs="Times New Roman"/>
          <w:sz w:val="28"/>
          <w:szCs w:val="28"/>
        </w:rPr>
        <w:t>В конце сентября специалисты на психолого-медико-педагогическом совещании при заведующем дошкольной организации обсуждают результаты диагностики индивидуального развития детей и на основании полученных результатов утверждают план работ</w:t>
      </w:r>
      <w:r w:rsidR="004E096F" w:rsidRPr="006131E6">
        <w:rPr>
          <w:rFonts w:ascii="Times New Roman" w:hAnsi="Times New Roman" w:cs="Times New Roman"/>
          <w:sz w:val="28"/>
          <w:szCs w:val="28"/>
        </w:rPr>
        <w:t>ы группы на первый период</w:t>
      </w:r>
      <w:r w:rsidR="00C138D4" w:rsidRPr="006131E6">
        <w:rPr>
          <w:rFonts w:ascii="Times New Roman" w:hAnsi="Times New Roman" w:cs="Times New Roman"/>
          <w:sz w:val="28"/>
          <w:szCs w:val="28"/>
        </w:rPr>
        <w:t xml:space="preserve">.  </w:t>
      </w:r>
    </w:p>
    <w:p w14:paraId="7C563F61" w14:textId="77777777" w:rsidR="00C23248"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138D4" w:rsidRPr="006131E6">
        <w:rPr>
          <w:rFonts w:ascii="Times New Roman" w:hAnsi="Times New Roman" w:cs="Times New Roman"/>
          <w:sz w:val="28"/>
          <w:szCs w:val="28"/>
        </w:rPr>
        <w:t xml:space="preserve">Организованная образовательная деятельность начинается во всех возрастных группах в соответствии с утвержденным планом работы с 15 сентября. </w:t>
      </w:r>
      <w:r>
        <w:rPr>
          <w:rFonts w:ascii="Times New Roman" w:hAnsi="Times New Roman" w:cs="Times New Roman"/>
          <w:sz w:val="28"/>
          <w:szCs w:val="28"/>
        </w:rPr>
        <w:t xml:space="preserve">    </w:t>
      </w:r>
    </w:p>
    <w:p w14:paraId="13CA6972" w14:textId="77777777" w:rsidR="004E096F"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138D4" w:rsidRPr="006131E6">
        <w:rPr>
          <w:rFonts w:ascii="Times New Roman" w:hAnsi="Times New Roman" w:cs="Times New Roman"/>
          <w:sz w:val="28"/>
          <w:szCs w:val="28"/>
        </w:rPr>
        <w:t xml:space="preserve">Проведение рабочих совещаний по завершении первого, а затем и второго периодов работы не является обязательным. Обсуждение темпов динамики индивидуального развития детей и составление плана работы на следующий месяц может проходит в рабочем порядке, в ходе собеседования учителя-логопеда со всеми специалистами.  </w:t>
      </w:r>
    </w:p>
    <w:p w14:paraId="573C01F8" w14:textId="77777777" w:rsidR="00A04A83"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04A83" w:rsidRPr="006131E6">
        <w:rPr>
          <w:rFonts w:ascii="Times New Roman" w:hAnsi="Times New Roman" w:cs="Times New Roman"/>
          <w:sz w:val="28"/>
          <w:szCs w:val="28"/>
        </w:rPr>
        <w:t>Условия реализации коррекционно-логопедической работы:</w:t>
      </w:r>
    </w:p>
    <w:p w14:paraId="342472D7" w14:textId="77777777" w:rsidR="00A04A83" w:rsidRPr="006131E6" w:rsidRDefault="00A04A83"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-дифференцированные условия: работа осуществляется в форме индивидуальных (2-3 раза в неделю) и подгрупповых (2 раза в неделю) занятий. Длительность индивидуальных занятия от 10 до 20 минут, </w:t>
      </w:r>
      <w:r w:rsidR="00027A0F" w:rsidRPr="006131E6">
        <w:rPr>
          <w:rFonts w:ascii="Times New Roman" w:hAnsi="Times New Roman" w:cs="Times New Roman"/>
          <w:sz w:val="28"/>
          <w:szCs w:val="28"/>
        </w:rPr>
        <w:t xml:space="preserve">подгрупповых занятий от 20 до </w:t>
      </w:r>
      <w:r w:rsidR="00C23248">
        <w:rPr>
          <w:rFonts w:ascii="Times New Roman" w:hAnsi="Times New Roman" w:cs="Times New Roman"/>
          <w:sz w:val="28"/>
          <w:szCs w:val="28"/>
        </w:rPr>
        <w:t>25</w:t>
      </w:r>
      <w:r w:rsidRPr="006131E6">
        <w:rPr>
          <w:rFonts w:ascii="Times New Roman" w:hAnsi="Times New Roman" w:cs="Times New Roman"/>
          <w:sz w:val="28"/>
          <w:szCs w:val="28"/>
        </w:rPr>
        <w:t xml:space="preserve"> минут, </w:t>
      </w:r>
      <w:proofErr w:type="gramStart"/>
      <w:r w:rsidRPr="006131E6">
        <w:rPr>
          <w:rFonts w:ascii="Times New Roman" w:hAnsi="Times New Roman" w:cs="Times New Roman"/>
          <w:sz w:val="28"/>
          <w:szCs w:val="28"/>
        </w:rPr>
        <w:t>согласно нормам</w:t>
      </w:r>
      <w:proofErr w:type="gramEnd"/>
      <w:r w:rsidRPr="006131E6">
        <w:rPr>
          <w:rFonts w:ascii="Times New Roman" w:hAnsi="Times New Roman" w:cs="Times New Roman"/>
          <w:sz w:val="28"/>
          <w:szCs w:val="28"/>
        </w:rPr>
        <w:t xml:space="preserve"> СанПиН. </w:t>
      </w:r>
    </w:p>
    <w:p w14:paraId="75568396" w14:textId="77777777" w:rsidR="00A04A83" w:rsidRPr="006131E6" w:rsidRDefault="00A04A83"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-психолого-педагогические условия: коррекционная работа планируется с учетом индивидуальных особенностей каждого ребенка с ограниченными возможностями здоровья.  </w:t>
      </w:r>
    </w:p>
    <w:p w14:paraId="1302F766" w14:textId="77777777" w:rsidR="00BF21FD" w:rsidRPr="006131E6" w:rsidRDefault="00BF21FD" w:rsidP="006131E6">
      <w:pPr>
        <w:spacing w:line="240" w:lineRule="auto"/>
        <w:contextualSpacing/>
        <w:jc w:val="both"/>
        <w:rPr>
          <w:rFonts w:ascii="Times New Roman" w:hAnsi="Times New Roman" w:cs="Times New Roman"/>
          <w:sz w:val="28"/>
          <w:szCs w:val="28"/>
        </w:rPr>
      </w:pPr>
    </w:p>
    <w:p w14:paraId="73D9B8BA" w14:textId="77777777" w:rsidR="00BF21FD" w:rsidRPr="006131E6" w:rsidRDefault="005A30DE"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3.3</w:t>
      </w:r>
      <w:r w:rsidR="00BF21FD" w:rsidRPr="006131E6">
        <w:rPr>
          <w:rFonts w:ascii="Times New Roman" w:hAnsi="Times New Roman" w:cs="Times New Roman"/>
          <w:b/>
          <w:sz w:val="28"/>
          <w:szCs w:val="28"/>
        </w:rPr>
        <w:t>. Предметно-пространственная развивающая среда</w:t>
      </w:r>
    </w:p>
    <w:p w14:paraId="0290AC03" w14:textId="77777777" w:rsidR="00E873F8" w:rsidRPr="006131E6" w:rsidRDefault="00E873F8" w:rsidP="006131E6">
      <w:pPr>
        <w:spacing w:line="240" w:lineRule="auto"/>
        <w:contextualSpacing/>
        <w:jc w:val="center"/>
        <w:rPr>
          <w:rFonts w:ascii="Times New Roman" w:hAnsi="Times New Roman" w:cs="Times New Roman"/>
          <w:b/>
          <w:sz w:val="28"/>
          <w:szCs w:val="28"/>
        </w:rPr>
      </w:pPr>
    </w:p>
    <w:p w14:paraId="0323AD0F"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w:t>
      </w:r>
      <w:proofErr w:type="gramStart"/>
      <w:r w:rsidRPr="006131E6">
        <w:rPr>
          <w:rFonts w:ascii="Times New Roman" w:hAnsi="Times New Roman" w:cs="Times New Roman"/>
          <w:sz w:val="28"/>
          <w:szCs w:val="28"/>
        </w:rPr>
        <w:t>Программой  обеспечивают</w:t>
      </w:r>
      <w:proofErr w:type="gramEnd"/>
      <w:r w:rsidRPr="006131E6">
        <w:rPr>
          <w:rFonts w:ascii="Times New Roman" w:hAnsi="Times New Roman" w:cs="Times New Roman"/>
          <w:sz w:val="28"/>
          <w:szCs w:val="28"/>
        </w:rPr>
        <w:t xml:space="preserve">:  </w:t>
      </w:r>
    </w:p>
    <w:p w14:paraId="0AB2D43F"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lastRenderedPageBreak/>
        <w:t xml:space="preserve">—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14:paraId="09853D6B"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14:paraId="5791D721"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—эмоциональное благополучие детей во взаимодействии с предметно-пространственным окружением;  </w:t>
      </w:r>
    </w:p>
    <w:p w14:paraId="10F6E98C"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возможность самовыражения детей.  </w:t>
      </w:r>
    </w:p>
    <w:p w14:paraId="6B6A57FA"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Правильно организованная предметно-пространственная развивающая среда в  группе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w:t>
      </w:r>
      <w:proofErr w:type="gramStart"/>
      <w:r w:rsidRPr="006131E6">
        <w:rPr>
          <w:rFonts w:ascii="Times New Roman" w:hAnsi="Times New Roman" w:cs="Times New Roman"/>
          <w:sz w:val="28"/>
          <w:szCs w:val="28"/>
        </w:rPr>
        <w:t>пространство  организовано</w:t>
      </w:r>
      <w:proofErr w:type="gramEnd"/>
      <w:r w:rsidRPr="006131E6">
        <w:rPr>
          <w:rFonts w:ascii="Times New Roman" w:hAnsi="Times New Roman" w:cs="Times New Roman"/>
          <w:sz w:val="28"/>
          <w:szCs w:val="28"/>
        </w:rPr>
        <w:t xml:space="preserve"> таким образом, что каждый ребенок имеет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 </w:t>
      </w:r>
    </w:p>
    <w:p w14:paraId="69BE13E5"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Развивающая предметно-пространственная среда предусматривает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  </w:t>
      </w:r>
    </w:p>
    <w:p w14:paraId="3C0E1E9E"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Обстановка, созданная в групповом помещении и кабинете учителя-логопеда, уравновешивает эмоциональный фон каждого ребенка, способствует его эмоциональному благополучию. Эмоциональная насыщенность — одна из важных составляющих развивающей среды. Разнообразие и богатство впечатлений способствует эмоциональному и интеллектуальному развитию. </w:t>
      </w:r>
    </w:p>
    <w:p w14:paraId="04B978DB"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 логопедической группе, уделяется особое внимание соблюдению правил охраны жизни и здоровья детей. В групповом помещении и кабинетах достаточно места для передвижений детей, мебель закреплена. </w:t>
      </w:r>
    </w:p>
    <w:p w14:paraId="5A5E1AC9"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В связи с тем, что в разных возрастных группах решаются разные коррекционно-развивающие задачи, названия некоторых центров активности меняются. Данные центры оснащены и наполнены необходимым оборудованием и материалами. </w:t>
      </w:r>
    </w:p>
    <w:p w14:paraId="673677D2" w14:textId="77777777" w:rsidR="00BF21FD"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Наполнение развивающих центров и в групповом помещении, и в кабинете логопеда соответствует изучаемой лексической </w:t>
      </w:r>
      <w:proofErr w:type="gramStart"/>
      <w:r w:rsidRPr="006131E6">
        <w:rPr>
          <w:rFonts w:ascii="Times New Roman" w:hAnsi="Times New Roman" w:cs="Times New Roman"/>
          <w:sz w:val="28"/>
          <w:szCs w:val="28"/>
        </w:rPr>
        <w:t>теме,  каждую</w:t>
      </w:r>
      <w:proofErr w:type="gramEnd"/>
      <w:r w:rsidRPr="006131E6">
        <w:rPr>
          <w:rFonts w:ascii="Times New Roman" w:hAnsi="Times New Roman" w:cs="Times New Roman"/>
          <w:sz w:val="28"/>
          <w:szCs w:val="28"/>
        </w:rPr>
        <w:t xml:space="preserve"> неделю наполнение развивающих центров частично обновляется. </w:t>
      </w:r>
    </w:p>
    <w:p w14:paraId="2F9F9539" w14:textId="77777777" w:rsidR="00E873F8" w:rsidRPr="006131E6" w:rsidRDefault="00BF21FD" w:rsidP="006131E6">
      <w:pPr>
        <w:spacing w:line="240" w:lineRule="auto"/>
        <w:contextualSpacing/>
        <w:jc w:val="both"/>
        <w:rPr>
          <w:rFonts w:ascii="Times New Roman" w:hAnsi="Times New Roman" w:cs="Times New Roman"/>
          <w:sz w:val="28"/>
          <w:szCs w:val="28"/>
        </w:rPr>
      </w:pPr>
      <w:r w:rsidRPr="006131E6">
        <w:rPr>
          <w:rFonts w:ascii="Times New Roman" w:hAnsi="Times New Roman" w:cs="Times New Roman"/>
          <w:sz w:val="28"/>
          <w:szCs w:val="28"/>
        </w:rPr>
        <w:t xml:space="preserve">     Предметно-пространственная среда прогулочного участка обеспечивает возможности для развития, познавательной, игровой, двигательной активности детей.</w:t>
      </w:r>
    </w:p>
    <w:p w14:paraId="182C6EB2" w14:textId="77777777" w:rsidR="00C23248" w:rsidRDefault="00C23248" w:rsidP="006131E6">
      <w:pPr>
        <w:spacing w:line="240" w:lineRule="auto"/>
        <w:contextualSpacing/>
        <w:jc w:val="center"/>
        <w:rPr>
          <w:rFonts w:ascii="Times New Roman" w:hAnsi="Times New Roman" w:cs="Times New Roman"/>
          <w:b/>
          <w:sz w:val="28"/>
          <w:szCs w:val="28"/>
        </w:rPr>
      </w:pPr>
    </w:p>
    <w:p w14:paraId="7B9F64F9" w14:textId="77777777" w:rsidR="00274E00" w:rsidRPr="006131E6" w:rsidRDefault="00080456"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lastRenderedPageBreak/>
        <w:t>3.4</w:t>
      </w:r>
      <w:r w:rsidR="00274E00" w:rsidRPr="006131E6">
        <w:rPr>
          <w:rFonts w:ascii="Times New Roman" w:hAnsi="Times New Roman" w:cs="Times New Roman"/>
          <w:b/>
          <w:sz w:val="28"/>
          <w:szCs w:val="28"/>
        </w:rPr>
        <w:t xml:space="preserve">. Контроль освоения обучающимися с </w:t>
      </w:r>
      <w:proofErr w:type="gramStart"/>
      <w:r w:rsidR="00274E00" w:rsidRPr="006131E6">
        <w:rPr>
          <w:rFonts w:ascii="Times New Roman" w:hAnsi="Times New Roman" w:cs="Times New Roman"/>
          <w:b/>
          <w:sz w:val="28"/>
          <w:szCs w:val="28"/>
        </w:rPr>
        <w:t>ОВЗ  адаптированной</w:t>
      </w:r>
      <w:proofErr w:type="gramEnd"/>
      <w:r w:rsidR="00274E00" w:rsidRPr="006131E6">
        <w:rPr>
          <w:rFonts w:ascii="Times New Roman" w:hAnsi="Times New Roman" w:cs="Times New Roman"/>
          <w:b/>
          <w:sz w:val="28"/>
          <w:szCs w:val="28"/>
        </w:rPr>
        <w:t xml:space="preserve"> образовательной программы дошкольного образования</w:t>
      </w:r>
    </w:p>
    <w:p w14:paraId="2CF19B25" w14:textId="77777777" w:rsidR="00E873F8" w:rsidRPr="006131E6" w:rsidRDefault="00E873F8" w:rsidP="006131E6">
      <w:pPr>
        <w:spacing w:line="240" w:lineRule="auto"/>
        <w:contextualSpacing/>
        <w:jc w:val="center"/>
        <w:rPr>
          <w:rFonts w:ascii="Times New Roman" w:hAnsi="Times New Roman" w:cs="Times New Roman"/>
          <w:sz w:val="28"/>
          <w:szCs w:val="28"/>
        </w:rPr>
      </w:pPr>
    </w:p>
    <w:p w14:paraId="4BD9A97E" w14:textId="77777777" w:rsidR="00274E00"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4E00" w:rsidRPr="006131E6">
        <w:rPr>
          <w:rFonts w:ascii="Times New Roman" w:hAnsi="Times New Roman" w:cs="Times New Roman"/>
          <w:sz w:val="28"/>
          <w:szCs w:val="28"/>
        </w:rPr>
        <w:t xml:space="preserve">Коррекционно-педагогический процесс организуется на диагностической основе, что предполагает систематическое проведение мониторинга речевого развития воспитанников, включающие следующие этапы: первичный, промежуточный и итоговый.  </w:t>
      </w:r>
    </w:p>
    <w:p w14:paraId="78481273" w14:textId="77777777" w:rsidR="00274E00"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4E00" w:rsidRPr="006131E6">
        <w:rPr>
          <w:rFonts w:ascii="Times New Roman" w:hAnsi="Times New Roman" w:cs="Times New Roman"/>
          <w:sz w:val="28"/>
          <w:szCs w:val="28"/>
        </w:rPr>
        <w:t xml:space="preserve">Первичная скрининговая диагностика предполагает сбор информации о ребенке, изучение медицинской карты. Каждый специалист проводит углубленную диагностику по направлениям коррекционно-развивающей работы: моторное развитие, общение, навыки деятельности, личностная сфера, познавательная сфера, речевое развитие.  </w:t>
      </w:r>
    </w:p>
    <w:p w14:paraId="7FF8B125" w14:textId="77777777" w:rsidR="00274E00"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4E00" w:rsidRPr="006131E6">
        <w:rPr>
          <w:rFonts w:ascii="Times New Roman" w:hAnsi="Times New Roman" w:cs="Times New Roman"/>
          <w:sz w:val="28"/>
          <w:szCs w:val="28"/>
        </w:rPr>
        <w:t xml:space="preserve">Данные углубленной диагностики отражаются в протоколах диагностического обследования, речевой карте обследования ребенка логопедом, в листе динамического наблюдения. </w:t>
      </w:r>
    </w:p>
    <w:p w14:paraId="02B0E3E3" w14:textId="77777777" w:rsidR="00274E00"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4E00" w:rsidRPr="006131E6">
        <w:rPr>
          <w:rFonts w:ascii="Times New Roman" w:hAnsi="Times New Roman" w:cs="Times New Roman"/>
          <w:sz w:val="28"/>
          <w:szCs w:val="28"/>
        </w:rPr>
        <w:t xml:space="preserve">Составной частью коррекционно-развивающей работы с детьми на основном этапе является психолого-педагогический и логопедический мониторинг, назначение которого: выявить динамику и особенности продвижения в коррекционно-образовательном процессе каждого воспитанника. Данные мониторинга позволяют скорректировать характер психолого-педагогического и логопедического воздействия на детей, степень включенности в коррекционную работу тех или иных специалистов и родителей. При необходимости может быть проведена корректировка индивидуальной программы сопровождения ребенка. </w:t>
      </w:r>
    </w:p>
    <w:p w14:paraId="5723304A" w14:textId="77777777" w:rsidR="00274E00" w:rsidRPr="006131E6" w:rsidRDefault="00C23248" w:rsidP="006131E6">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74E00" w:rsidRPr="006131E6">
        <w:rPr>
          <w:rFonts w:ascii="Times New Roman" w:hAnsi="Times New Roman" w:cs="Times New Roman"/>
          <w:sz w:val="28"/>
          <w:szCs w:val="28"/>
        </w:rPr>
        <w:t xml:space="preserve">Итоговая диагностика проводится на заключительном этапе и предполагает качественную оценку результатов проведенного психолого-педагогического и логопедического воздействия, а у старших дошкольников дополнительно и определение общей речевой готовности к обучению в условиях школы. Этот этап может стать заключительным в реализации программы. Или вырабатываются рекомендации для дальнейшего образовательного маршрута ребенка. </w:t>
      </w:r>
    </w:p>
    <w:p w14:paraId="7C0062E5" w14:textId="77777777" w:rsidR="00274E00" w:rsidRPr="006131E6" w:rsidRDefault="00274E00" w:rsidP="006131E6">
      <w:pPr>
        <w:spacing w:line="240" w:lineRule="auto"/>
        <w:contextualSpacing/>
        <w:jc w:val="both"/>
        <w:rPr>
          <w:rFonts w:ascii="Times New Roman" w:hAnsi="Times New Roman" w:cs="Times New Roman"/>
          <w:sz w:val="28"/>
          <w:szCs w:val="28"/>
        </w:rPr>
      </w:pPr>
    </w:p>
    <w:p w14:paraId="35DEDE22" w14:textId="77777777" w:rsidR="00027A0F" w:rsidRPr="006131E6" w:rsidRDefault="00635826" w:rsidP="006131E6">
      <w:pPr>
        <w:spacing w:line="240" w:lineRule="auto"/>
        <w:contextualSpacing/>
        <w:jc w:val="center"/>
        <w:rPr>
          <w:rFonts w:ascii="Times New Roman" w:hAnsi="Times New Roman" w:cs="Times New Roman"/>
          <w:b/>
          <w:sz w:val="28"/>
          <w:szCs w:val="28"/>
        </w:rPr>
      </w:pPr>
      <w:r w:rsidRPr="006131E6">
        <w:rPr>
          <w:rFonts w:ascii="Times New Roman" w:hAnsi="Times New Roman" w:cs="Times New Roman"/>
          <w:b/>
          <w:sz w:val="28"/>
          <w:szCs w:val="28"/>
        </w:rPr>
        <w:t xml:space="preserve">3.5. </w:t>
      </w:r>
      <w:r w:rsidR="00F11E02" w:rsidRPr="006131E6">
        <w:rPr>
          <w:rFonts w:ascii="Times New Roman" w:hAnsi="Times New Roman" w:cs="Times New Roman"/>
          <w:b/>
          <w:sz w:val="28"/>
          <w:szCs w:val="28"/>
        </w:rPr>
        <w:t>Специальная и методическая литература</w:t>
      </w:r>
    </w:p>
    <w:p w14:paraId="41FC8A67" w14:textId="77777777" w:rsidR="00C23248" w:rsidRPr="00C23248" w:rsidRDefault="00C23248" w:rsidP="00C23248">
      <w:pPr>
        <w:pStyle w:val="1"/>
        <w:numPr>
          <w:ilvl w:val="0"/>
          <w:numId w:val="6"/>
        </w:numPr>
        <w:spacing w:after="0" w:line="240" w:lineRule="auto"/>
        <w:rPr>
          <w:rFonts w:ascii="Times New Roman" w:hAnsi="Times New Roman" w:cs="Times New Roman"/>
          <w:sz w:val="28"/>
          <w:szCs w:val="28"/>
        </w:rPr>
      </w:pPr>
      <w:r w:rsidRPr="00C23248">
        <w:rPr>
          <w:rFonts w:ascii="Times New Roman" w:hAnsi="Times New Roman" w:cs="Times New Roman"/>
          <w:sz w:val="28"/>
          <w:szCs w:val="28"/>
        </w:rPr>
        <w:t>Примерная общеобразовательная программа дошкольного образования от рождения до школы</w:t>
      </w:r>
      <w:proofErr w:type="gramStart"/>
      <w:r w:rsidRPr="00C23248">
        <w:rPr>
          <w:rFonts w:ascii="Times New Roman" w:hAnsi="Times New Roman" w:cs="Times New Roman"/>
          <w:sz w:val="28"/>
          <w:szCs w:val="28"/>
        </w:rPr>
        <w:t>/  Н.Е.</w:t>
      </w:r>
      <w:proofErr w:type="gramEnd"/>
      <w:r w:rsidRPr="00C23248">
        <w:rPr>
          <w:rFonts w:ascii="Times New Roman" w:hAnsi="Times New Roman" w:cs="Times New Roman"/>
          <w:sz w:val="28"/>
          <w:szCs w:val="28"/>
        </w:rPr>
        <w:t xml:space="preserve"> </w:t>
      </w:r>
      <w:proofErr w:type="spellStart"/>
      <w:r w:rsidRPr="00C23248">
        <w:rPr>
          <w:rFonts w:ascii="Times New Roman" w:hAnsi="Times New Roman" w:cs="Times New Roman"/>
          <w:sz w:val="28"/>
          <w:szCs w:val="28"/>
        </w:rPr>
        <w:t>Вераксы</w:t>
      </w:r>
      <w:proofErr w:type="spellEnd"/>
      <w:r w:rsidRPr="00C23248">
        <w:rPr>
          <w:rFonts w:ascii="Times New Roman" w:hAnsi="Times New Roman" w:cs="Times New Roman"/>
          <w:sz w:val="28"/>
          <w:szCs w:val="28"/>
        </w:rPr>
        <w:t xml:space="preserve">, Т.С. Комаровой,  </w:t>
      </w:r>
    </w:p>
    <w:p w14:paraId="10567946" w14:textId="77777777" w:rsidR="00C23248" w:rsidRPr="00C23248" w:rsidRDefault="00C23248" w:rsidP="00C23248">
      <w:pPr>
        <w:pStyle w:val="1"/>
        <w:spacing w:after="0" w:line="240" w:lineRule="auto"/>
        <w:ind w:left="1146"/>
        <w:rPr>
          <w:rStyle w:val="10"/>
          <w:sz w:val="28"/>
          <w:szCs w:val="28"/>
        </w:rPr>
      </w:pPr>
      <w:r w:rsidRPr="00C23248">
        <w:rPr>
          <w:rFonts w:ascii="Times New Roman" w:hAnsi="Times New Roman" w:cs="Times New Roman"/>
          <w:sz w:val="28"/>
          <w:szCs w:val="28"/>
        </w:rPr>
        <w:t>М.А. Васильевой – М.</w:t>
      </w:r>
      <w:proofErr w:type="gramStart"/>
      <w:r w:rsidRPr="00C23248">
        <w:rPr>
          <w:rFonts w:ascii="Times New Roman" w:hAnsi="Times New Roman" w:cs="Times New Roman"/>
          <w:sz w:val="28"/>
          <w:szCs w:val="28"/>
        </w:rPr>
        <w:t xml:space="preserve">: </w:t>
      </w:r>
      <w:r w:rsidRPr="00C23248">
        <w:rPr>
          <w:rStyle w:val="10"/>
          <w:sz w:val="28"/>
          <w:szCs w:val="28"/>
        </w:rPr>
        <w:t>.</w:t>
      </w:r>
      <w:proofErr w:type="gramEnd"/>
      <w:r w:rsidRPr="00C23248">
        <w:rPr>
          <w:rStyle w:val="10"/>
          <w:sz w:val="28"/>
          <w:szCs w:val="28"/>
        </w:rPr>
        <w:t>: Мозаика-синтез, 2014.</w:t>
      </w:r>
    </w:p>
    <w:p w14:paraId="60771C76" w14:textId="77777777" w:rsidR="00C23248" w:rsidRPr="00C23248" w:rsidRDefault="00C23248" w:rsidP="00C23248">
      <w:pPr>
        <w:pStyle w:val="1"/>
        <w:numPr>
          <w:ilvl w:val="0"/>
          <w:numId w:val="6"/>
        </w:numPr>
        <w:spacing w:after="0" w:line="240" w:lineRule="auto"/>
        <w:rPr>
          <w:rFonts w:ascii="Times New Roman" w:hAnsi="Times New Roman" w:cs="Times New Roman"/>
          <w:sz w:val="28"/>
          <w:szCs w:val="28"/>
        </w:rPr>
      </w:pPr>
      <w:r w:rsidRPr="00C23248">
        <w:rPr>
          <w:rFonts w:ascii="Times New Roman" w:hAnsi="Times New Roman" w:cs="Times New Roman"/>
          <w:sz w:val="28"/>
          <w:szCs w:val="28"/>
        </w:rPr>
        <w:t>Основная общеобразовательная программа дошкольного образования МБДОУ д/с №1</w:t>
      </w:r>
    </w:p>
    <w:p w14:paraId="548BD73F" w14:textId="77777777" w:rsidR="00C23248" w:rsidRPr="00C23248" w:rsidRDefault="00C23248" w:rsidP="00C23248">
      <w:pPr>
        <w:pStyle w:val="140"/>
        <w:keepNext/>
        <w:keepLines/>
        <w:numPr>
          <w:ilvl w:val="0"/>
          <w:numId w:val="6"/>
        </w:numPr>
        <w:shd w:val="clear" w:color="auto" w:fill="auto"/>
        <w:spacing w:before="0" w:after="21" w:line="240" w:lineRule="auto"/>
        <w:jc w:val="left"/>
        <w:rPr>
          <w:i w:val="0"/>
          <w:iCs w:val="0"/>
          <w:sz w:val="28"/>
          <w:szCs w:val="28"/>
        </w:rPr>
      </w:pPr>
      <w:r w:rsidRPr="00C23248">
        <w:rPr>
          <w:i w:val="0"/>
          <w:iCs w:val="0"/>
          <w:sz w:val="28"/>
          <w:szCs w:val="28"/>
        </w:rPr>
        <w:t xml:space="preserve">Программа коррекционно-развивающей работы для детей с ОНР/ </w:t>
      </w:r>
      <w:proofErr w:type="spellStart"/>
      <w:r w:rsidRPr="00C23248">
        <w:rPr>
          <w:i w:val="0"/>
          <w:iCs w:val="0"/>
          <w:sz w:val="28"/>
          <w:szCs w:val="28"/>
        </w:rPr>
        <w:t>Нищева</w:t>
      </w:r>
      <w:proofErr w:type="spellEnd"/>
      <w:r w:rsidRPr="00C23248">
        <w:rPr>
          <w:i w:val="0"/>
          <w:iCs w:val="0"/>
          <w:sz w:val="28"/>
          <w:szCs w:val="28"/>
        </w:rPr>
        <w:t xml:space="preserve"> В.Н</w:t>
      </w:r>
      <w:r w:rsidRPr="00C23248">
        <w:rPr>
          <w:rStyle w:val="11pt"/>
          <w:i w:val="0"/>
          <w:iCs w:val="0"/>
          <w:sz w:val="28"/>
          <w:szCs w:val="28"/>
        </w:rPr>
        <w:t xml:space="preserve"> - С.П: </w:t>
      </w:r>
      <w:proofErr w:type="spellStart"/>
      <w:r w:rsidRPr="00C23248">
        <w:rPr>
          <w:rStyle w:val="11pt"/>
          <w:i w:val="0"/>
          <w:iCs w:val="0"/>
          <w:sz w:val="28"/>
          <w:szCs w:val="28"/>
        </w:rPr>
        <w:t>Детсво</w:t>
      </w:r>
      <w:proofErr w:type="spellEnd"/>
      <w:r w:rsidRPr="00C23248">
        <w:rPr>
          <w:rStyle w:val="11pt"/>
          <w:i w:val="0"/>
          <w:iCs w:val="0"/>
          <w:sz w:val="28"/>
          <w:szCs w:val="28"/>
        </w:rPr>
        <w:t xml:space="preserve"> –</w:t>
      </w:r>
      <w:proofErr w:type="gramStart"/>
      <w:r w:rsidRPr="00C23248">
        <w:rPr>
          <w:rStyle w:val="11pt"/>
          <w:i w:val="0"/>
          <w:iCs w:val="0"/>
          <w:sz w:val="28"/>
          <w:szCs w:val="28"/>
        </w:rPr>
        <w:t>Пресс.-</w:t>
      </w:r>
      <w:proofErr w:type="gramEnd"/>
      <w:r w:rsidRPr="00C23248">
        <w:rPr>
          <w:rStyle w:val="11pt"/>
          <w:i w:val="0"/>
          <w:iCs w:val="0"/>
          <w:sz w:val="28"/>
          <w:szCs w:val="28"/>
        </w:rPr>
        <w:t xml:space="preserve"> 2014</w:t>
      </w:r>
    </w:p>
    <w:p w14:paraId="13CD79CF" w14:textId="77777777" w:rsidR="00C23248" w:rsidRPr="00C23248" w:rsidRDefault="00C23248" w:rsidP="00C23248">
      <w:pPr>
        <w:pStyle w:val="1"/>
        <w:spacing w:after="0" w:line="240" w:lineRule="auto"/>
        <w:ind w:left="1146"/>
        <w:rPr>
          <w:rFonts w:ascii="Times New Roman" w:hAnsi="Times New Roman" w:cs="Times New Roman"/>
          <w:sz w:val="28"/>
          <w:szCs w:val="28"/>
        </w:rPr>
      </w:pPr>
    </w:p>
    <w:p w14:paraId="4CC6BF95" w14:textId="77777777" w:rsidR="00C23248" w:rsidRPr="00C23248" w:rsidRDefault="00C23248" w:rsidP="00C23248">
      <w:pPr>
        <w:pStyle w:val="140"/>
        <w:keepNext/>
        <w:keepLines/>
        <w:numPr>
          <w:ilvl w:val="0"/>
          <w:numId w:val="7"/>
        </w:numPr>
        <w:shd w:val="clear" w:color="auto" w:fill="auto"/>
        <w:spacing w:before="0" w:after="21" w:line="240" w:lineRule="auto"/>
        <w:jc w:val="left"/>
        <w:rPr>
          <w:i w:val="0"/>
          <w:iCs w:val="0"/>
          <w:sz w:val="28"/>
          <w:szCs w:val="28"/>
        </w:rPr>
      </w:pPr>
      <w:r w:rsidRPr="00C23248">
        <w:rPr>
          <w:i w:val="0"/>
          <w:iCs w:val="0"/>
          <w:sz w:val="28"/>
          <w:szCs w:val="28"/>
        </w:rPr>
        <w:t xml:space="preserve">Программы дошкольных образовательных учреждений компенсирующего вида для детей с нарушениями речи: Коррекция нарушений речи / </w:t>
      </w:r>
      <w:proofErr w:type="spellStart"/>
      <w:r w:rsidRPr="00C23248">
        <w:rPr>
          <w:i w:val="0"/>
          <w:iCs w:val="0"/>
          <w:sz w:val="28"/>
          <w:szCs w:val="28"/>
        </w:rPr>
        <w:t>Т.Б.Филичева</w:t>
      </w:r>
      <w:proofErr w:type="spellEnd"/>
      <w:r w:rsidRPr="00C23248">
        <w:rPr>
          <w:i w:val="0"/>
          <w:iCs w:val="0"/>
          <w:sz w:val="28"/>
          <w:szCs w:val="28"/>
        </w:rPr>
        <w:t xml:space="preserve">, </w:t>
      </w:r>
      <w:proofErr w:type="spellStart"/>
      <w:r w:rsidRPr="00C23248">
        <w:rPr>
          <w:i w:val="0"/>
          <w:iCs w:val="0"/>
          <w:sz w:val="28"/>
          <w:szCs w:val="28"/>
        </w:rPr>
        <w:t>Г.В.Чиркина</w:t>
      </w:r>
      <w:proofErr w:type="spellEnd"/>
      <w:r w:rsidRPr="00C23248">
        <w:rPr>
          <w:i w:val="0"/>
          <w:iCs w:val="0"/>
          <w:sz w:val="28"/>
          <w:szCs w:val="28"/>
        </w:rPr>
        <w:t xml:space="preserve"> и др. - М.: Просвещение. - 2008г.</w:t>
      </w:r>
    </w:p>
    <w:p w14:paraId="7FB0989B" w14:textId="77777777" w:rsidR="00C23248" w:rsidRDefault="00C23248" w:rsidP="00C23248">
      <w:pPr>
        <w:pStyle w:val="1"/>
        <w:spacing w:after="0" w:line="240" w:lineRule="auto"/>
        <w:ind w:left="0" w:firstLine="426"/>
        <w:rPr>
          <w:rFonts w:ascii="Times New Roman" w:hAnsi="Times New Roman" w:cs="Times New Roman"/>
          <w:b/>
          <w:bCs/>
          <w:color w:val="000000"/>
          <w:sz w:val="28"/>
          <w:szCs w:val="28"/>
        </w:rPr>
      </w:pPr>
    </w:p>
    <w:p w14:paraId="34DB7E93" w14:textId="77777777" w:rsidR="00C23248" w:rsidRPr="00C23248" w:rsidRDefault="00C23248" w:rsidP="00C23248">
      <w:pPr>
        <w:pStyle w:val="1"/>
        <w:spacing w:after="0" w:line="240" w:lineRule="auto"/>
        <w:ind w:left="0" w:firstLine="426"/>
        <w:rPr>
          <w:rFonts w:ascii="Times New Roman" w:hAnsi="Times New Roman" w:cs="Times New Roman"/>
          <w:b/>
          <w:bCs/>
          <w:color w:val="000000"/>
          <w:sz w:val="28"/>
          <w:szCs w:val="28"/>
        </w:rPr>
      </w:pPr>
      <w:r w:rsidRPr="00C23248">
        <w:rPr>
          <w:rFonts w:ascii="Times New Roman" w:hAnsi="Times New Roman" w:cs="Times New Roman"/>
          <w:b/>
          <w:bCs/>
          <w:color w:val="000000"/>
          <w:sz w:val="28"/>
          <w:szCs w:val="28"/>
        </w:rPr>
        <w:lastRenderedPageBreak/>
        <w:t>Технологии:</w:t>
      </w:r>
    </w:p>
    <w:p w14:paraId="6393A870" w14:textId="77777777"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Филичева Т.Б, Туманова Т.В, Чиркина Г.В. Воспитание и обучение детей дошкольного возраста с </w:t>
      </w:r>
      <w:proofErr w:type="gramStart"/>
      <w:r w:rsidRPr="00C23248">
        <w:rPr>
          <w:rStyle w:val="11pt"/>
          <w:sz w:val="28"/>
          <w:szCs w:val="28"/>
        </w:rPr>
        <w:t>ОНР:  Программно</w:t>
      </w:r>
      <w:proofErr w:type="gramEnd"/>
      <w:r w:rsidRPr="00C23248">
        <w:rPr>
          <w:rStyle w:val="11pt"/>
          <w:sz w:val="28"/>
          <w:szCs w:val="28"/>
        </w:rPr>
        <w:t>-методические  рекомендации - М.: Дрофа – 2009.</w:t>
      </w:r>
    </w:p>
    <w:p w14:paraId="32B1C521" w14:textId="77777777"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proofErr w:type="spellStart"/>
      <w:proofErr w:type="gramStart"/>
      <w:r w:rsidRPr="00C23248">
        <w:rPr>
          <w:rStyle w:val="11pt"/>
          <w:sz w:val="28"/>
          <w:szCs w:val="28"/>
        </w:rPr>
        <w:t>Нищева</w:t>
      </w:r>
      <w:proofErr w:type="spellEnd"/>
      <w:r w:rsidRPr="00C23248">
        <w:rPr>
          <w:rStyle w:val="11pt"/>
          <w:sz w:val="28"/>
          <w:szCs w:val="28"/>
        </w:rPr>
        <w:t xml:space="preserve">  Н.В.</w:t>
      </w:r>
      <w:proofErr w:type="gramEnd"/>
      <w:r w:rsidRPr="00C23248">
        <w:rPr>
          <w:rStyle w:val="11pt"/>
          <w:sz w:val="28"/>
          <w:szCs w:val="28"/>
        </w:rPr>
        <w:t xml:space="preserve"> Конспекты подгрупповых логопедических занятий в старшей группе детского сада для детей с ОНР С.П. Детство –Пресс 2014</w:t>
      </w:r>
    </w:p>
    <w:p w14:paraId="68E440CD" w14:textId="77777777"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proofErr w:type="spellStart"/>
      <w:r w:rsidRPr="00C23248">
        <w:rPr>
          <w:rStyle w:val="11pt"/>
          <w:sz w:val="28"/>
          <w:szCs w:val="28"/>
        </w:rPr>
        <w:t>Нищева</w:t>
      </w:r>
      <w:proofErr w:type="spellEnd"/>
      <w:r w:rsidRPr="00C23248">
        <w:rPr>
          <w:rStyle w:val="11pt"/>
          <w:sz w:val="28"/>
          <w:szCs w:val="28"/>
        </w:rPr>
        <w:t xml:space="preserve"> Н.В. Обучение грамоте детей дошкольного возраста. С.П. Детство –Пресс 2014.</w:t>
      </w:r>
    </w:p>
    <w:p w14:paraId="1796F30F" w14:textId="77777777"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Филичева </w:t>
      </w:r>
      <w:proofErr w:type="gramStart"/>
      <w:r w:rsidRPr="00C23248">
        <w:rPr>
          <w:rStyle w:val="11pt"/>
          <w:sz w:val="28"/>
          <w:szCs w:val="28"/>
        </w:rPr>
        <w:t>Т.Б</w:t>
      </w:r>
      <w:proofErr w:type="gramEnd"/>
      <w:r w:rsidRPr="00C23248">
        <w:rPr>
          <w:rStyle w:val="11pt"/>
          <w:sz w:val="28"/>
          <w:szCs w:val="28"/>
        </w:rPr>
        <w:t>, Чиркина Г.В. Устранение общего недоразвития речи у детей дошкольного возраста. - М.: Айрис – Пресс. - 2007.</w:t>
      </w:r>
    </w:p>
    <w:p w14:paraId="14F74039" w14:textId="77777777"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Цуканова С.П., </w:t>
      </w:r>
      <w:proofErr w:type="spellStart"/>
      <w:r w:rsidRPr="00C23248">
        <w:rPr>
          <w:rStyle w:val="11pt"/>
          <w:sz w:val="28"/>
          <w:szCs w:val="28"/>
        </w:rPr>
        <w:t>Бетц</w:t>
      </w:r>
      <w:proofErr w:type="spellEnd"/>
      <w:r w:rsidRPr="00C23248">
        <w:rPr>
          <w:rStyle w:val="11pt"/>
          <w:sz w:val="28"/>
          <w:szCs w:val="28"/>
        </w:rPr>
        <w:t xml:space="preserve"> Л.Л. Учим ребенка говорить и читать: Конспекты занятий по развитию фонематической стороны речи и обучению грамоте детей старшего дошкольного возраста. </w:t>
      </w:r>
      <w:r w:rsidRPr="00C23248">
        <w:rPr>
          <w:rStyle w:val="11pt"/>
          <w:sz w:val="28"/>
          <w:szCs w:val="28"/>
          <w:lang w:val="en-US"/>
        </w:rPr>
        <w:t>I</w:t>
      </w:r>
      <w:r w:rsidRPr="00C23248">
        <w:rPr>
          <w:rStyle w:val="11pt"/>
          <w:sz w:val="28"/>
          <w:szCs w:val="28"/>
        </w:rPr>
        <w:t xml:space="preserve">, II, </w:t>
      </w:r>
      <w:r w:rsidRPr="00C23248">
        <w:rPr>
          <w:rStyle w:val="11pt"/>
          <w:sz w:val="28"/>
          <w:szCs w:val="28"/>
          <w:lang w:val="en-US"/>
        </w:rPr>
        <w:t>III</w:t>
      </w:r>
      <w:r w:rsidRPr="00C23248">
        <w:rPr>
          <w:rStyle w:val="11pt"/>
          <w:sz w:val="28"/>
          <w:szCs w:val="28"/>
        </w:rPr>
        <w:t xml:space="preserve"> период. – М.: Гном и Д. - 2008.</w:t>
      </w:r>
    </w:p>
    <w:p w14:paraId="6C677FE7" w14:textId="77777777"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Кузнецова </w:t>
      </w:r>
      <w:proofErr w:type="gramStart"/>
      <w:r w:rsidRPr="00C23248">
        <w:rPr>
          <w:rStyle w:val="11pt"/>
          <w:sz w:val="28"/>
          <w:szCs w:val="28"/>
        </w:rPr>
        <w:t>Е.В</w:t>
      </w:r>
      <w:proofErr w:type="gramEnd"/>
      <w:r w:rsidRPr="00C23248">
        <w:rPr>
          <w:rStyle w:val="11pt"/>
          <w:sz w:val="28"/>
          <w:szCs w:val="28"/>
        </w:rPr>
        <w:t>, Тихонова Н.А. Ступеньки к школе. Обучение детей грамоте с нарушениями речи: Конспекты занятий. - М.: ТЦ Сфера. - 2001.</w:t>
      </w:r>
    </w:p>
    <w:p w14:paraId="59A2BFC5" w14:textId="77777777"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proofErr w:type="spellStart"/>
      <w:r w:rsidRPr="00C23248">
        <w:rPr>
          <w:rStyle w:val="11pt"/>
          <w:sz w:val="28"/>
          <w:szCs w:val="28"/>
        </w:rPr>
        <w:t>Гомзяк</w:t>
      </w:r>
      <w:proofErr w:type="spellEnd"/>
      <w:r w:rsidRPr="00C23248">
        <w:rPr>
          <w:rStyle w:val="11pt"/>
          <w:sz w:val="28"/>
          <w:szCs w:val="28"/>
        </w:rPr>
        <w:t xml:space="preserve"> О.С. Говорим правильно в 5-6, 6-7 лет: Конспекты фронтальных занятий. Конспекты занятий по развитию связной речи в старшей, подготовительной группе. / Учебно-методический комплект «Комплексный подход к преодолению ОНР у дошкольников» - М.: Издательство </w:t>
      </w:r>
      <w:proofErr w:type="gramStart"/>
      <w:r w:rsidRPr="00C23248">
        <w:rPr>
          <w:rStyle w:val="11pt"/>
          <w:sz w:val="28"/>
          <w:szCs w:val="28"/>
        </w:rPr>
        <w:t>Гном .</w:t>
      </w:r>
      <w:proofErr w:type="gramEnd"/>
      <w:r w:rsidRPr="00C23248">
        <w:rPr>
          <w:rStyle w:val="11pt"/>
          <w:sz w:val="28"/>
          <w:szCs w:val="28"/>
        </w:rPr>
        <w:t xml:space="preserve"> - 2011.</w:t>
      </w:r>
    </w:p>
    <w:p w14:paraId="53A3D656" w14:textId="77777777"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 Ткаченко Т.А. Если дошкольник говорит плохо - М, Просвещение. - 1986. </w:t>
      </w:r>
    </w:p>
    <w:p w14:paraId="4F627F0D" w14:textId="77777777"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Филичева </w:t>
      </w:r>
      <w:proofErr w:type="gramStart"/>
      <w:r w:rsidRPr="00C23248">
        <w:rPr>
          <w:rStyle w:val="11pt"/>
          <w:sz w:val="28"/>
          <w:szCs w:val="28"/>
        </w:rPr>
        <w:t>Т.Б</w:t>
      </w:r>
      <w:proofErr w:type="gramEnd"/>
      <w:r w:rsidRPr="00C23248">
        <w:rPr>
          <w:rStyle w:val="11pt"/>
          <w:sz w:val="28"/>
          <w:szCs w:val="28"/>
        </w:rPr>
        <w:t>, Туманова Т.В. Дети с ФФН. Воспитание и обучение. - М.: Гном и Д. - 2000.</w:t>
      </w:r>
    </w:p>
    <w:p w14:paraId="10B0FF73" w14:textId="77777777"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r w:rsidRPr="00C23248">
        <w:rPr>
          <w:rStyle w:val="11pt"/>
          <w:sz w:val="28"/>
          <w:szCs w:val="28"/>
        </w:rPr>
        <w:t xml:space="preserve">Цуканова </w:t>
      </w:r>
      <w:proofErr w:type="gramStart"/>
      <w:r w:rsidRPr="00C23248">
        <w:rPr>
          <w:rStyle w:val="11pt"/>
          <w:sz w:val="28"/>
          <w:szCs w:val="28"/>
        </w:rPr>
        <w:t>С.П. ,</w:t>
      </w:r>
      <w:proofErr w:type="gramEnd"/>
      <w:r w:rsidRPr="00C23248">
        <w:rPr>
          <w:rStyle w:val="11pt"/>
          <w:sz w:val="28"/>
          <w:szCs w:val="28"/>
        </w:rPr>
        <w:t xml:space="preserve"> </w:t>
      </w:r>
      <w:proofErr w:type="spellStart"/>
      <w:r w:rsidRPr="00C23248">
        <w:rPr>
          <w:rStyle w:val="11pt"/>
          <w:sz w:val="28"/>
          <w:szCs w:val="28"/>
        </w:rPr>
        <w:t>Бетц</w:t>
      </w:r>
      <w:proofErr w:type="spellEnd"/>
      <w:r w:rsidRPr="00C23248">
        <w:rPr>
          <w:rStyle w:val="11pt"/>
          <w:sz w:val="28"/>
          <w:szCs w:val="28"/>
        </w:rPr>
        <w:t xml:space="preserve"> Л.Л. Учим ребёнка говорить и читать. Конспекты занятий по развитию фонематической стороны речи обучению грамоте детей старшего дошкольного </w:t>
      </w:r>
      <w:proofErr w:type="gramStart"/>
      <w:r w:rsidRPr="00C23248">
        <w:rPr>
          <w:rStyle w:val="11pt"/>
          <w:sz w:val="28"/>
          <w:szCs w:val="28"/>
        </w:rPr>
        <w:t>возраста.-</w:t>
      </w:r>
      <w:proofErr w:type="gramEnd"/>
      <w:r w:rsidRPr="00C23248">
        <w:rPr>
          <w:rStyle w:val="11pt"/>
          <w:sz w:val="28"/>
          <w:szCs w:val="28"/>
        </w:rPr>
        <w:t xml:space="preserve"> М.: Издательство Гном . - 2008.</w:t>
      </w:r>
    </w:p>
    <w:p w14:paraId="71449D91" w14:textId="77777777"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proofErr w:type="spellStart"/>
      <w:r w:rsidRPr="00C23248">
        <w:rPr>
          <w:rStyle w:val="11pt"/>
          <w:rFonts w:eastAsia="Calibri"/>
          <w:color w:val="000000"/>
          <w:sz w:val="28"/>
          <w:szCs w:val="28"/>
          <w:shd w:val="clear" w:color="auto" w:fill="auto"/>
          <w:lang w:eastAsia="en-US"/>
        </w:rPr>
        <w:t>Арбекова</w:t>
      </w:r>
      <w:proofErr w:type="spellEnd"/>
      <w:r w:rsidRPr="00C23248">
        <w:rPr>
          <w:rStyle w:val="11pt"/>
          <w:rFonts w:eastAsia="Calibri"/>
          <w:color w:val="000000"/>
          <w:sz w:val="28"/>
          <w:szCs w:val="28"/>
          <w:shd w:val="clear" w:color="auto" w:fill="auto"/>
          <w:lang w:eastAsia="en-US"/>
        </w:rPr>
        <w:t xml:space="preserve"> Н.Е.</w:t>
      </w:r>
      <w:proofErr w:type="gramStart"/>
      <w:r w:rsidRPr="00C23248">
        <w:rPr>
          <w:rStyle w:val="11pt"/>
          <w:rFonts w:eastAsia="Calibri"/>
          <w:color w:val="000000"/>
          <w:sz w:val="28"/>
          <w:szCs w:val="28"/>
          <w:shd w:val="clear" w:color="auto" w:fill="auto"/>
          <w:lang w:eastAsia="en-US"/>
        </w:rPr>
        <w:t>, Развиваем</w:t>
      </w:r>
      <w:proofErr w:type="gramEnd"/>
      <w:r w:rsidRPr="00C23248">
        <w:rPr>
          <w:rStyle w:val="11pt"/>
          <w:rFonts w:eastAsia="Calibri"/>
          <w:color w:val="000000"/>
          <w:sz w:val="28"/>
          <w:szCs w:val="28"/>
          <w:shd w:val="clear" w:color="auto" w:fill="auto"/>
          <w:lang w:eastAsia="en-US"/>
        </w:rPr>
        <w:t xml:space="preserve"> связную речь у детей 5-6 лет с ОНР. Конспекты фронтальных занятий логопеда. – М.,</w:t>
      </w:r>
      <w:r w:rsidRPr="00C23248">
        <w:rPr>
          <w:rStyle w:val="11pt"/>
          <w:sz w:val="28"/>
          <w:szCs w:val="28"/>
        </w:rPr>
        <w:t xml:space="preserve"> Издательство </w:t>
      </w:r>
      <w:proofErr w:type="gramStart"/>
      <w:r w:rsidRPr="00C23248">
        <w:rPr>
          <w:rStyle w:val="11pt"/>
          <w:sz w:val="28"/>
          <w:szCs w:val="28"/>
        </w:rPr>
        <w:t>Гном .</w:t>
      </w:r>
      <w:proofErr w:type="gramEnd"/>
      <w:r w:rsidRPr="00C23248">
        <w:rPr>
          <w:rStyle w:val="11pt"/>
          <w:sz w:val="28"/>
          <w:szCs w:val="28"/>
        </w:rPr>
        <w:t xml:space="preserve"> – 2014</w:t>
      </w:r>
    </w:p>
    <w:p w14:paraId="705DA5C1" w14:textId="77777777" w:rsidR="00C23248" w:rsidRPr="00C23248" w:rsidRDefault="00C23248" w:rsidP="00C23248">
      <w:pPr>
        <w:pStyle w:val="1"/>
        <w:numPr>
          <w:ilvl w:val="0"/>
          <w:numId w:val="8"/>
        </w:numPr>
        <w:spacing w:after="0" w:line="240" w:lineRule="auto"/>
        <w:rPr>
          <w:rStyle w:val="11pt"/>
          <w:rFonts w:eastAsia="Calibri"/>
          <w:b/>
          <w:bCs/>
          <w:color w:val="000000"/>
          <w:sz w:val="28"/>
          <w:szCs w:val="28"/>
          <w:shd w:val="clear" w:color="auto" w:fill="auto"/>
          <w:lang w:eastAsia="en-US"/>
        </w:rPr>
      </w:pPr>
      <w:proofErr w:type="spellStart"/>
      <w:r w:rsidRPr="00C23248">
        <w:rPr>
          <w:rStyle w:val="11pt"/>
          <w:rFonts w:eastAsia="Calibri"/>
          <w:color w:val="000000"/>
          <w:sz w:val="28"/>
          <w:szCs w:val="28"/>
          <w:shd w:val="clear" w:color="auto" w:fill="auto"/>
          <w:lang w:eastAsia="en-US"/>
        </w:rPr>
        <w:t>Арбекова</w:t>
      </w:r>
      <w:proofErr w:type="spellEnd"/>
      <w:r w:rsidRPr="00C23248">
        <w:rPr>
          <w:rStyle w:val="11pt"/>
          <w:rFonts w:eastAsia="Calibri"/>
          <w:color w:val="000000"/>
          <w:sz w:val="28"/>
          <w:szCs w:val="28"/>
          <w:shd w:val="clear" w:color="auto" w:fill="auto"/>
          <w:lang w:eastAsia="en-US"/>
        </w:rPr>
        <w:t xml:space="preserve"> Н.Е.</w:t>
      </w:r>
      <w:proofErr w:type="gramStart"/>
      <w:r w:rsidRPr="00C23248">
        <w:rPr>
          <w:rStyle w:val="11pt"/>
          <w:rFonts w:eastAsia="Calibri"/>
          <w:color w:val="000000"/>
          <w:sz w:val="28"/>
          <w:szCs w:val="28"/>
          <w:shd w:val="clear" w:color="auto" w:fill="auto"/>
          <w:lang w:eastAsia="en-US"/>
        </w:rPr>
        <w:t>, Развиваем</w:t>
      </w:r>
      <w:proofErr w:type="gramEnd"/>
      <w:r w:rsidRPr="00C23248">
        <w:rPr>
          <w:rStyle w:val="11pt"/>
          <w:rFonts w:eastAsia="Calibri"/>
          <w:color w:val="000000"/>
          <w:sz w:val="28"/>
          <w:szCs w:val="28"/>
          <w:shd w:val="clear" w:color="auto" w:fill="auto"/>
          <w:lang w:eastAsia="en-US"/>
        </w:rPr>
        <w:t xml:space="preserve"> связную речь у детей 5-6 лет с ОНР. Конспекты подгрупповых занятий логопеда. – М.,</w:t>
      </w:r>
      <w:r w:rsidRPr="00C23248">
        <w:rPr>
          <w:rStyle w:val="11pt"/>
          <w:sz w:val="28"/>
          <w:szCs w:val="28"/>
        </w:rPr>
        <w:t xml:space="preserve"> Издательство </w:t>
      </w:r>
      <w:proofErr w:type="gramStart"/>
      <w:r w:rsidRPr="00C23248">
        <w:rPr>
          <w:rStyle w:val="11pt"/>
          <w:sz w:val="28"/>
          <w:szCs w:val="28"/>
        </w:rPr>
        <w:t>Гном .</w:t>
      </w:r>
      <w:proofErr w:type="gramEnd"/>
      <w:r w:rsidRPr="00C23248">
        <w:rPr>
          <w:rStyle w:val="11pt"/>
          <w:sz w:val="28"/>
          <w:szCs w:val="28"/>
        </w:rPr>
        <w:t xml:space="preserve"> – 2014</w:t>
      </w:r>
    </w:p>
    <w:p w14:paraId="53ACD479" w14:textId="77777777" w:rsidR="00C23248" w:rsidRPr="00C23248" w:rsidRDefault="00C23248" w:rsidP="00C23248">
      <w:pPr>
        <w:pStyle w:val="1"/>
        <w:spacing w:after="0" w:line="240" w:lineRule="auto"/>
        <w:ind w:left="1287"/>
        <w:rPr>
          <w:rStyle w:val="11pt"/>
          <w:rFonts w:cs="Calibri"/>
          <w:b/>
          <w:bCs/>
          <w:sz w:val="28"/>
          <w:szCs w:val="28"/>
        </w:rPr>
      </w:pPr>
    </w:p>
    <w:p w14:paraId="28600D6F" w14:textId="77777777" w:rsidR="00C23248" w:rsidRPr="00C23248" w:rsidRDefault="00C23248" w:rsidP="00C23248">
      <w:pPr>
        <w:pStyle w:val="1"/>
        <w:spacing w:after="0" w:line="240" w:lineRule="auto"/>
        <w:ind w:left="1287"/>
        <w:rPr>
          <w:rStyle w:val="11pt"/>
          <w:rFonts w:cs="Calibri"/>
          <w:b/>
          <w:bCs/>
          <w:sz w:val="28"/>
          <w:szCs w:val="28"/>
        </w:rPr>
      </w:pPr>
    </w:p>
    <w:p w14:paraId="07F02F3F" w14:textId="77777777" w:rsidR="00C23248" w:rsidRPr="00C23248" w:rsidRDefault="00C23248" w:rsidP="00C23248">
      <w:pPr>
        <w:pStyle w:val="1"/>
        <w:spacing w:after="0" w:line="240" w:lineRule="auto"/>
        <w:ind w:left="1287"/>
        <w:rPr>
          <w:rStyle w:val="11pt"/>
          <w:b/>
          <w:bCs/>
          <w:sz w:val="28"/>
          <w:szCs w:val="28"/>
        </w:rPr>
      </w:pPr>
      <w:r w:rsidRPr="00C23248">
        <w:rPr>
          <w:rStyle w:val="11pt"/>
          <w:b/>
          <w:bCs/>
          <w:sz w:val="28"/>
          <w:szCs w:val="28"/>
        </w:rPr>
        <w:t>Дидактические материалы для обследования</w:t>
      </w:r>
    </w:p>
    <w:p w14:paraId="24514826" w14:textId="77777777" w:rsidR="00C23248" w:rsidRPr="00C23248" w:rsidRDefault="00C23248" w:rsidP="00C23248">
      <w:pPr>
        <w:pStyle w:val="1"/>
        <w:spacing w:after="0" w:line="240" w:lineRule="auto"/>
        <w:ind w:left="1287"/>
        <w:rPr>
          <w:rStyle w:val="11pt"/>
          <w:b/>
          <w:bCs/>
          <w:sz w:val="28"/>
          <w:szCs w:val="28"/>
        </w:rPr>
      </w:pPr>
      <w:r w:rsidRPr="00C23248">
        <w:rPr>
          <w:rStyle w:val="11pt"/>
          <w:b/>
          <w:bCs/>
          <w:sz w:val="28"/>
          <w:szCs w:val="28"/>
        </w:rPr>
        <w:t>и коррекционной работы</w:t>
      </w:r>
    </w:p>
    <w:p w14:paraId="5D499F7D" w14:textId="77777777" w:rsidR="00C23248" w:rsidRPr="00C23248" w:rsidRDefault="00C23248" w:rsidP="00C23248">
      <w:pPr>
        <w:pStyle w:val="1"/>
        <w:spacing w:after="0" w:line="240" w:lineRule="auto"/>
        <w:ind w:left="1287"/>
        <w:rPr>
          <w:rStyle w:val="11pt"/>
          <w:b/>
          <w:bCs/>
          <w:sz w:val="28"/>
          <w:szCs w:val="28"/>
        </w:rPr>
      </w:pPr>
      <w:r w:rsidRPr="00C23248">
        <w:rPr>
          <w:rStyle w:val="11pt"/>
          <w:sz w:val="28"/>
          <w:szCs w:val="28"/>
        </w:rPr>
        <w:t>Пособия и материалы для обследования речи детей</w:t>
      </w:r>
      <w:r w:rsidRPr="00C23248">
        <w:rPr>
          <w:rStyle w:val="11pt"/>
          <w:b/>
          <w:bCs/>
          <w:sz w:val="28"/>
          <w:szCs w:val="28"/>
        </w:rPr>
        <w:t>.</w:t>
      </w:r>
    </w:p>
    <w:p w14:paraId="6C785566" w14:textId="77777777"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t>Альбомы для обследования и коррекции звукопроизношения, слоговой структуры слов.</w:t>
      </w:r>
    </w:p>
    <w:p w14:paraId="5F7125D6" w14:textId="77777777"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t>Наборы наглядно-графической символики.</w:t>
      </w:r>
    </w:p>
    <w:p w14:paraId="12C55F48" w14:textId="77777777"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t>Пособия по развитию словарного запаса по темам: обобщающие понятия, предмет и части, части тела человека и животных, слова-действия, признаки предметов, слова-антонимы, слова с переносным значением и т.п.</w:t>
      </w:r>
    </w:p>
    <w:p w14:paraId="38E50D25" w14:textId="77777777"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t>Пособия по развитию: грамматического строя речи; связной речи; оптико-пространственных ориентировок.</w:t>
      </w:r>
    </w:p>
    <w:p w14:paraId="463622ED" w14:textId="77777777"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lastRenderedPageBreak/>
        <w:t xml:space="preserve">Пособия по развитию </w:t>
      </w:r>
      <w:proofErr w:type="spellStart"/>
      <w:r w:rsidRPr="00C23248">
        <w:rPr>
          <w:rStyle w:val="11pt"/>
          <w:sz w:val="28"/>
          <w:szCs w:val="28"/>
        </w:rPr>
        <w:t>графомоторных</w:t>
      </w:r>
      <w:proofErr w:type="spellEnd"/>
      <w:r w:rsidRPr="00C23248">
        <w:rPr>
          <w:rStyle w:val="11pt"/>
          <w:sz w:val="28"/>
          <w:szCs w:val="28"/>
        </w:rPr>
        <w:t xml:space="preserve"> навыков.</w:t>
      </w:r>
    </w:p>
    <w:p w14:paraId="25E6B9D0" w14:textId="77777777"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t>Пособия по развитию мелкой моторики рук.</w:t>
      </w:r>
    </w:p>
    <w:p w14:paraId="1F7320A1" w14:textId="77777777" w:rsidR="00C23248" w:rsidRPr="00C23248" w:rsidRDefault="00C23248" w:rsidP="00C23248">
      <w:pPr>
        <w:pStyle w:val="1"/>
        <w:numPr>
          <w:ilvl w:val="0"/>
          <w:numId w:val="9"/>
        </w:numPr>
        <w:spacing w:after="0" w:line="240" w:lineRule="auto"/>
        <w:rPr>
          <w:rStyle w:val="211pt"/>
          <w:rFonts w:eastAsia="Arial Unicode MS" w:cs="Calibri"/>
          <w:sz w:val="28"/>
          <w:szCs w:val="28"/>
          <w:lang w:eastAsia="ru-RU"/>
        </w:rPr>
      </w:pPr>
      <w:r w:rsidRPr="00C23248">
        <w:rPr>
          <w:rStyle w:val="211pt"/>
          <w:b w:val="0"/>
          <w:bCs w:val="0"/>
          <w:sz w:val="28"/>
          <w:szCs w:val="28"/>
        </w:rPr>
        <w:t>Пособия для развития мышления, внимания, па</w:t>
      </w:r>
      <w:r w:rsidRPr="00C23248">
        <w:rPr>
          <w:rStyle w:val="211pt"/>
          <w:b w:val="0"/>
          <w:bCs w:val="0"/>
          <w:sz w:val="28"/>
          <w:szCs w:val="28"/>
        </w:rPr>
        <w:softHyphen/>
        <w:t>мяти, сенсорного восприятия.</w:t>
      </w:r>
    </w:p>
    <w:p w14:paraId="1EB77F95" w14:textId="77777777" w:rsidR="00C23248" w:rsidRPr="00C23248" w:rsidRDefault="00C23248" w:rsidP="00C23248">
      <w:pPr>
        <w:pStyle w:val="1"/>
        <w:numPr>
          <w:ilvl w:val="0"/>
          <w:numId w:val="9"/>
        </w:numPr>
        <w:spacing w:after="0" w:line="240" w:lineRule="auto"/>
        <w:rPr>
          <w:rStyle w:val="11pt"/>
          <w:rFonts w:cs="Calibri"/>
          <w:b/>
          <w:bCs/>
          <w:sz w:val="28"/>
          <w:szCs w:val="28"/>
        </w:rPr>
      </w:pPr>
      <w:r w:rsidRPr="00C23248">
        <w:rPr>
          <w:rStyle w:val="11pt"/>
          <w:sz w:val="28"/>
          <w:szCs w:val="28"/>
        </w:rPr>
        <w:t>Дидактические пособия по обучению элементам грамоты, разрезная азбука, схемы слов, контурные, силуэтные, объемные и другие изображения букв, в том числе со смешанными или отсутствующими графическими элементами, рабочие тетради, прописи и т.п.</w:t>
      </w:r>
    </w:p>
    <w:p w14:paraId="00A6285C" w14:textId="77777777" w:rsidR="00C23248" w:rsidRPr="00C23248" w:rsidRDefault="00C23248" w:rsidP="00C23248">
      <w:pPr>
        <w:spacing w:after="0" w:line="240" w:lineRule="auto"/>
        <w:rPr>
          <w:rStyle w:val="11pt"/>
          <w:rFonts w:cs="Calibri"/>
          <w:b/>
          <w:bCs/>
          <w:sz w:val="28"/>
          <w:szCs w:val="28"/>
        </w:rPr>
      </w:pPr>
    </w:p>
    <w:p w14:paraId="016711DD" w14:textId="77777777" w:rsidR="001F28DF" w:rsidRPr="006131E6" w:rsidRDefault="001F28DF" w:rsidP="006131E6">
      <w:pPr>
        <w:tabs>
          <w:tab w:val="left" w:pos="3309"/>
        </w:tabs>
        <w:spacing w:line="240" w:lineRule="auto"/>
        <w:contextualSpacing/>
        <w:rPr>
          <w:rFonts w:ascii="Times New Roman" w:hAnsi="Times New Roman" w:cs="Times New Roman"/>
          <w:b/>
          <w:sz w:val="36"/>
          <w:szCs w:val="28"/>
        </w:rPr>
      </w:pPr>
    </w:p>
    <w:sectPr w:rsidR="001F28DF" w:rsidRPr="006131E6" w:rsidSect="007E03E5">
      <w:footerReference w:type="default" r:id="rId9"/>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71A86" w14:textId="77777777" w:rsidR="001E5DB5" w:rsidRDefault="001E5DB5" w:rsidP="00F70E58">
      <w:pPr>
        <w:spacing w:after="0" w:line="240" w:lineRule="auto"/>
      </w:pPr>
      <w:r>
        <w:separator/>
      </w:r>
    </w:p>
  </w:endnote>
  <w:endnote w:type="continuationSeparator" w:id="0">
    <w:p w14:paraId="7BDD9F28" w14:textId="77777777" w:rsidR="001E5DB5" w:rsidRDefault="001E5DB5" w:rsidP="00F70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8039412"/>
      <w:docPartObj>
        <w:docPartGallery w:val="Page Numbers (Bottom of Page)"/>
        <w:docPartUnique/>
      </w:docPartObj>
    </w:sdtPr>
    <w:sdtEndPr/>
    <w:sdtContent>
      <w:p w14:paraId="41CD9795" w14:textId="77777777" w:rsidR="007E03E5" w:rsidRDefault="007E03E5">
        <w:pPr>
          <w:pStyle w:val="a6"/>
          <w:jc w:val="center"/>
        </w:pPr>
        <w:r>
          <w:fldChar w:fldCharType="begin"/>
        </w:r>
        <w:r>
          <w:instrText>PAGE   \* MERGEFORMAT</w:instrText>
        </w:r>
        <w:r>
          <w:fldChar w:fldCharType="separate"/>
        </w:r>
        <w:r>
          <w:rPr>
            <w:noProof/>
          </w:rPr>
          <w:t>1</w:t>
        </w:r>
        <w:r>
          <w:fldChar w:fldCharType="end"/>
        </w:r>
      </w:p>
    </w:sdtContent>
  </w:sdt>
  <w:p w14:paraId="073D0646" w14:textId="77777777" w:rsidR="007E03E5" w:rsidRDefault="007E03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EA029" w14:textId="77777777" w:rsidR="001E5DB5" w:rsidRDefault="001E5DB5" w:rsidP="00F70E58">
      <w:pPr>
        <w:spacing w:after="0" w:line="240" w:lineRule="auto"/>
      </w:pPr>
      <w:r>
        <w:separator/>
      </w:r>
    </w:p>
  </w:footnote>
  <w:footnote w:type="continuationSeparator" w:id="0">
    <w:p w14:paraId="65968AD2" w14:textId="77777777" w:rsidR="001E5DB5" w:rsidRDefault="001E5DB5" w:rsidP="00F70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A3B82"/>
    <w:multiLevelType w:val="hybridMultilevel"/>
    <w:tmpl w:val="0BDA2CFC"/>
    <w:lvl w:ilvl="0" w:tplc="3306CB68">
      <w:start w:val="1"/>
      <w:numFmt w:val="decimal"/>
      <w:lvlText w:val="%1."/>
      <w:lvlJc w:val="left"/>
      <w:pPr>
        <w:ind w:left="2535" w:hanging="360"/>
      </w:pPr>
      <w:rPr>
        <w:rFonts w:hint="default"/>
      </w:rPr>
    </w:lvl>
    <w:lvl w:ilvl="1" w:tplc="04190019" w:tentative="1">
      <w:start w:val="1"/>
      <w:numFmt w:val="lowerLetter"/>
      <w:lvlText w:val="%2."/>
      <w:lvlJc w:val="left"/>
      <w:pPr>
        <w:ind w:left="3255" w:hanging="360"/>
      </w:pPr>
    </w:lvl>
    <w:lvl w:ilvl="2" w:tplc="0419001B" w:tentative="1">
      <w:start w:val="1"/>
      <w:numFmt w:val="lowerRoman"/>
      <w:lvlText w:val="%3."/>
      <w:lvlJc w:val="right"/>
      <w:pPr>
        <w:ind w:left="3975" w:hanging="180"/>
      </w:pPr>
    </w:lvl>
    <w:lvl w:ilvl="3" w:tplc="0419000F" w:tentative="1">
      <w:start w:val="1"/>
      <w:numFmt w:val="decimal"/>
      <w:lvlText w:val="%4."/>
      <w:lvlJc w:val="left"/>
      <w:pPr>
        <w:ind w:left="4695" w:hanging="360"/>
      </w:pPr>
    </w:lvl>
    <w:lvl w:ilvl="4" w:tplc="04190019" w:tentative="1">
      <w:start w:val="1"/>
      <w:numFmt w:val="lowerLetter"/>
      <w:lvlText w:val="%5."/>
      <w:lvlJc w:val="left"/>
      <w:pPr>
        <w:ind w:left="5415" w:hanging="360"/>
      </w:pPr>
    </w:lvl>
    <w:lvl w:ilvl="5" w:tplc="0419001B" w:tentative="1">
      <w:start w:val="1"/>
      <w:numFmt w:val="lowerRoman"/>
      <w:lvlText w:val="%6."/>
      <w:lvlJc w:val="right"/>
      <w:pPr>
        <w:ind w:left="6135" w:hanging="180"/>
      </w:pPr>
    </w:lvl>
    <w:lvl w:ilvl="6" w:tplc="0419000F" w:tentative="1">
      <w:start w:val="1"/>
      <w:numFmt w:val="decimal"/>
      <w:lvlText w:val="%7."/>
      <w:lvlJc w:val="left"/>
      <w:pPr>
        <w:ind w:left="6855" w:hanging="360"/>
      </w:pPr>
    </w:lvl>
    <w:lvl w:ilvl="7" w:tplc="04190019" w:tentative="1">
      <w:start w:val="1"/>
      <w:numFmt w:val="lowerLetter"/>
      <w:lvlText w:val="%8."/>
      <w:lvlJc w:val="left"/>
      <w:pPr>
        <w:ind w:left="7575" w:hanging="360"/>
      </w:pPr>
    </w:lvl>
    <w:lvl w:ilvl="8" w:tplc="0419001B" w:tentative="1">
      <w:start w:val="1"/>
      <w:numFmt w:val="lowerRoman"/>
      <w:lvlText w:val="%9."/>
      <w:lvlJc w:val="right"/>
      <w:pPr>
        <w:ind w:left="8295" w:hanging="180"/>
      </w:pPr>
    </w:lvl>
  </w:abstractNum>
  <w:abstractNum w:abstractNumId="1" w15:restartNumberingAfterBreak="0">
    <w:nsid w:val="223045D9"/>
    <w:multiLevelType w:val="multilevel"/>
    <w:tmpl w:val="223045D9"/>
    <w:lvl w:ilvl="0">
      <w:start w:val="1"/>
      <w:numFmt w:val="bullet"/>
      <w:lvlText w:val=""/>
      <w:lvlJc w:val="left"/>
      <w:pPr>
        <w:ind w:left="1100" w:hanging="360"/>
      </w:pPr>
      <w:rPr>
        <w:rFonts w:ascii="Wingdings" w:hAnsi="Wingdings" w:cs="Wingdings" w:hint="default"/>
      </w:rPr>
    </w:lvl>
    <w:lvl w:ilvl="1">
      <w:start w:val="1"/>
      <w:numFmt w:val="bullet"/>
      <w:lvlText w:val="o"/>
      <w:lvlJc w:val="left"/>
      <w:pPr>
        <w:ind w:left="1820" w:hanging="360"/>
      </w:pPr>
      <w:rPr>
        <w:rFonts w:ascii="Courier New" w:hAnsi="Courier New" w:cs="Courier New" w:hint="default"/>
      </w:rPr>
    </w:lvl>
    <w:lvl w:ilvl="2">
      <w:start w:val="1"/>
      <w:numFmt w:val="bullet"/>
      <w:lvlText w:val=""/>
      <w:lvlJc w:val="left"/>
      <w:pPr>
        <w:ind w:left="2540" w:hanging="360"/>
      </w:pPr>
      <w:rPr>
        <w:rFonts w:ascii="Wingdings" w:hAnsi="Wingdings" w:cs="Wingdings" w:hint="default"/>
      </w:rPr>
    </w:lvl>
    <w:lvl w:ilvl="3">
      <w:start w:val="1"/>
      <w:numFmt w:val="bullet"/>
      <w:lvlText w:val=""/>
      <w:lvlJc w:val="left"/>
      <w:pPr>
        <w:ind w:left="3260" w:hanging="360"/>
      </w:pPr>
      <w:rPr>
        <w:rFonts w:ascii="Symbol" w:hAnsi="Symbol" w:cs="Symbol" w:hint="default"/>
      </w:rPr>
    </w:lvl>
    <w:lvl w:ilvl="4">
      <w:start w:val="1"/>
      <w:numFmt w:val="bullet"/>
      <w:lvlText w:val="o"/>
      <w:lvlJc w:val="left"/>
      <w:pPr>
        <w:ind w:left="3980" w:hanging="360"/>
      </w:pPr>
      <w:rPr>
        <w:rFonts w:ascii="Courier New" w:hAnsi="Courier New" w:cs="Courier New" w:hint="default"/>
      </w:rPr>
    </w:lvl>
    <w:lvl w:ilvl="5">
      <w:start w:val="1"/>
      <w:numFmt w:val="bullet"/>
      <w:lvlText w:val=""/>
      <w:lvlJc w:val="left"/>
      <w:pPr>
        <w:ind w:left="4700" w:hanging="360"/>
      </w:pPr>
      <w:rPr>
        <w:rFonts w:ascii="Wingdings" w:hAnsi="Wingdings" w:cs="Wingdings" w:hint="default"/>
      </w:rPr>
    </w:lvl>
    <w:lvl w:ilvl="6">
      <w:start w:val="1"/>
      <w:numFmt w:val="bullet"/>
      <w:lvlText w:val=""/>
      <w:lvlJc w:val="left"/>
      <w:pPr>
        <w:ind w:left="5420" w:hanging="360"/>
      </w:pPr>
      <w:rPr>
        <w:rFonts w:ascii="Symbol" w:hAnsi="Symbol" w:cs="Symbol" w:hint="default"/>
      </w:rPr>
    </w:lvl>
    <w:lvl w:ilvl="7">
      <w:start w:val="1"/>
      <w:numFmt w:val="bullet"/>
      <w:lvlText w:val="o"/>
      <w:lvlJc w:val="left"/>
      <w:pPr>
        <w:ind w:left="6140" w:hanging="360"/>
      </w:pPr>
      <w:rPr>
        <w:rFonts w:ascii="Courier New" w:hAnsi="Courier New" w:cs="Courier New" w:hint="default"/>
      </w:rPr>
    </w:lvl>
    <w:lvl w:ilvl="8">
      <w:start w:val="1"/>
      <w:numFmt w:val="bullet"/>
      <w:lvlText w:val=""/>
      <w:lvlJc w:val="left"/>
      <w:pPr>
        <w:ind w:left="6860" w:hanging="360"/>
      </w:pPr>
      <w:rPr>
        <w:rFonts w:ascii="Wingdings" w:hAnsi="Wingdings" w:cs="Wingdings" w:hint="default"/>
      </w:rPr>
    </w:lvl>
  </w:abstractNum>
  <w:abstractNum w:abstractNumId="2" w15:restartNumberingAfterBreak="0">
    <w:nsid w:val="235C3EBA"/>
    <w:multiLevelType w:val="multilevel"/>
    <w:tmpl w:val="235C3EB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6FD5F32"/>
    <w:multiLevelType w:val="multilevel"/>
    <w:tmpl w:val="26FD5F32"/>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 w15:restartNumberingAfterBreak="0">
    <w:nsid w:val="2B6C0DD2"/>
    <w:multiLevelType w:val="hybridMultilevel"/>
    <w:tmpl w:val="C486CFEE"/>
    <w:lvl w:ilvl="0" w:tplc="CCE04976">
      <w:numFmt w:val="bullet"/>
      <w:lvlText w:val=""/>
      <w:lvlJc w:val="left"/>
      <w:pPr>
        <w:ind w:left="1125" w:hanging="360"/>
      </w:pPr>
      <w:rPr>
        <w:rFonts w:ascii="Symbol" w:eastAsiaTheme="minorHAnsi" w:hAnsi="Symbol" w:cstheme="minorBidi"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5" w15:restartNumberingAfterBreak="0">
    <w:nsid w:val="410B7383"/>
    <w:multiLevelType w:val="hybridMultilevel"/>
    <w:tmpl w:val="555E5444"/>
    <w:lvl w:ilvl="0" w:tplc="3F24D3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1A3E91"/>
    <w:multiLevelType w:val="hybridMultilevel"/>
    <w:tmpl w:val="DF463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D165929"/>
    <w:multiLevelType w:val="multilevel"/>
    <w:tmpl w:val="5D16592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63D36810"/>
    <w:multiLevelType w:val="multilevel"/>
    <w:tmpl w:val="B2561BEC"/>
    <w:lvl w:ilvl="0">
      <w:start w:val="1"/>
      <w:numFmt w:val="upperRoman"/>
      <w:lvlText w:val="%1."/>
      <w:lvlJc w:val="left"/>
      <w:pPr>
        <w:ind w:left="1080" w:hanging="720"/>
      </w:pPr>
      <w:rPr>
        <w:rFonts w:hint="default"/>
        <w:b/>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0"/>
  </w:num>
  <w:num w:numId="3">
    <w:abstractNumId w:val="6"/>
  </w:num>
  <w:num w:numId="4">
    <w:abstractNumId w:val="5"/>
  </w:num>
  <w:num w:numId="5">
    <w:abstractNumId w:val="8"/>
  </w:num>
  <w:num w:numId="6">
    <w:abstractNumId w:val="3"/>
  </w:num>
  <w:num w:numId="7">
    <w:abstractNumId w:val="1"/>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3899"/>
    <w:rsid w:val="00013E4C"/>
    <w:rsid w:val="00027A0F"/>
    <w:rsid w:val="00041F2B"/>
    <w:rsid w:val="00054D1F"/>
    <w:rsid w:val="00080456"/>
    <w:rsid w:val="00125F6D"/>
    <w:rsid w:val="0018472D"/>
    <w:rsid w:val="00190C61"/>
    <w:rsid w:val="001E3AF1"/>
    <w:rsid w:val="001E5B50"/>
    <w:rsid w:val="001E5DB5"/>
    <w:rsid w:val="001F28DF"/>
    <w:rsid w:val="00213852"/>
    <w:rsid w:val="00243899"/>
    <w:rsid w:val="00274E00"/>
    <w:rsid w:val="002A56BE"/>
    <w:rsid w:val="00323FEA"/>
    <w:rsid w:val="00385773"/>
    <w:rsid w:val="003B3ADD"/>
    <w:rsid w:val="003E2A77"/>
    <w:rsid w:val="004C6967"/>
    <w:rsid w:val="004E096F"/>
    <w:rsid w:val="00506CF0"/>
    <w:rsid w:val="0053025A"/>
    <w:rsid w:val="005320ED"/>
    <w:rsid w:val="005373B0"/>
    <w:rsid w:val="00546828"/>
    <w:rsid w:val="005A30DE"/>
    <w:rsid w:val="005A4335"/>
    <w:rsid w:val="005C19CE"/>
    <w:rsid w:val="006131E6"/>
    <w:rsid w:val="00635826"/>
    <w:rsid w:val="0064185E"/>
    <w:rsid w:val="00643712"/>
    <w:rsid w:val="006510F1"/>
    <w:rsid w:val="00693115"/>
    <w:rsid w:val="006A5ABC"/>
    <w:rsid w:val="006F75BB"/>
    <w:rsid w:val="00725D8B"/>
    <w:rsid w:val="00730FE4"/>
    <w:rsid w:val="00750D0A"/>
    <w:rsid w:val="007536C9"/>
    <w:rsid w:val="00753CFA"/>
    <w:rsid w:val="00757996"/>
    <w:rsid w:val="007924EC"/>
    <w:rsid w:val="00796E16"/>
    <w:rsid w:val="007B7E3C"/>
    <w:rsid w:val="007E03E5"/>
    <w:rsid w:val="00855629"/>
    <w:rsid w:val="00870225"/>
    <w:rsid w:val="009259EB"/>
    <w:rsid w:val="009946A8"/>
    <w:rsid w:val="00A01B3C"/>
    <w:rsid w:val="00A04A83"/>
    <w:rsid w:val="00AC28C1"/>
    <w:rsid w:val="00AC6CD2"/>
    <w:rsid w:val="00AD3053"/>
    <w:rsid w:val="00B3720F"/>
    <w:rsid w:val="00B4367B"/>
    <w:rsid w:val="00B8611A"/>
    <w:rsid w:val="00BB20C1"/>
    <w:rsid w:val="00BF21FD"/>
    <w:rsid w:val="00BF419D"/>
    <w:rsid w:val="00BF51F6"/>
    <w:rsid w:val="00C138D4"/>
    <w:rsid w:val="00C23248"/>
    <w:rsid w:val="00C36644"/>
    <w:rsid w:val="00C518C9"/>
    <w:rsid w:val="00C546D2"/>
    <w:rsid w:val="00C646ED"/>
    <w:rsid w:val="00C76265"/>
    <w:rsid w:val="00CC6B70"/>
    <w:rsid w:val="00D12EA8"/>
    <w:rsid w:val="00D456AD"/>
    <w:rsid w:val="00DC116C"/>
    <w:rsid w:val="00DD508E"/>
    <w:rsid w:val="00E21867"/>
    <w:rsid w:val="00E250F4"/>
    <w:rsid w:val="00E873F8"/>
    <w:rsid w:val="00E93FCC"/>
    <w:rsid w:val="00EA4118"/>
    <w:rsid w:val="00ED79E7"/>
    <w:rsid w:val="00EE0EE8"/>
    <w:rsid w:val="00F11E02"/>
    <w:rsid w:val="00F429B2"/>
    <w:rsid w:val="00F538CC"/>
    <w:rsid w:val="00F70E58"/>
    <w:rsid w:val="00FB0AE1"/>
    <w:rsid w:val="00FB1D8E"/>
    <w:rsid w:val="00FB7DBE"/>
    <w:rsid w:val="00FF27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61FE3"/>
  <w15:docId w15:val="{26A41AD2-706B-4ED1-A8F2-CA4F7F9A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3A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611A"/>
    <w:pPr>
      <w:ind w:left="720"/>
      <w:contextualSpacing/>
    </w:pPr>
  </w:style>
  <w:style w:type="paragraph" w:styleId="a4">
    <w:name w:val="header"/>
    <w:basedOn w:val="a"/>
    <w:link w:val="a5"/>
    <w:uiPriority w:val="99"/>
    <w:unhideWhenUsed/>
    <w:rsid w:val="00F70E5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70E58"/>
  </w:style>
  <w:style w:type="paragraph" w:styleId="a6">
    <w:name w:val="footer"/>
    <w:basedOn w:val="a"/>
    <w:link w:val="a7"/>
    <w:uiPriority w:val="99"/>
    <w:unhideWhenUsed/>
    <w:rsid w:val="00F70E5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70E58"/>
  </w:style>
  <w:style w:type="paragraph" w:styleId="a8">
    <w:name w:val="Balloon Text"/>
    <w:basedOn w:val="a"/>
    <w:link w:val="a9"/>
    <w:uiPriority w:val="99"/>
    <w:semiHidden/>
    <w:unhideWhenUsed/>
    <w:rsid w:val="00C7626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76265"/>
    <w:rPr>
      <w:rFonts w:ascii="Tahoma" w:hAnsi="Tahoma" w:cs="Tahoma"/>
      <w:sz w:val="16"/>
      <w:szCs w:val="16"/>
    </w:rPr>
  </w:style>
  <w:style w:type="table" w:styleId="aa">
    <w:name w:val="Table Grid"/>
    <w:basedOn w:val="a1"/>
    <w:uiPriority w:val="59"/>
    <w:rsid w:val="001F2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7E03E5"/>
    <w:rPr>
      <w:color w:val="0000FF" w:themeColor="hyperlink"/>
      <w:u w:val="single"/>
    </w:rPr>
  </w:style>
  <w:style w:type="character" w:styleId="ac">
    <w:name w:val="Unresolved Mention"/>
    <w:basedOn w:val="a0"/>
    <w:uiPriority w:val="99"/>
    <w:semiHidden/>
    <w:unhideWhenUsed/>
    <w:rsid w:val="007E03E5"/>
    <w:rPr>
      <w:color w:val="605E5C"/>
      <w:shd w:val="clear" w:color="auto" w:fill="E1DFDD"/>
    </w:rPr>
  </w:style>
  <w:style w:type="paragraph" w:customStyle="1" w:styleId="1">
    <w:name w:val="Абзац списка1"/>
    <w:basedOn w:val="a"/>
    <w:uiPriority w:val="99"/>
    <w:rsid w:val="00C23248"/>
    <w:pPr>
      <w:ind w:left="720"/>
    </w:pPr>
    <w:rPr>
      <w:rFonts w:ascii="Calibri" w:eastAsia="Calibri" w:hAnsi="Calibri" w:cs="Calibri"/>
    </w:rPr>
  </w:style>
  <w:style w:type="character" w:customStyle="1" w:styleId="14">
    <w:name w:val="Заголовок №1 (4)_"/>
    <w:basedOn w:val="a0"/>
    <w:link w:val="140"/>
    <w:uiPriority w:val="99"/>
    <w:locked/>
    <w:rsid w:val="00C23248"/>
    <w:rPr>
      <w:rFonts w:ascii="Times New Roman" w:hAnsi="Times New Roman" w:cs="Times New Roman"/>
      <w:i/>
      <w:iCs/>
      <w:shd w:val="clear" w:color="auto" w:fill="FFFFFF"/>
    </w:rPr>
  </w:style>
  <w:style w:type="paragraph" w:customStyle="1" w:styleId="140">
    <w:name w:val="Заголовок №1 (4)"/>
    <w:basedOn w:val="a"/>
    <w:link w:val="14"/>
    <w:uiPriority w:val="99"/>
    <w:rsid w:val="00C23248"/>
    <w:pPr>
      <w:shd w:val="clear" w:color="auto" w:fill="FFFFFF"/>
      <w:spacing w:before="180" w:after="120" w:line="240" w:lineRule="atLeast"/>
      <w:ind w:firstLine="380"/>
      <w:jc w:val="both"/>
      <w:outlineLvl w:val="0"/>
    </w:pPr>
    <w:rPr>
      <w:rFonts w:ascii="Times New Roman" w:hAnsi="Times New Roman" w:cs="Times New Roman"/>
      <w:i/>
      <w:iCs/>
    </w:rPr>
  </w:style>
  <w:style w:type="character" w:customStyle="1" w:styleId="11pt">
    <w:name w:val="Основной текст + 11 pt"/>
    <w:basedOn w:val="a0"/>
    <w:uiPriority w:val="99"/>
    <w:rsid w:val="00C23248"/>
    <w:rPr>
      <w:rFonts w:ascii="Times New Roman" w:eastAsia="Arial Unicode MS" w:hAnsi="Times New Roman" w:cs="Times New Roman"/>
      <w:sz w:val="22"/>
      <w:szCs w:val="22"/>
      <w:shd w:val="clear" w:color="auto" w:fill="FFFFFF"/>
      <w:lang w:eastAsia="ru-RU"/>
    </w:rPr>
  </w:style>
  <w:style w:type="character" w:customStyle="1" w:styleId="211pt">
    <w:name w:val="Основной текст (2) + 11 pt"/>
    <w:basedOn w:val="a0"/>
    <w:uiPriority w:val="99"/>
    <w:rsid w:val="00C23248"/>
    <w:rPr>
      <w:rFonts w:ascii="Times New Roman" w:hAnsi="Times New Roman" w:cs="Times New Roman"/>
      <w:b/>
      <w:bCs/>
      <w:sz w:val="22"/>
      <w:szCs w:val="22"/>
      <w:shd w:val="clear" w:color="auto" w:fill="FFFFFF"/>
    </w:rPr>
  </w:style>
  <w:style w:type="character" w:customStyle="1" w:styleId="10">
    <w:name w:val="Основной текст1"/>
    <w:basedOn w:val="a0"/>
    <w:uiPriority w:val="99"/>
    <w:rsid w:val="00C23248"/>
    <w:rPr>
      <w:rFonts w:ascii="Times New Roman" w:hAnsi="Times New Roman" w:cs="Times New Roman"/>
      <w:color w:val="000000"/>
      <w:spacing w:val="7"/>
      <w:w w:val="100"/>
      <w:position w:val="0"/>
      <w:sz w:val="20"/>
      <w:szCs w:val="20"/>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44582">
      <w:bodyDiv w:val="1"/>
      <w:marLeft w:val="0"/>
      <w:marRight w:val="0"/>
      <w:marTop w:val="0"/>
      <w:marBottom w:val="0"/>
      <w:divBdr>
        <w:top w:val="none" w:sz="0" w:space="0" w:color="auto"/>
        <w:left w:val="none" w:sz="0" w:space="0" w:color="auto"/>
        <w:bottom w:val="none" w:sz="0" w:space="0" w:color="auto"/>
        <w:right w:val="none" w:sz="0" w:space="0" w:color="auto"/>
      </w:divBdr>
    </w:div>
    <w:div w:id="95258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2CFFF-D0E2-46BC-89B1-BF72AF772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15533</Words>
  <Characters>88539</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Елена</cp:lastModifiedBy>
  <cp:revision>10</cp:revision>
  <cp:lastPrinted>2019-11-19T06:00:00Z</cp:lastPrinted>
  <dcterms:created xsi:type="dcterms:W3CDTF">2018-12-07T06:38:00Z</dcterms:created>
  <dcterms:modified xsi:type="dcterms:W3CDTF">2020-09-25T13:04:00Z</dcterms:modified>
</cp:coreProperties>
</file>